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5E7" w:rsidRPr="00215D16" w:rsidRDefault="00CA0A82" w:rsidP="00E125E7">
      <w:pPr>
        <w:spacing w:before="600" w:after="720"/>
        <w:jc w:val="center"/>
        <w:rPr>
          <w:rFonts w:ascii="Quicksand Bold" w:hAnsi="Quicksand Bold"/>
          <w:sz w:val="52"/>
          <w:szCs w:val="52"/>
        </w:rPr>
      </w:pPr>
      <w:bookmarkStart w:id="0" w:name="_Hlk38207406"/>
      <w:r>
        <w:rPr>
          <w:rFonts w:ascii="Quicksand Bold" w:hAnsi="Quicksand Bold"/>
          <w:sz w:val="52"/>
          <w:szCs w:val="52"/>
        </w:rPr>
        <w:t xml:space="preserve">BASE TC200 </w:t>
      </w:r>
      <w:proofErr w:type="spellStart"/>
      <w:r>
        <w:rPr>
          <w:rFonts w:ascii="Quicksand Bold" w:hAnsi="Quicksand Bold"/>
          <w:sz w:val="52"/>
          <w:szCs w:val="52"/>
        </w:rPr>
        <w:t>Tecdron</w:t>
      </w:r>
      <w:proofErr w:type="spellEnd"/>
      <w:r w:rsidR="00E125E7">
        <w:rPr>
          <w:rFonts w:ascii="Quicksand Bold" w:hAnsi="Quicksand Bold"/>
          <w:sz w:val="52"/>
          <w:szCs w:val="52"/>
        </w:rPr>
        <w:br/>
      </w:r>
      <w:r w:rsidR="00E125E7" w:rsidRPr="00215D16">
        <w:rPr>
          <w:rFonts w:ascii="Quicksand Book" w:hAnsi="Quicksand Book"/>
          <w:sz w:val="28"/>
          <w:szCs w:val="28"/>
        </w:rPr>
        <w:t>Corrigé UPSTI</w:t>
      </w:r>
    </w:p>
    <w:p w:rsidR="001D0D57" w:rsidRPr="004C19A7" w:rsidRDefault="00CA0A82" w:rsidP="00215D16">
      <w:pPr>
        <w:pStyle w:val="Titre"/>
        <w:pBdr>
          <w:bottom w:val="single" w:sz="4" w:space="1" w:color="A6A6A6" w:themeColor="background1" w:themeShade="A6"/>
        </w:pBdr>
        <w:rPr>
          <w:rFonts w:ascii="Quicksand Book" w:hAnsi="Quicksand Book"/>
          <w:b/>
          <w:bCs/>
        </w:rPr>
      </w:pPr>
      <w:r w:rsidRPr="00CA0A82">
        <w:rPr>
          <w:rFonts w:ascii="Quicksand Book" w:hAnsi="Quicksand Book"/>
          <w:b/>
          <w:bCs/>
        </w:rPr>
        <w:t>Structure de la base TC200</w:t>
      </w:r>
      <w:r w:rsidRPr="00CA0A82">
        <w:rPr>
          <w:rFonts w:ascii="Cambria" w:hAnsi="Cambria"/>
          <w:smallCaps w:val="0"/>
          <w:color w:val="auto"/>
          <w:sz w:val="22"/>
          <w:szCs w:val="22"/>
        </w:rPr>
        <w:t xml:space="preserve"> </w:t>
      </w:r>
    </w:p>
    <w:p w:rsidR="004D074E" w:rsidRPr="004C19A7" w:rsidRDefault="00CA0A82" w:rsidP="004C19A7">
      <w:pPr>
        <w:pStyle w:val="Titre1"/>
      </w:pPr>
      <w:r>
        <w:t>Structure de base TC200</w:t>
      </w:r>
    </w:p>
    <w:p w:rsidR="00F41B28" w:rsidRDefault="00F41B28" w:rsidP="00F41B28">
      <w:pPr>
        <w:pStyle w:val="Titre2"/>
      </w:pPr>
      <w:r w:rsidRPr="00F41B28">
        <w:t>Présentation de la base TC200</w:t>
      </w:r>
    </w:p>
    <w:p w:rsidR="00D35E83" w:rsidRPr="00F41B28" w:rsidRDefault="00F41B28" w:rsidP="00F41B28">
      <w:pPr>
        <w:pStyle w:val="Titre2"/>
      </w:pPr>
      <w:r w:rsidRPr="00F41B28">
        <w:t>Analyse de la solution de déplacement de la base TC200</w:t>
      </w:r>
    </w:p>
    <w:p w:rsidR="00AA5842" w:rsidRPr="008911F9" w:rsidRDefault="00AA5842" w:rsidP="00F41B28">
      <w:pPr>
        <w:pStyle w:val="Objectif"/>
      </w:pPr>
      <w:r w:rsidRPr="008911F9">
        <w:rPr>
          <w:b/>
          <w:bCs/>
        </w:rPr>
        <w:t xml:space="preserve">Objectif : </w:t>
      </w:r>
      <w:r w:rsidR="008911F9" w:rsidRPr="008911F9">
        <w:t>Analyser le pilotage de la base TC200 pour suivre une trajectoire de consigne.</w:t>
      </w:r>
    </w:p>
    <w:bookmarkEnd w:id="0"/>
    <w:p w:rsidR="009109EF" w:rsidRDefault="008911F9" w:rsidP="00F41B28">
      <w:pPr>
        <w:pStyle w:val="Question"/>
      </w:pPr>
      <w:r w:rsidRPr="008911F9">
        <w:rPr>
          <w:rFonts w:eastAsiaTheme="minorHAnsi"/>
          <w:lang w:eastAsia="en-US"/>
        </w:rPr>
        <w:t xml:space="preserve">À l’aide de la figure 6, compléter </w:t>
      </w:r>
      <w:r w:rsidR="0098574E">
        <w:rPr>
          <w:rFonts w:eastAsiaTheme="minorHAnsi"/>
          <w:lang w:eastAsia="en-US"/>
        </w:rPr>
        <w:t>la figure A du document réponse</w:t>
      </w:r>
      <w:r w:rsidRPr="008911F9">
        <w:rPr>
          <w:rFonts w:eastAsiaTheme="minorHAnsi"/>
          <w:lang w:eastAsia="en-US"/>
        </w:rPr>
        <w:t xml:space="preserve"> qui détaille l’organisation structurelle d’une des motorisations.</w:t>
      </w:r>
    </w:p>
    <w:p w:rsidR="00D07774" w:rsidRDefault="00F95C4E" w:rsidP="00F42DEA">
      <w:pPr>
        <w:pStyle w:val="Corrig"/>
      </w:pPr>
      <w:r w:rsidRPr="00F95C4E">
        <w:rPr>
          <w:noProof/>
          <w:color w:val="538135" w:themeColor="accent6" w:themeShade="BF"/>
        </w:rPr>
        <w:pict>
          <v:shapetype id="_x0000_t202" coordsize="21600,21600" o:spt="202" path="m,l,21600r21600,l21600,xe">
            <v:stroke joinstyle="miter"/>
            <v:path gradientshapeok="t" o:connecttype="rect"/>
          </v:shapetype>
          <v:shape id="_x0000_s1090" type="#_x0000_t202" style="position:absolute;left:0;text-align:left;margin-left:462pt;margin-top:204.85pt;width:50pt;height:16.35pt;z-index:251718656" stroked="f">
            <v:textbox inset="0,0,0,0">
              <w:txbxContent>
                <w:p w:rsidR="00244ECB" w:rsidRDefault="00244ECB" w:rsidP="0050272C">
                  <w:pPr>
                    <w:jc w:val="center"/>
                  </w:pPr>
                  <w:r>
                    <w:t>Agir</w:t>
                  </w:r>
                </w:p>
              </w:txbxContent>
            </v:textbox>
          </v:shape>
        </w:pict>
      </w:r>
      <w:r>
        <w:rPr>
          <w:noProof/>
        </w:rPr>
        <w:pict>
          <v:shape id="_x0000_s1089" type="#_x0000_t202" style="position:absolute;left:0;text-align:left;margin-left:353.85pt;margin-top:204.85pt;width:45.15pt;height:16.35pt;z-index:251717632" stroked="f">
            <v:textbox inset="0,0,0,0">
              <w:txbxContent>
                <w:p w:rsidR="00244ECB" w:rsidRDefault="00244ECB">
                  <w:r>
                    <w:t>Adapter</w:t>
                  </w:r>
                </w:p>
              </w:txbxContent>
            </v:textbox>
          </v:shape>
        </w:pict>
      </w:r>
      <w:r w:rsidR="0098574E">
        <w:rPr>
          <w:noProof/>
        </w:rPr>
        <w:drawing>
          <wp:inline distT="0" distB="0" distL="0" distR="0">
            <wp:extent cx="6647180" cy="3118485"/>
            <wp:effectExtent l="19050" t="0" r="127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647180" cy="3118485"/>
                    </a:xfrm>
                    <a:prstGeom prst="rect">
                      <a:avLst/>
                    </a:prstGeom>
                    <a:noFill/>
                    <a:ln w="9525">
                      <a:noFill/>
                      <a:miter lim="800000"/>
                      <a:headEnd/>
                      <a:tailEnd/>
                    </a:ln>
                  </pic:spPr>
                </pic:pic>
              </a:graphicData>
            </a:graphic>
          </wp:inline>
        </w:drawing>
      </w:r>
    </w:p>
    <w:p w:rsidR="0098574E" w:rsidRDefault="0098574E" w:rsidP="0098574E">
      <w:pPr>
        <w:pStyle w:val="Question"/>
      </w:pPr>
      <w:r w:rsidRPr="0098574E">
        <w:rPr>
          <w:rFonts w:eastAsiaTheme="minorHAnsi"/>
          <w:lang w:eastAsia="en-US"/>
        </w:rPr>
        <w:t xml:space="preserve">Dans ces </w:t>
      </w:r>
      <w:r w:rsidRPr="0098574E">
        <w:t>hypothèses</w:t>
      </w:r>
      <w:r w:rsidRPr="0098574E">
        <w:rPr>
          <w:rFonts w:eastAsiaTheme="minorHAnsi"/>
          <w:lang w:eastAsia="en-US"/>
        </w:rPr>
        <w:t xml:space="preserve"> et en s’appuyant sur des graphes des liaisons, déterminer les degrés d’hyperstatisme des modèles 1 et 2. Justifier la solution adoptée par le constructeur, correspondant au modèle 2, compte</w:t>
      </w:r>
      <w:r w:rsidR="00E227BD">
        <w:rPr>
          <w:rFonts w:eastAsiaTheme="minorHAnsi"/>
          <w:lang w:eastAsia="en-US"/>
        </w:rPr>
        <w:t xml:space="preserve"> </w:t>
      </w:r>
      <w:r w:rsidRPr="0098574E">
        <w:rPr>
          <w:rFonts w:eastAsiaTheme="minorHAnsi"/>
          <w:lang w:eastAsia="en-US"/>
        </w:rPr>
        <w:t>tenu de l’exigence 3</w:t>
      </w:r>
      <w:r w:rsidRPr="008911F9">
        <w:rPr>
          <w:rFonts w:eastAsiaTheme="minorHAnsi"/>
          <w:lang w:eastAsia="en-US"/>
        </w:rPr>
        <w:t>.</w:t>
      </w:r>
    </w:p>
    <w:p w:rsidR="00D4050A" w:rsidRPr="00D4050A" w:rsidRDefault="00D4050A" w:rsidP="00F42DEA">
      <w:pPr>
        <w:pStyle w:val="Corrig"/>
        <w:rPr>
          <w:rFonts w:ascii="Times New Roman" w:hAnsi="Times New Roman"/>
          <w:sz w:val="24"/>
          <w:szCs w:val="24"/>
        </w:rPr>
      </w:pPr>
      <w:r>
        <w:t xml:space="preserve">Exigence 3 : </w:t>
      </w:r>
      <w:r w:rsidRPr="00D4050A">
        <w:t>Un modèle</w:t>
      </w:r>
      <w:r>
        <w:t xml:space="preserve"> </w:t>
      </w:r>
      <w:r w:rsidRPr="00D4050A">
        <w:t>isostatique base/sol</w:t>
      </w:r>
      <w:r>
        <w:t xml:space="preserve"> </w:t>
      </w:r>
      <w:r w:rsidRPr="00D4050A">
        <w:t>doit pouvoir être associé à la structure</w:t>
      </w:r>
      <w:r>
        <w:t xml:space="preserve"> </w:t>
      </w:r>
      <w:r w:rsidRPr="00D4050A">
        <w:t>choisie.</w:t>
      </w:r>
    </w:p>
    <w:p w:rsidR="0098574E" w:rsidRPr="00D4050A" w:rsidRDefault="00E227BD" w:rsidP="00F42DEA">
      <w:pPr>
        <w:pStyle w:val="Corrig"/>
      </w:pPr>
      <w:r w:rsidRPr="00D4050A">
        <w:t>Mobilités utiles : 2 translations et 1 rotation (rappelé dans le texte, paragraphe en bas page 3)</w:t>
      </w:r>
      <w:r w:rsidR="00D4050A">
        <w:t>.</w:t>
      </w:r>
    </w:p>
    <w:p w:rsidR="00E227BD" w:rsidRDefault="00D4050A" w:rsidP="00F42DEA">
      <w:pPr>
        <w:pStyle w:val="Corrig"/>
      </w:pPr>
      <w:r>
        <w:t>Mobilités internes : 8, 4 roues et 4 rouleaux.</w:t>
      </w:r>
    </w:p>
    <w:p w:rsidR="00D4050A" w:rsidRDefault="008531E6" w:rsidP="00F42DEA">
      <w:pPr>
        <w:pStyle w:val="Corrig"/>
        <w:rPr>
          <w:vertAlign w:val="subscript"/>
        </w:rPr>
      </w:pPr>
      <w:r>
        <w:t>1</w:t>
      </w:r>
      <w:r w:rsidRPr="008531E6">
        <w:rPr>
          <w:vertAlign w:val="superscript"/>
        </w:rPr>
        <w:t>ère</w:t>
      </w:r>
      <w:r>
        <w:t xml:space="preserve"> solution : </w:t>
      </w:r>
      <w:r w:rsidR="00032279">
        <w:rPr>
          <w:caps/>
        </w:rPr>
        <w:t>À</w:t>
      </w:r>
      <w:r w:rsidR="00D4050A">
        <w:t xml:space="preserve"> partir du modèle statique, on a h</w:t>
      </w:r>
      <w:r w:rsidR="00032279">
        <w:t xml:space="preserve"> </w:t>
      </w:r>
      <w:r w:rsidR="00D4050A">
        <w:t>=</w:t>
      </w:r>
      <w:r w:rsidR="00032279">
        <w:t xml:space="preserve"> </w:t>
      </w:r>
      <w:r w:rsidR="00D4050A">
        <w:t>N</w:t>
      </w:r>
      <w:r w:rsidR="00D4050A" w:rsidRPr="00723A4C">
        <w:rPr>
          <w:vertAlign w:val="subscript"/>
        </w:rPr>
        <w:t>s</w:t>
      </w:r>
      <w:r w:rsidR="00D4050A">
        <w:t xml:space="preserve"> – 6(n-1) + </w:t>
      </w:r>
      <w:r w:rsidR="00723A4C">
        <w:t>m</w:t>
      </w:r>
      <w:r w:rsidR="00723A4C" w:rsidRPr="00723A4C">
        <w:rPr>
          <w:vertAlign w:val="subscript"/>
        </w:rPr>
        <w:t>u</w:t>
      </w:r>
      <w:r w:rsidR="00723A4C">
        <w:t xml:space="preserve"> + m</w:t>
      </w:r>
      <w:r w:rsidR="00723A4C" w:rsidRPr="00723A4C">
        <w:rPr>
          <w:vertAlign w:val="subscript"/>
        </w:rPr>
        <w:t>i</w:t>
      </w:r>
    </w:p>
    <w:p w:rsidR="00032279" w:rsidRDefault="00032279" w:rsidP="00F42DEA">
      <w:pPr>
        <w:pStyle w:val="Corrig"/>
      </w:pPr>
    </w:p>
    <w:p w:rsidR="00723A4C" w:rsidRDefault="00723A4C" w:rsidP="00F42DEA">
      <w:pPr>
        <w:pStyle w:val="Corrig"/>
      </w:pPr>
      <w:r>
        <w:t xml:space="preserve">Le calcul peut se faire simultanément sur les deux modèles à l’aide du tableau </w:t>
      </w:r>
      <w:r w:rsidR="0020080B">
        <w:t>ci-après</w:t>
      </w:r>
      <w:r>
        <w:t> :</w:t>
      </w:r>
    </w:p>
    <w:tbl>
      <w:tblPr>
        <w:tblStyle w:val="Grilledutableau"/>
        <w:tblW w:w="0" w:type="auto"/>
        <w:jc w:val="center"/>
        <w:tblLook w:val="04A0"/>
      </w:tblPr>
      <w:tblGrid>
        <w:gridCol w:w="4644"/>
        <w:gridCol w:w="5103"/>
      </w:tblGrid>
      <w:tr w:rsidR="00723A4C" w:rsidTr="00723A4C">
        <w:trPr>
          <w:jc w:val="center"/>
        </w:trPr>
        <w:tc>
          <w:tcPr>
            <w:tcW w:w="4644" w:type="dxa"/>
          </w:tcPr>
          <w:p w:rsidR="00723A4C" w:rsidRDefault="00723A4C" w:rsidP="00F42DEA">
            <w:pPr>
              <w:pStyle w:val="Corrig"/>
            </w:pPr>
            <w:r>
              <w:lastRenderedPageBreak/>
              <w:t>Modèle 1</w:t>
            </w:r>
          </w:p>
        </w:tc>
        <w:tc>
          <w:tcPr>
            <w:tcW w:w="5103" w:type="dxa"/>
          </w:tcPr>
          <w:p w:rsidR="00723A4C" w:rsidRDefault="00723A4C" w:rsidP="00F42DEA">
            <w:pPr>
              <w:pStyle w:val="Corrig"/>
            </w:pPr>
            <w:r>
              <w:t>Modèle 2</w:t>
            </w:r>
          </w:p>
        </w:tc>
      </w:tr>
      <w:tr w:rsidR="00723A4C" w:rsidTr="00723A4C">
        <w:trPr>
          <w:jc w:val="center"/>
        </w:trPr>
        <w:tc>
          <w:tcPr>
            <w:tcW w:w="4644" w:type="dxa"/>
          </w:tcPr>
          <w:p w:rsidR="00723A4C" w:rsidRDefault="00723A4C" w:rsidP="00F42DEA">
            <w:pPr>
              <w:pStyle w:val="Corrig"/>
            </w:pPr>
            <w:r>
              <w:t>8 pivots et 4 ponctuelles, Ns = 8*5 + 4 = 44</w:t>
            </w:r>
          </w:p>
        </w:tc>
        <w:tc>
          <w:tcPr>
            <w:tcW w:w="5103" w:type="dxa"/>
          </w:tcPr>
          <w:p w:rsidR="00723A4C" w:rsidRDefault="00723A4C" w:rsidP="00F42DEA">
            <w:pPr>
              <w:pStyle w:val="Corrig"/>
            </w:pPr>
            <w:r>
              <w:t>9 pivots et 4 ponctuelles, Ns = 9*5 + 4 = 49</w:t>
            </w:r>
          </w:p>
        </w:tc>
      </w:tr>
      <w:tr w:rsidR="00723A4C" w:rsidTr="00723A4C">
        <w:trPr>
          <w:jc w:val="center"/>
        </w:trPr>
        <w:tc>
          <w:tcPr>
            <w:tcW w:w="4644" w:type="dxa"/>
          </w:tcPr>
          <w:p w:rsidR="00723A4C" w:rsidRDefault="00723A4C" w:rsidP="00F42DEA">
            <w:pPr>
              <w:pStyle w:val="Corrig"/>
            </w:pPr>
            <w:proofErr w:type="spellStart"/>
            <w:r>
              <w:t>Chassis</w:t>
            </w:r>
            <w:proofErr w:type="spellEnd"/>
            <w:r>
              <w:t>, 4 roues, 4 rouleaux et le sol n=10</w:t>
            </w:r>
          </w:p>
        </w:tc>
        <w:tc>
          <w:tcPr>
            <w:tcW w:w="5103" w:type="dxa"/>
          </w:tcPr>
          <w:p w:rsidR="00723A4C" w:rsidRDefault="004B0FAF" w:rsidP="00F42DEA">
            <w:pPr>
              <w:pStyle w:val="Corrig"/>
            </w:pPr>
            <w:r>
              <w:t>Châssis</w:t>
            </w:r>
            <w:r w:rsidR="00723A4C">
              <w:t>, 4 roues, 4 rouleaux, essieu et le sol n=11</w:t>
            </w:r>
          </w:p>
        </w:tc>
      </w:tr>
      <w:tr w:rsidR="00723A4C" w:rsidTr="00723A4C">
        <w:trPr>
          <w:jc w:val="center"/>
        </w:trPr>
        <w:tc>
          <w:tcPr>
            <w:tcW w:w="4644" w:type="dxa"/>
          </w:tcPr>
          <w:p w:rsidR="00723A4C" w:rsidRDefault="00723A4C" w:rsidP="00F42DEA">
            <w:pPr>
              <w:pStyle w:val="Corrig"/>
            </w:pPr>
            <w:r>
              <w:t>h= 44 - 6*(10 - 1</w:t>
            </w:r>
            <w:proofErr w:type="gramStart"/>
            <w:r>
              <w:t>)+</w:t>
            </w:r>
            <w:proofErr w:type="gramEnd"/>
            <w:r>
              <w:t xml:space="preserve"> 3 + 8 =1</w:t>
            </w:r>
          </w:p>
        </w:tc>
        <w:tc>
          <w:tcPr>
            <w:tcW w:w="5103" w:type="dxa"/>
          </w:tcPr>
          <w:p w:rsidR="00723A4C" w:rsidRDefault="00723A4C" w:rsidP="00F42DEA">
            <w:pPr>
              <w:pStyle w:val="Corrig"/>
            </w:pPr>
            <w:r>
              <w:t>h= 49 - 6*(11 - 1</w:t>
            </w:r>
            <w:proofErr w:type="gramStart"/>
            <w:r>
              <w:t>)+</w:t>
            </w:r>
            <w:proofErr w:type="gramEnd"/>
            <w:r>
              <w:t xml:space="preserve"> 3 + 8 =0</w:t>
            </w:r>
          </w:p>
        </w:tc>
      </w:tr>
      <w:tr w:rsidR="00723A4C" w:rsidTr="00723A4C">
        <w:trPr>
          <w:jc w:val="center"/>
        </w:trPr>
        <w:tc>
          <w:tcPr>
            <w:tcW w:w="4644" w:type="dxa"/>
          </w:tcPr>
          <w:p w:rsidR="00723A4C" w:rsidRDefault="00723A4C" w:rsidP="00F42DEA">
            <w:pPr>
              <w:pStyle w:val="Corrig"/>
            </w:pPr>
            <w:r>
              <w:t>Modèle hyperstatique de degré 1</w:t>
            </w:r>
          </w:p>
        </w:tc>
        <w:tc>
          <w:tcPr>
            <w:tcW w:w="5103" w:type="dxa"/>
          </w:tcPr>
          <w:p w:rsidR="00723A4C" w:rsidRDefault="00723A4C" w:rsidP="00F42DEA">
            <w:pPr>
              <w:pStyle w:val="Corrig"/>
            </w:pPr>
            <w:r>
              <w:t>Modèle isostatique</w:t>
            </w:r>
          </w:p>
        </w:tc>
      </w:tr>
    </w:tbl>
    <w:p w:rsidR="00723A4C" w:rsidRDefault="00723A4C" w:rsidP="00F42DEA">
      <w:pPr>
        <w:pStyle w:val="Corrig"/>
      </w:pPr>
      <w:r>
        <w:t>Seul le modèle 2 répond au cahier des charges et c’est bien celui</w:t>
      </w:r>
      <w:r w:rsidR="00275992">
        <w:t xml:space="preserve"> retenu par le constructeur.</w:t>
      </w:r>
    </w:p>
    <w:p w:rsidR="00894720" w:rsidRPr="00894720" w:rsidRDefault="008531E6" w:rsidP="00894720">
      <w:pPr>
        <w:pStyle w:val="Corrig"/>
      </w:pPr>
      <w:r w:rsidRPr="00894720">
        <w:t>2nde solution :</w:t>
      </w:r>
      <w:r w:rsidR="00C719BD" w:rsidRPr="00894720">
        <w:t xml:space="preserve"> </w:t>
      </w:r>
      <w:r w:rsidR="00032279">
        <w:t>E</w:t>
      </w:r>
      <w:r w:rsidR="00C719BD" w:rsidRPr="00894720">
        <w:t>n utilisant le modèle cinématique</w:t>
      </w:r>
      <w:r w:rsidR="0071736B">
        <w:t> : h= 6</w:t>
      </w:r>
      <w:r w:rsidR="0050272C">
        <w:sym w:font="Symbol" w:char="F06E"/>
      </w:r>
      <w:r w:rsidR="0071736B">
        <w:t xml:space="preserve"> </w:t>
      </w:r>
      <w:r w:rsidR="0050272C">
        <w:t>–</w:t>
      </w:r>
      <w:r w:rsidR="0050272C" w:rsidRPr="0050272C">
        <w:t xml:space="preserve"> </w:t>
      </w:r>
      <w:proofErr w:type="spellStart"/>
      <w:r w:rsidR="0050272C">
        <w:t>I</w:t>
      </w:r>
      <w:r w:rsidR="0050272C">
        <w:rPr>
          <w:vertAlign w:val="subscript"/>
        </w:rPr>
        <w:t>c</w:t>
      </w:r>
      <w:proofErr w:type="spellEnd"/>
      <w:r w:rsidR="0050272C">
        <w:t xml:space="preserve"> </w:t>
      </w:r>
      <w:r w:rsidR="0071736B">
        <w:t>+ m</w:t>
      </w:r>
      <w:r w:rsidR="0071736B" w:rsidRPr="00723A4C">
        <w:rPr>
          <w:vertAlign w:val="subscript"/>
        </w:rPr>
        <w:t>u</w:t>
      </w:r>
      <w:r w:rsidR="0071736B">
        <w:t xml:space="preserve"> + m</w:t>
      </w:r>
      <w:r w:rsidR="0071736B" w:rsidRPr="00723A4C">
        <w:rPr>
          <w:vertAlign w:val="subscript"/>
        </w:rPr>
        <w:t>i</w:t>
      </w:r>
      <w:r w:rsidR="00894720" w:rsidRPr="00894720">
        <w:t>.</w:t>
      </w:r>
    </w:p>
    <w:p w:rsidR="00C719BD" w:rsidRPr="00894720" w:rsidRDefault="00032279" w:rsidP="00894720">
      <w:pPr>
        <w:pStyle w:val="Corrig"/>
      </w:pPr>
      <w:r>
        <w:t>I</w:t>
      </w:r>
      <w:r w:rsidR="00C719BD" w:rsidRPr="00894720">
        <w:t xml:space="preserve">l n’y a qu’un seul degré de liberté par pivot </w:t>
      </w:r>
      <w:proofErr w:type="spellStart"/>
      <w:r w:rsidR="00C719BD" w:rsidRPr="00894720">
        <w:t>Ic</w:t>
      </w:r>
      <w:proofErr w:type="spellEnd"/>
      <w:r w:rsidR="00C719BD" w:rsidRPr="00894720">
        <w:t xml:space="preserve"> = 28 (modèle 1) et </w:t>
      </w:r>
      <w:proofErr w:type="spellStart"/>
      <w:r w:rsidR="00C719BD" w:rsidRPr="00894720">
        <w:t>Ic</w:t>
      </w:r>
      <w:proofErr w:type="spellEnd"/>
      <w:r w:rsidR="00C719BD" w:rsidRPr="00894720">
        <w:t xml:space="preserve"> = 29 (modèle 2). Le nombre cyclomatique vaut 3 dans les deux modèles proposés.</w:t>
      </w:r>
      <w:r w:rsidR="0071736B">
        <w:t xml:space="preserve"> </w:t>
      </w:r>
      <w:r w:rsidR="0020080B">
        <w:t>On retrouve la même conclusion.</w:t>
      </w:r>
    </w:p>
    <w:p w:rsidR="00C5631B" w:rsidRPr="0061555D" w:rsidRDefault="00C5631B" w:rsidP="00C5631B">
      <w:pPr>
        <w:pStyle w:val="Question"/>
      </w:pPr>
      <w:r w:rsidRPr="00FC46CF">
        <w:rPr>
          <w:rFonts w:eastAsiaTheme="minorHAnsi"/>
        </w:rPr>
        <w:t>Quelle est l’hypothèse à formuler pour obtenir les deux équations scalaires suivantes ?</w:t>
      </w:r>
      <w:r w:rsidR="00FC46CF" w:rsidRPr="00FC46CF">
        <w:rPr>
          <w:rFonts w:eastAsiaTheme="minorHAnsi"/>
        </w:rPr>
        <w:t xml:space="preserve"> </w:t>
      </w:r>
      <m:oMath>
        <m:d>
          <m:dPr>
            <m:begChr m:val="{"/>
            <m:endChr m:val=""/>
            <m:ctrlPr>
              <w:rPr>
                <w:rFonts w:ascii="Cambria Math" w:hAnsi="Cambria Math"/>
              </w:rPr>
            </m:ctrlPr>
          </m:dPr>
          <m:e>
            <m:m>
              <m:mPr>
                <m:mcs>
                  <m:mc>
                    <m:mcPr>
                      <m:count m:val="1"/>
                      <m:mcJc m:val="center"/>
                    </m:mcPr>
                  </m:mc>
                </m:mcs>
                <m:ctrlPr>
                  <w:rPr>
                    <w:rFonts w:ascii="Cambria Math" w:hAnsi="Cambria Math"/>
                  </w:rPr>
                </m:ctrlPr>
              </m:mPr>
              <m:mr>
                <m:e>
                  <m:sSub>
                    <m:sSubPr>
                      <m:ctrlPr>
                        <w:rPr>
                          <w:rFonts w:ascii="Cambria Math" w:hAnsi="Cambria Math"/>
                        </w:rPr>
                      </m:ctrlPr>
                    </m:sSubPr>
                    <m:e>
                      <m:r>
                        <w:rPr>
                          <w:rFonts w:ascii="Cambria Math" w:hAnsi="Cambria Math"/>
                        </w:rPr>
                        <m:t>V</m:t>
                      </m:r>
                    </m:e>
                    <m:sub>
                      <m:r>
                        <w:rPr>
                          <w:rFonts w:ascii="Cambria Math" w:hAnsi="Cambria Math"/>
                        </w:rPr>
                        <m:t>x</m:t>
                      </m:r>
                    </m:sub>
                  </m:sSub>
                  <m:r>
                    <m:rPr>
                      <m:sty m:val="p"/>
                    </m:rPr>
                    <w:rPr>
                      <w:rFonts w:ascii="Cambria Math" w:hAnsi="Cambria Math"/>
                    </w:rPr>
                    <m:t>-</m:t>
                  </m:r>
                  <m:r>
                    <w:rPr>
                      <w:rFonts w:ascii="Cambria Math" w:hAnsi="Cambria Math"/>
                    </w:rPr>
                    <m:t>bω</m:t>
                  </m:r>
                  <m:r>
                    <m:rPr>
                      <m:sty m:val="p"/>
                    </m:rPr>
                    <w:rPr>
                      <w:rFonts w:ascii="Cambria Math" w:hAnsi="Cambria Math"/>
                    </w:rPr>
                    <m:t>+</m:t>
                  </m:r>
                  <m:r>
                    <w:rPr>
                      <w:rFonts w:ascii="Cambria Math" w:hAnsi="Cambria Math"/>
                    </w:rPr>
                    <m:t>r</m:t>
                  </m:r>
                  <m:sSub>
                    <m:sSubPr>
                      <m:ctrlPr>
                        <w:rPr>
                          <w:rFonts w:ascii="Cambria Math" w:hAnsi="Cambria Math"/>
                        </w:rPr>
                      </m:ctrlPr>
                    </m:sSubPr>
                    <m:e>
                      <m:acc>
                        <m:accPr>
                          <m:chr m:val="̇"/>
                          <m:ctrlPr>
                            <w:rPr>
                              <w:rFonts w:ascii="Cambria Math" w:hAnsi="Cambria Math"/>
                            </w:rPr>
                          </m:ctrlPr>
                        </m:accPr>
                        <m:e>
                          <m:r>
                            <w:rPr>
                              <w:rFonts w:ascii="Cambria Math" w:hAnsi="Cambria Math"/>
                            </w:rPr>
                            <m:t>β</m:t>
                          </m:r>
                        </m:e>
                      </m:acc>
                    </m:e>
                    <m:sub>
                      <m:r>
                        <m:rPr>
                          <m:sty m:val="p"/>
                        </m:rPr>
                        <w:rPr>
                          <w:rFonts w:ascii="Cambria Math" w:hAnsi="Cambria Math"/>
                        </w:rPr>
                        <m:t>11</m:t>
                      </m:r>
                    </m:sub>
                  </m:sSub>
                  <m:f>
                    <m:fPr>
                      <m:ctrlPr>
                        <w:rPr>
                          <w:rFonts w:ascii="Cambria Math" w:hAnsi="Cambria Math"/>
                        </w:rPr>
                      </m:ctrlPr>
                    </m:fPr>
                    <m:num>
                      <m:rad>
                        <m:radPr>
                          <m:degHide m:val="on"/>
                          <m:ctrlPr>
                            <w:rPr>
                              <w:rFonts w:ascii="Cambria Math" w:hAnsi="Cambria Math"/>
                            </w:rPr>
                          </m:ctrlPr>
                        </m:radPr>
                        <m:deg/>
                        <m:e>
                          <m:r>
                            <m:rPr>
                              <m:sty m:val="p"/>
                            </m:rPr>
                            <w:rPr>
                              <w:rFonts w:ascii="Cambria Math" w:hAnsi="Cambria Math"/>
                            </w:rPr>
                            <m:t>2</m:t>
                          </m:r>
                        </m:e>
                      </m:rad>
                    </m:num>
                    <m:den>
                      <m:r>
                        <m:rPr>
                          <m:sty m:val="p"/>
                        </m:rPr>
                        <w:rPr>
                          <w:rFonts w:ascii="Cambria Math" w:hAnsi="Cambria Math"/>
                        </w:rPr>
                        <m:t>2</m:t>
                      </m:r>
                    </m:den>
                  </m:f>
                  <m:r>
                    <m:rPr>
                      <m:sty m:val="p"/>
                    </m:rPr>
                    <w:rPr>
                      <w:rFonts w:ascii="Cambria Math" w:hAnsi="Cambria Math"/>
                    </w:rPr>
                    <m:t>=0</m:t>
                  </m:r>
                </m:e>
              </m:mr>
              <m:mr>
                <m:e>
                  <m:sSub>
                    <m:sSubPr>
                      <m:ctrlPr>
                        <w:rPr>
                          <w:rFonts w:ascii="Cambria Math" w:hAnsi="Cambria Math"/>
                        </w:rPr>
                      </m:ctrlPr>
                    </m:sSubPr>
                    <m:e>
                      <m:r>
                        <w:rPr>
                          <w:rFonts w:ascii="Cambria Math" w:hAnsi="Cambria Math"/>
                        </w:rPr>
                        <m:t>V</m:t>
                      </m:r>
                    </m:e>
                    <m:sub>
                      <m:r>
                        <w:rPr>
                          <w:rFonts w:ascii="Cambria Math" w:hAnsi="Cambria Math"/>
                        </w:rPr>
                        <m:t>y</m:t>
                      </m:r>
                    </m:sub>
                  </m:sSub>
                  <m:r>
                    <m:rPr>
                      <m:sty m:val="p"/>
                    </m:rPr>
                    <w:rPr>
                      <w:rFonts w:ascii="Cambria Math" w:hAnsi="Cambria Math"/>
                    </w:rPr>
                    <m:t>+</m:t>
                  </m:r>
                  <m:r>
                    <w:rPr>
                      <w:rFonts w:ascii="Cambria Math" w:hAnsi="Cambria Math"/>
                    </w:rPr>
                    <m:t>aω</m:t>
                  </m:r>
                  <m:r>
                    <m:rPr>
                      <m:sty m:val="p"/>
                    </m:rPr>
                    <w:rPr>
                      <w:rFonts w:ascii="Cambria Math" w:hAnsi="Cambria Math"/>
                    </w:rPr>
                    <m:t>+</m:t>
                  </m:r>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sSub>
                    <m:sSubPr>
                      <m:ctrlPr>
                        <w:rPr>
                          <w:rFonts w:ascii="Cambria Math" w:hAnsi="Cambria Math"/>
                        </w:rPr>
                      </m:ctrlPr>
                    </m:sSubPr>
                    <m:e>
                      <m:r>
                        <w:rPr>
                          <w:rFonts w:ascii="Cambria Math" w:hAnsi="Cambria Math"/>
                        </w:rPr>
                        <m:t>ω</m:t>
                      </m:r>
                    </m:e>
                    <m:sub>
                      <m:r>
                        <m:rPr>
                          <m:sty m:val="p"/>
                        </m:rPr>
                        <w:rPr>
                          <w:rFonts w:ascii="Cambria Math" w:hAnsi="Cambria Math"/>
                        </w:rPr>
                        <m:t>10</m:t>
                      </m:r>
                    </m:sub>
                  </m:sSub>
                  <m:r>
                    <m:rPr>
                      <m:sty m:val="p"/>
                    </m:rPr>
                    <w:rPr>
                      <w:rFonts w:ascii="Cambria Math" w:hAnsi="Cambria Math"/>
                    </w:rPr>
                    <m:t>+</m:t>
                  </m:r>
                  <m:r>
                    <w:rPr>
                      <w:rFonts w:ascii="Cambria Math" w:hAnsi="Cambria Math"/>
                    </w:rPr>
                    <m:t>r</m:t>
                  </m:r>
                  <m:sSub>
                    <m:sSubPr>
                      <m:ctrlPr>
                        <w:rPr>
                          <w:rFonts w:ascii="Cambria Math" w:hAnsi="Cambria Math"/>
                        </w:rPr>
                      </m:ctrlPr>
                    </m:sSubPr>
                    <m:e>
                      <m:acc>
                        <m:accPr>
                          <m:chr m:val="̇"/>
                          <m:ctrlPr>
                            <w:rPr>
                              <w:rFonts w:ascii="Cambria Math" w:hAnsi="Cambria Math"/>
                            </w:rPr>
                          </m:ctrlPr>
                        </m:accPr>
                        <m:e>
                          <m:r>
                            <w:rPr>
                              <w:rFonts w:ascii="Cambria Math" w:hAnsi="Cambria Math"/>
                            </w:rPr>
                            <m:t>β</m:t>
                          </m:r>
                        </m:e>
                      </m:acc>
                    </m:e>
                    <m:sub>
                      <m:r>
                        <m:rPr>
                          <m:sty m:val="p"/>
                        </m:rPr>
                        <w:rPr>
                          <w:rFonts w:ascii="Cambria Math" w:hAnsi="Cambria Math"/>
                        </w:rPr>
                        <m:t>11</m:t>
                      </m:r>
                    </m:sub>
                  </m:sSub>
                  <m:f>
                    <m:fPr>
                      <m:ctrlPr>
                        <w:rPr>
                          <w:rFonts w:ascii="Cambria Math" w:hAnsi="Cambria Math"/>
                        </w:rPr>
                      </m:ctrlPr>
                    </m:fPr>
                    <m:num>
                      <m:rad>
                        <m:radPr>
                          <m:degHide m:val="on"/>
                          <m:ctrlPr>
                            <w:rPr>
                              <w:rFonts w:ascii="Cambria Math" w:hAnsi="Cambria Math"/>
                            </w:rPr>
                          </m:ctrlPr>
                        </m:radPr>
                        <m:deg/>
                        <m:e>
                          <m:r>
                            <m:rPr>
                              <m:sty m:val="p"/>
                            </m:rPr>
                            <w:rPr>
                              <w:rFonts w:ascii="Cambria Math" w:hAnsi="Cambria Math"/>
                            </w:rPr>
                            <m:t>2</m:t>
                          </m:r>
                        </m:e>
                      </m:rad>
                    </m:num>
                    <m:den>
                      <m:r>
                        <m:rPr>
                          <m:sty m:val="p"/>
                        </m:rPr>
                        <w:rPr>
                          <w:rFonts w:ascii="Cambria Math" w:hAnsi="Cambria Math"/>
                        </w:rPr>
                        <m:t>2</m:t>
                      </m:r>
                    </m:den>
                  </m:f>
                  <m:r>
                    <m:rPr>
                      <m:sty m:val="p"/>
                    </m:rPr>
                    <w:rPr>
                      <w:rFonts w:ascii="Cambria Math" w:hAnsi="Cambria Math"/>
                    </w:rPr>
                    <m:t>=0</m:t>
                  </m:r>
                </m:e>
              </m:mr>
            </m:m>
          </m:e>
        </m:d>
      </m:oMath>
    </w:p>
    <w:p w:rsidR="00C5631B" w:rsidRDefault="00FC46CF" w:rsidP="00F42DEA">
      <w:pPr>
        <w:pStyle w:val="Corrig"/>
      </w:pPr>
      <w:r>
        <w:t>Question nécessitant du recul (p</w:t>
      </w:r>
      <w:r w:rsidR="00032279">
        <w:t xml:space="preserve">as </w:t>
      </w:r>
      <w:r>
        <w:t>d’accompagnement)</w:t>
      </w:r>
    </w:p>
    <w:p w:rsidR="00FC46CF" w:rsidRDefault="00FC46CF" w:rsidP="00F42DEA">
      <w:pPr>
        <w:pStyle w:val="Corrig"/>
      </w:pPr>
      <w:r>
        <w:t>Deux équations scalaires en vitesse obtenues donc par composition des vitesses. L’étude utilise les grandeurs de la roue avant droite. Donc on pose :</w:t>
      </w:r>
      <w:r w:rsidR="005B73AF">
        <w:t xml:space="preserv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I</m:t>
                    </m:r>
                  </m:e>
                  <m:sub>
                    <m:r>
                      <w:rPr>
                        <w:rFonts w:ascii="Cambria Math" w:hAnsi="Cambria Math"/>
                      </w:rPr>
                      <m:t>1</m:t>
                    </m:r>
                  </m:sub>
                </m:sSub>
                <m:r>
                  <w:rPr>
                    <w:rFonts w:ascii="Cambria Math" w:hAnsi="Cambria Math"/>
                  </w:rPr>
                  <m:t>,11/0</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I</m:t>
                    </m:r>
                  </m:e>
                  <m:sub>
                    <m:r>
                      <w:rPr>
                        <w:rFonts w:ascii="Cambria Math" w:hAnsi="Cambria Math"/>
                      </w:rPr>
                      <m:t>1</m:t>
                    </m:r>
                  </m:sub>
                </m:sSub>
                <m:r>
                  <w:rPr>
                    <w:rFonts w:ascii="Cambria Math" w:hAnsi="Cambria Math"/>
                  </w:rPr>
                  <m:t>,11/10</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I</m:t>
                    </m:r>
                  </m:e>
                  <m:sub>
                    <m:r>
                      <w:rPr>
                        <w:rFonts w:ascii="Cambria Math" w:hAnsi="Cambria Math"/>
                      </w:rPr>
                      <m:t>1</m:t>
                    </m:r>
                  </m:sub>
                </m:sSub>
                <m:r>
                  <w:rPr>
                    <w:rFonts w:ascii="Cambria Math" w:hAnsi="Cambria Math"/>
                  </w:rPr>
                  <m:t>,10/1</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I</m:t>
                    </m:r>
                  </m:e>
                  <m:sub>
                    <m:r>
                      <w:rPr>
                        <w:rFonts w:ascii="Cambria Math" w:hAnsi="Cambria Math"/>
                      </w:rPr>
                      <m:t>1</m:t>
                    </m:r>
                  </m:sub>
                </m:sSub>
                <m:r>
                  <w:rPr>
                    <w:rFonts w:ascii="Cambria Math" w:hAnsi="Cambria Math"/>
                  </w:rPr>
                  <m:t>,1/0</m:t>
                </m:r>
              </m:sub>
            </m:sSub>
          </m:e>
        </m:acc>
      </m:oMath>
      <w:r w:rsidR="00750357">
        <w:t xml:space="preserve"> </w:t>
      </w:r>
    </w:p>
    <w:p w:rsidR="005B73AF" w:rsidRDefault="00F95C4E" w:rsidP="00F42DEA">
      <w:pPr>
        <w:pStyle w:val="Corrig"/>
      </w:pPr>
      <m:oMath>
        <m:acc>
          <m:accPr>
            <m:chr m:val="⃗"/>
            <m:ctrlPr>
              <w:rPr>
                <w:rFonts w:ascii="Cambria Math" w:hAnsi="Cambria Math"/>
              </w:rPr>
            </m:ctrlPr>
          </m:accPr>
          <m:e>
            <m:sSub>
              <m:sSubPr>
                <m:ctrlPr>
                  <w:rPr>
                    <w:rFonts w:ascii="Cambria Math" w:hAnsi="Cambria Math"/>
                  </w:rPr>
                </m:ctrlPr>
              </m:sSubPr>
              <m:e>
                <m:r>
                  <w:rPr>
                    <w:rFonts w:ascii="Cambria Math" w:hAnsi="Cambria Math"/>
                  </w:rPr>
                  <m:t>V</m:t>
                </m:r>
              </m:e>
              <m:sub>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,11/10</m:t>
                </m:r>
              </m:sub>
            </m:sSub>
          </m:e>
        </m:acc>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w:rPr>
                    <w:rFonts w:ascii="Cambria Math" w:hAnsi="Cambria Math"/>
                  </w:rPr>
                  <m:t>V</m:t>
                </m:r>
              </m:e>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,11/10</m:t>
                </m:r>
              </m:sub>
            </m:sSub>
          </m:e>
        </m:acc>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w:rPr>
                    <w:rFonts w:ascii="Cambria Math" w:hAnsi="Cambria Math"/>
                  </w:rPr>
                  <m:t>I</m:t>
                </m:r>
              </m:e>
              <m:sub>
                <m:r>
                  <m:rPr>
                    <m:sty m:val="p"/>
                  </m:rPr>
                  <w:rPr>
                    <w:rFonts w:ascii="Cambria Math" w:hAnsi="Cambria Math"/>
                  </w:rPr>
                  <m:t>1</m:t>
                </m:r>
              </m:sub>
            </m:sSub>
            <m:sSub>
              <m:sSubPr>
                <m:ctrlPr>
                  <w:rPr>
                    <w:rFonts w:ascii="Cambria Math" w:hAnsi="Cambria Math"/>
                  </w:rPr>
                </m:ctrlPr>
              </m:sSubPr>
              <m:e>
                <m:r>
                  <w:rPr>
                    <w:rFonts w:ascii="Cambria Math" w:hAnsi="Cambria Math"/>
                  </w:rPr>
                  <m:t>B</m:t>
                </m:r>
              </m:e>
              <m:sub>
                <m:r>
                  <m:rPr>
                    <m:sty m:val="p"/>
                  </m:rPr>
                  <w:rPr>
                    <w:rFonts w:ascii="Cambria Math" w:hAnsi="Cambria Math"/>
                  </w:rPr>
                  <m:t>1</m:t>
                </m:r>
              </m:sub>
            </m:sSub>
          </m:e>
        </m:acc>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Ω</m:t>
                </m:r>
              </m:e>
              <m:sub>
                <m:r>
                  <m:rPr>
                    <m:sty m:val="p"/>
                  </m:rPr>
                  <w:rPr>
                    <w:rFonts w:ascii="Cambria Math" w:hAnsi="Cambria Math"/>
                  </w:rPr>
                  <m:t>11/0</m:t>
                </m:r>
              </m:sub>
            </m:sSub>
          </m:e>
        </m:acc>
      </m:oMath>
      <w:r w:rsidR="005B73AF">
        <w:t xml:space="preserve"> =</w:t>
      </w:r>
      <m:oMath>
        <m:acc>
          <m:accPr>
            <m:chr m:val="⃗"/>
            <m:ctrlPr>
              <w:rPr>
                <w:rFonts w:ascii="Cambria Math" w:hAnsi="Cambria Math"/>
              </w:rPr>
            </m:ctrlPr>
          </m:accPr>
          <m:e>
            <m:r>
              <m:rPr>
                <m:sty m:val="p"/>
              </m:rPr>
              <w:rPr>
                <w:rFonts w:ascii="Cambria Math" w:hAnsi="Cambria Math"/>
              </w:rPr>
              <m:t>0</m:t>
            </m:r>
          </m:e>
        </m:acc>
        <m:r>
          <m:rPr>
            <m:sty m:val="p"/>
          </m:rPr>
          <w:rPr>
            <w:rFonts w:ascii="Cambria Math" w:hAnsi="Cambria Math"/>
          </w:rPr>
          <m:t>+</m:t>
        </m:r>
        <m:r>
          <w:rPr>
            <w:rFonts w:ascii="Cambria Math" w:hAnsi="Cambria Math"/>
          </w:rPr>
          <m:t>r</m:t>
        </m:r>
        <m:acc>
          <m:accPr>
            <m:chr m:val="⃗"/>
            <m:ctrlPr>
              <w:rPr>
                <w:rFonts w:ascii="Cambria Math" w:hAnsi="Cambria Math"/>
              </w:rPr>
            </m:ctrlPr>
          </m:accPr>
          <m:e>
            <m:sSub>
              <m:sSubPr>
                <m:ctrlPr>
                  <w:rPr>
                    <w:rFonts w:ascii="Cambria Math" w:hAnsi="Cambria Math"/>
                  </w:rPr>
                </m:ctrlPr>
              </m:sSubPr>
              <m:e>
                <m:r>
                  <w:rPr>
                    <w:rFonts w:ascii="Cambria Math" w:hAnsi="Cambria Math"/>
                  </w:rPr>
                  <m:t>z</m:t>
                </m:r>
              </m:e>
              <m:sub>
                <m:r>
                  <m:rPr>
                    <m:sty m:val="p"/>
                  </m:rPr>
                  <w:rPr>
                    <w:rFonts w:ascii="Cambria Math" w:hAnsi="Cambria Math"/>
                  </w:rPr>
                  <m:t>1</m:t>
                </m:r>
              </m:sub>
            </m:sSub>
          </m:e>
        </m:acc>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w:rPr>
                    <w:rFonts w:ascii="Cambria Math" w:hAnsi="Cambria Math"/>
                  </w:rPr>
                  <m:t>β</m:t>
                </m:r>
              </m:e>
              <m:sub>
                <m:r>
                  <m:rPr>
                    <m:sty m:val="p"/>
                  </m:rPr>
                  <w:rPr>
                    <w:rFonts w:ascii="Cambria Math" w:hAnsi="Cambria Math"/>
                  </w:rPr>
                  <m:t>11</m:t>
                </m:r>
              </m:sub>
            </m:sSub>
          </m:e>
        </m:acc>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11</m:t>
                </m:r>
              </m:sub>
            </m:sSub>
          </m:e>
        </m:acc>
      </m:oMath>
      <w:r w:rsidR="005B73AF">
        <w:t>=</w:t>
      </w:r>
      <m:oMath>
        <m:r>
          <m:rPr>
            <m:sty m:val="p"/>
          </m:rPr>
          <w:rPr>
            <w:rFonts w:ascii="Cambria Math" w:hAnsi="Cambria Math"/>
          </w:rPr>
          <m:t xml:space="preserve"> </m:t>
        </m:r>
        <m:r>
          <w:rPr>
            <w:rFonts w:ascii="Cambria Math" w:hAnsi="Cambria Math"/>
          </w:rPr>
          <m:t>r</m:t>
        </m:r>
        <m:acc>
          <m:accPr>
            <m:chr m:val="̇"/>
            <m:ctrlPr>
              <w:rPr>
                <w:rFonts w:ascii="Cambria Math" w:hAnsi="Cambria Math"/>
              </w:rPr>
            </m:ctrlPr>
          </m:accPr>
          <m:e>
            <m:sSub>
              <m:sSubPr>
                <m:ctrlPr>
                  <w:rPr>
                    <w:rFonts w:ascii="Cambria Math" w:hAnsi="Cambria Math"/>
                  </w:rPr>
                </m:ctrlPr>
              </m:sSubPr>
              <m:e>
                <m:r>
                  <w:rPr>
                    <w:rFonts w:ascii="Cambria Math" w:hAnsi="Cambria Math"/>
                  </w:rPr>
                  <m:t>β</m:t>
                </m:r>
              </m:e>
              <m:sub>
                <m:r>
                  <m:rPr>
                    <m:sty m:val="p"/>
                  </m:rPr>
                  <w:rPr>
                    <w:rFonts w:ascii="Cambria Math" w:hAnsi="Cambria Math"/>
                  </w:rPr>
                  <m:t>11</m:t>
                </m:r>
              </m:sub>
            </m:sSub>
          </m:e>
        </m:acc>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y</m:t>
                </m:r>
              </m:e>
              <m:sub>
                <m:r>
                  <m:rPr>
                    <m:sty m:val="p"/>
                  </m:rPr>
                  <w:rPr>
                    <w:rFonts w:ascii="Cambria Math" w:hAnsi="Cambria Math"/>
                  </w:rPr>
                  <m:t>11</m:t>
                </m:r>
              </m:sub>
            </m:sSub>
          </m:e>
        </m:acc>
      </m:oMath>
      <w:r w:rsidR="005B73AF">
        <w:t xml:space="preserve">  (Plus facile à lire sur la figure 17).</w:t>
      </w:r>
    </w:p>
    <w:p w:rsidR="005B73AF" w:rsidRDefault="00F95C4E" w:rsidP="00F42DEA">
      <w:pPr>
        <w:pStyle w:val="Corrig"/>
      </w:pPr>
      <m:oMath>
        <m:acc>
          <m:accPr>
            <m:chr m:val="⃗"/>
            <m:ctrlPr>
              <w:rPr>
                <w:rFonts w:ascii="Cambria Math" w:hAnsi="Cambria Math"/>
              </w:rPr>
            </m:ctrlPr>
          </m:accPr>
          <m:e>
            <m:sSub>
              <m:sSubPr>
                <m:ctrlPr>
                  <w:rPr>
                    <w:rFonts w:ascii="Cambria Math" w:hAnsi="Cambria Math"/>
                  </w:rPr>
                </m:ctrlPr>
              </m:sSubPr>
              <m:e>
                <m:r>
                  <w:rPr>
                    <w:rFonts w:ascii="Cambria Math" w:hAnsi="Cambria Math"/>
                  </w:rPr>
                  <m:t>V</m:t>
                </m:r>
              </m:e>
              <m:sub>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,10/1</m:t>
                </m:r>
              </m:sub>
            </m:sSub>
          </m:e>
        </m:acc>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w:rPr>
                    <w:rFonts w:ascii="Cambria Math" w:hAnsi="Cambria Math"/>
                  </w:rPr>
                  <m:t>V</m:t>
                </m:r>
              </m:e>
              <m:sub>
                <m:sSub>
                  <m:sSubPr>
                    <m:ctrlPr>
                      <w:rPr>
                        <w:rFonts w:ascii="Cambria Math" w:hAnsi="Cambria Math"/>
                      </w:rPr>
                    </m:ctrlPr>
                  </m:sSubPr>
                  <m:e>
                    <m:r>
                      <w:rPr>
                        <w:rFonts w:ascii="Cambria Math" w:hAnsi="Cambria Math"/>
                      </w:rPr>
                      <m:t>A</m:t>
                    </m:r>
                  </m:e>
                  <m:sub>
                    <m:r>
                      <m:rPr>
                        <m:sty m:val="p"/>
                      </m:rPr>
                      <w:rPr>
                        <w:rFonts w:ascii="Cambria Math" w:hAnsi="Cambria Math"/>
                      </w:rPr>
                      <m:t>1</m:t>
                    </m:r>
                  </m:sub>
                </m:sSub>
                <m:r>
                  <m:rPr>
                    <m:sty m:val="p"/>
                  </m:rPr>
                  <w:rPr>
                    <w:rFonts w:ascii="Cambria Math" w:hAnsi="Cambria Math"/>
                  </w:rPr>
                  <m:t>,10/1</m:t>
                </m:r>
              </m:sub>
            </m:sSub>
          </m:e>
        </m:acc>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w:rPr>
                    <w:rFonts w:ascii="Cambria Math" w:hAnsi="Cambria Math"/>
                  </w:rPr>
                  <m:t>I</m:t>
                </m:r>
              </m:e>
              <m:sub>
                <m:r>
                  <m:rPr>
                    <m:sty m:val="p"/>
                  </m:rPr>
                  <w:rPr>
                    <w:rFonts w:ascii="Cambria Math" w:hAnsi="Cambria Math"/>
                  </w:rPr>
                  <m:t>1</m:t>
                </m:r>
              </m:sub>
            </m:sSub>
            <m:sSub>
              <m:sSubPr>
                <m:ctrlPr>
                  <w:rPr>
                    <w:rFonts w:ascii="Cambria Math" w:hAnsi="Cambria Math"/>
                  </w:rPr>
                </m:ctrlPr>
              </m:sSubPr>
              <m:e>
                <m:r>
                  <w:rPr>
                    <w:rFonts w:ascii="Cambria Math" w:hAnsi="Cambria Math"/>
                  </w:rPr>
                  <m:t>A</m:t>
                </m:r>
              </m:e>
              <m:sub>
                <m:r>
                  <m:rPr>
                    <m:sty m:val="p"/>
                  </m:rPr>
                  <w:rPr>
                    <w:rFonts w:ascii="Cambria Math" w:hAnsi="Cambria Math"/>
                  </w:rPr>
                  <m:t>1</m:t>
                </m:r>
              </m:sub>
            </m:sSub>
          </m:e>
        </m:acc>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Ω</m:t>
                </m:r>
              </m:e>
              <m:sub>
                <m:r>
                  <m:rPr>
                    <m:sty m:val="p"/>
                  </m:rPr>
                  <w:rPr>
                    <w:rFonts w:ascii="Cambria Math" w:hAnsi="Cambria Math"/>
                  </w:rPr>
                  <m:t>10/1</m:t>
                </m:r>
              </m:sub>
            </m:sSub>
          </m:e>
        </m:acc>
      </m:oMath>
      <w:r w:rsidR="005B73AF">
        <w:t xml:space="preserve"> =</w:t>
      </w:r>
      <m:oMath>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acc>
          <m:accPr>
            <m:chr m:val="⃗"/>
            <m:ctrlPr>
              <w:rPr>
                <w:rFonts w:ascii="Cambria Math" w:hAnsi="Cambria Math"/>
              </w:rPr>
            </m:ctrlPr>
          </m:accPr>
          <m:e>
            <m:sSub>
              <m:sSubPr>
                <m:ctrlPr>
                  <w:rPr>
                    <w:rFonts w:ascii="Cambria Math" w:hAnsi="Cambria Math"/>
                  </w:rPr>
                </m:ctrlPr>
              </m:sSubPr>
              <m:e>
                <m:r>
                  <w:rPr>
                    <w:rFonts w:ascii="Cambria Math" w:hAnsi="Cambria Math"/>
                  </w:rPr>
                  <m:t>z</m:t>
                </m:r>
              </m:e>
              <m:sub>
                <m:r>
                  <m:rPr>
                    <m:sty m:val="p"/>
                  </m:rPr>
                  <w:rPr>
                    <w:rFonts w:ascii="Cambria Math" w:hAnsi="Cambria Math"/>
                  </w:rPr>
                  <m:t>1</m:t>
                </m:r>
              </m:sub>
            </m:sSub>
          </m:e>
        </m:acc>
        <m:r>
          <m:rPr>
            <m:sty m:val="p"/>
          </m:rPr>
          <w:rPr>
            <w:rFonts w:ascii="Cambria Math" w:hAnsi="Cambria Math"/>
          </w:rPr>
          <m:t>^</m:t>
        </m:r>
        <m:sSub>
          <m:sSubPr>
            <m:ctrlPr>
              <w:rPr>
                <w:rFonts w:ascii="Cambria Math" w:hAnsi="Cambria Math"/>
              </w:rPr>
            </m:ctrlPr>
          </m:sSubPr>
          <m:e>
            <m:r>
              <w:rPr>
                <w:rFonts w:ascii="Cambria Math" w:hAnsi="Cambria Math"/>
              </w:rPr>
              <m:t>ω</m:t>
            </m:r>
          </m:e>
          <m:sub>
            <m:r>
              <m:rPr>
                <m:sty m:val="p"/>
              </m:rPr>
              <w:rPr>
                <w:rFonts w:ascii="Cambria Math" w:hAnsi="Cambria Math"/>
              </w:rPr>
              <m:t>10</m:t>
            </m:r>
          </m:sub>
        </m:sSub>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1</m:t>
                </m:r>
              </m:sub>
            </m:sSub>
          </m:e>
        </m:acc>
        <m:r>
          <m:rPr>
            <m:sty m:val="p"/>
          </m:rPr>
          <w:rPr>
            <w:rFonts w:ascii="Cambria Math" w:hAnsi="Cambria Math"/>
          </w:rPr>
          <m:t>=</m:t>
        </m:r>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sSub>
          <m:sSubPr>
            <m:ctrlPr>
              <w:rPr>
                <w:rFonts w:ascii="Cambria Math" w:hAnsi="Cambria Math"/>
              </w:rPr>
            </m:ctrlPr>
          </m:sSubPr>
          <m:e>
            <m:r>
              <w:rPr>
                <w:rFonts w:ascii="Cambria Math" w:hAnsi="Cambria Math"/>
              </w:rPr>
              <m:t>ω</m:t>
            </m:r>
          </m:e>
          <m:sub>
            <m:r>
              <m:rPr>
                <m:sty m:val="p"/>
              </m:rPr>
              <w:rPr>
                <w:rFonts w:ascii="Cambria Math" w:hAnsi="Cambria Math"/>
              </w:rPr>
              <m:t>10</m:t>
            </m:r>
          </m:sub>
        </m:sSub>
        <m:acc>
          <m:accPr>
            <m:chr m:val="⃗"/>
            <m:ctrlPr>
              <w:rPr>
                <w:rFonts w:ascii="Cambria Math" w:hAnsi="Cambria Math"/>
              </w:rPr>
            </m:ctrlPr>
          </m:accPr>
          <m:e>
            <m:sSub>
              <m:sSubPr>
                <m:ctrlPr>
                  <w:rPr>
                    <w:rFonts w:ascii="Cambria Math" w:hAnsi="Cambria Math"/>
                  </w:rPr>
                </m:ctrlPr>
              </m:sSubPr>
              <m:e>
                <m:r>
                  <w:rPr>
                    <w:rFonts w:ascii="Cambria Math" w:hAnsi="Cambria Math"/>
                  </w:rPr>
                  <m:t>y</m:t>
                </m:r>
              </m:e>
              <m:sub>
                <m:r>
                  <m:rPr>
                    <m:sty m:val="p"/>
                  </m:rPr>
                  <w:rPr>
                    <w:rFonts w:ascii="Cambria Math" w:hAnsi="Cambria Math"/>
                  </w:rPr>
                  <m:t>1</m:t>
                </m:r>
              </m:sub>
            </m:sSub>
          </m:e>
        </m:acc>
      </m:oMath>
      <w:r w:rsidR="005B73AF">
        <w:t xml:space="preserve">  </w:t>
      </w:r>
    </w:p>
    <w:p w:rsidR="00502154" w:rsidRDefault="00F95C4E" w:rsidP="00F42DEA">
      <w:pPr>
        <w:pStyle w:val="Corrig"/>
      </w:pPr>
      <m:oMath>
        <m:acc>
          <m:accPr>
            <m:chr m:val="⃗"/>
            <m:ctrlPr>
              <w:rPr>
                <w:rFonts w:ascii="Cambria Math" w:hAnsi="Cambria Math"/>
              </w:rPr>
            </m:ctrlPr>
          </m:accPr>
          <m:e>
            <m:sSub>
              <m:sSubPr>
                <m:ctrlPr>
                  <w:rPr>
                    <w:rFonts w:ascii="Cambria Math" w:hAnsi="Cambria Math"/>
                  </w:rPr>
                </m:ctrlPr>
              </m:sSubPr>
              <m:e>
                <m:r>
                  <w:rPr>
                    <w:rFonts w:ascii="Cambria Math" w:hAnsi="Cambria Math"/>
                  </w:rPr>
                  <m:t>V</m:t>
                </m:r>
              </m:e>
              <m:sub>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,1/0</m:t>
                </m:r>
              </m:sub>
            </m:sSub>
          </m:e>
        </m:acc>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w:rPr>
                    <w:rFonts w:ascii="Cambria Math" w:hAnsi="Cambria Math"/>
                  </w:rPr>
                  <m:t>V</m:t>
                </m:r>
              </m:e>
              <m:sub>
                <m:r>
                  <w:rPr>
                    <w:rFonts w:ascii="Cambria Math" w:hAnsi="Cambria Math"/>
                  </w:rPr>
                  <m:t>O</m:t>
                </m:r>
                <m:r>
                  <m:rPr>
                    <m:sty m:val="p"/>
                  </m:rPr>
                  <w:rPr>
                    <w:rFonts w:ascii="Cambria Math" w:hAnsi="Cambria Math"/>
                  </w:rPr>
                  <m:t>,1/0</m:t>
                </m:r>
              </m:sub>
            </m:sSub>
          </m:e>
        </m:acc>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w:rPr>
                    <w:rFonts w:ascii="Cambria Math" w:hAnsi="Cambria Math"/>
                  </w:rPr>
                  <m:t>I</m:t>
                </m:r>
              </m:e>
              <m:sub>
                <m:r>
                  <m:rPr>
                    <m:sty m:val="p"/>
                  </m:rPr>
                  <w:rPr>
                    <w:rFonts w:ascii="Cambria Math" w:hAnsi="Cambria Math"/>
                  </w:rPr>
                  <m:t>1</m:t>
                </m:r>
              </m:sub>
            </m:sSub>
            <m:r>
              <w:rPr>
                <w:rFonts w:ascii="Cambria Math" w:hAnsi="Cambria Math"/>
              </w:rPr>
              <m:t>O</m:t>
            </m:r>
          </m:e>
        </m:acc>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Ω</m:t>
                </m:r>
              </m:e>
              <m:sub>
                <m:r>
                  <m:rPr>
                    <m:sty m:val="p"/>
                  </m:rPr>
                  <w:rPr>
                    <w:rFonts w:ascii="Cambria Math" w:hAnsi="Cambria Math"/>
                  </w:rPr>
                  <m:t>1/0</m:t>
                </m:r>
              </m:sub>
            </m:sSub>
          </m:e>
        </m:acc>
      </m:oMath>
      <w:r w:rsidR="00502154">
        <w:t xml:space="preserve"> =</w:t>
      </w:r>
      <m:oMath>
        <m:sSub>
          <m:sSubPr>
            <m:ctrlPr>
              <w:rPr>
                <w:rFonts w:ascii="Cambria Math" w:hAnsi="Cambria Math"/>
              </w:rPr>
            </m:ctrlPr>
          </m:sSubPr>
          <m:e>
            <m:r>
              <w:rPr>
                <w:rFonts w:ascii="Cambria Math" w:hAnsi="Cambria Math"/>
              </w:rPr>
              <m:t>V</m:t>
            </m:r>
          </m:e>
          <m:sub>
            <m:r>
              <w:rPr>
                <w:rFonts w:ascii="Cambria Math" w:hAnsi="Cambria Math"/>
              </w:rPr>
              <m:t>x</m:t>
            </m:r>
          </m:sub>
        </m:sSub>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1</m:t>
                </m:r>
              </m:sub>
            </m:sSub>
          </m:e>
        </m:acc>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y</m:t>
            </m:r>
          </m:sub>
        </m:sSub>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y</m:t>
                </m:r>
              </m:e>
              <m:sub>
                <m:r>
                  <m:rPr>
                    <m:sty m:val="p"/>
                  </m:rPr>
                  <w:rPr>
                    <w:rFonts w:ascii="Cambria Math" w:hAnsi="Cambria Math"/>
                  </w:rPr>
                  <m:t>1</m:t>
                </m:r>
              </m:sub>
            </m:sSub>
          </m:e>
        </m:acc>
        <m:r>
          <m:rPr>
            <m:sty m:val="p"/>
          </m:rPr>
          <w:rPr>
            <w:rFonts w:ascii="Cambria Math" w:hAnsi="Cambria Math"/>
          </w:rPr>
          <m:t>+</m:t>
        </m:r>
        <m:d>
          <m:dPr>
            <m:begChr m:val="["/>
            <m:endChr m:val="]"/>
            <m:ctrlPr>
              <w:rPr>
                <w:rFonts w:ascii="Cambria Math" w:hAnsi="Cambria Math"/>
              </w:rPr>
            </m:ctrlPr>
          </m:dPr>
          <m:e>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acc>
              <m:accPr>
                <m:chr m:val="⃗"/>
                <m:ctrlPr>
                  <w:rPr>
                    <w:rFonts w:ascii="Cambria Math" w:hAnsi="Cambria Math"/>
                  </w:rPr>
                </m:ctrlPr>
              </m:accPr>
              <m:e>
                <m:sSub>
                  <m:sSubPr>
                    <m:ctrlPr>
                      <w:rPr>
                        <w:rFonts w:ascii="Cambria Math" w:hAnsi="Cambria Math"/>
                      </w:rPr>
                    </m:ctrlPr>
                  </m:sSubPr>
                  <m:e>
                    <m:r>
                      <w:rPr>
                        <w:rFonts w:ascii="Cambria Math" w:hAnsi="Cambria Math"/>
                      </w:rPr>
                      <m:t>z</m:t>
                    </m:r>
                  </m:e>
                  <m:sub>
                    <m:r>
                      <m:rPr>
                        <m:sty m:val="p"/>
                      </m:rPr>
                      <w:rPr>
                        <w:rFonts w:ascii="Cambria Math" w:hAnsi="Cambria Math"/>
                      </w:rPr>
                      <m:t>1</m:t>
                    </m:r>
                  </m:sub>
                </m:sSub>
              </m:e>
            </m:acc>
            <m:r>
              <m:rPr>
                <m:sty m:val="p"/>
              </m:rPr>
              <w:rPr>
                <w:rFonts w:ascii="Cambria Math" w:hAnsi="Cambria Math"/>
              </w:rPr>
              <m:t>-</m:t>
            </m:r>
            <m:r>
              <w:rPr>
                <w:rFonts w:ascii="Cambria Math" w:hAnsi="Cambria Math"/>
              </w:rPr>
              <m:t>a</m:t>
            </m:r>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1</m:t>
                    </m:r>
                  </m:sub>
                </m:sSub>
              </m:e>
            </m:acc>
            <m:r>
              <m:rPr>
                <m:sty m:val="p"/>
              </m:rPr>
              <w:rPr>
                <w:rFonts w:ascii="Cambria Math" w:hAnsi="Cambria Math"/>
              </w:rPr>
              <m:t>-</m:t>
            </m:r>
            <m:r>
              <w:rPr>
                <w:rFonts w:ascii="Cambria Math" w:hAnsi="Cambria Math"/>
              </w:rPr>
              <m:t>b</m:t>
            </m:r>
            <m:acc>
              <m:accPr>
                <m:chr m:val="⃗"/>
                <m:ctrlPr>
                  <w:rPr>
                    <w:rFonts w:ascii="Cambria Math" w:hAnsi="Cambria Math"/>
                  </w:rPr>
                </m:ctrlPr>
              </m:accPr>
              <m:e>
                <m:sSub>
                  <m:sSubPr>
                    <m:ctrlPr>
                      <w:rPr>
                        <w:rFonts w:ascii="Cambria Math" w:hAnsi="Cambria Math"/>
                      </w:rPr>
                    </m:ctrlPr>
                  </m:sSubPr>
                  <m:e>
                    <m:r>
                      <w:rPr>
                        <w:rFonts w:ascii="Cambria Math" w:hAnsi="Cambria Math"/>
                      </w:rPr>
                      <m:t>y</m:t>
                    </m:r>
                  </m:e>
                  <m:sub>
                    <m:r>
                      <m:rPr>
                        <m:sty m:val="p"/>
                      </m:rPr>
                      <w:rPr>
                        <w:rFonts w:ascii="Cambria Math" w:hAnsi="Cambria Math"/>
                      </w:rPr>
                      <m:t>1</m:t>
                    </m:r>
                  </m:sub>
                </m:sSub>
              </m:e>
            </m:acc>
          </m:e>
        </m:d>
        <m:r>
          <m:rPr>
            <m:sty m:val="p"/>
          </m:rPr>
          <w:rPr>
            <w:rFonts w:ascii="Cambria Math" w:hAnsi="Cambria Math"/>
          </w:rPr>
          <m:t>^</m:t>
        </m:r>
        <m:r>
          <w:rPr>
            <w:rFonts w:ascii="Cambria Math" w:hAnsi="Cambria Math"/>
          </w:rPr>
          <m:t>ω</m:t>
        </m:r>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z</m:t>
                </m:r>
              </m:e>
              <m:sub>
                <m:r>
                  <m:rPr>
                    <m:sty m:val="p"/>
                  </m:rPr>
                  <w:rPr>
                    <w:rFonts w:ascii="Cambria Math" w:hAnsi="Cambria Math"/>
                  </w:rPr>
                  <m:t>1</m:t>
                </m:r>
              </m:sub>
            </m:sSub>
          </m:e>
        </m:acc>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x</m:t>
            </m:r>
          </m:sub>
        </m:sSub>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1</m:t>
                </m:r>
              </m:sub>
            </m:sSub>
          </m:e>
        </m:acc>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y</m:t>
            </m:r>
          </m:sub>
        </m:sSub>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y</m:t>
                </m:r>
              </m:e>
              <m:sub>
                <m:r>
                  <m:rPr>
                    <m:sty m:val="p"/>
                  </m:rPr>
                  <w:rPr>
                    <w:rFonts w:ascii="Cambria Math" w:hAnsi="Cambria Math"/>
                  </w:rPr>
                  <m:t>1</m:t>
                </m:r>
              </m:sub>
            </m:sSub>
          </m:e>
        </m:acc>
        <m:r>
          <m:rPr>
            <m:sty m:val="p"/>
          </m:rPr>
          <w:rPr>
            <w:rFonts w:ascii="Cambria Math" w:hAnsi="Cambria Math"/>
          </w:rPr>
          <m:t>+</m:t>
        </m:r>
        <m:r>
          <w:rPr>
            <w:rFonts w:ascii="Cambria Math" w:hAnsi="Cambria Math"/>
          </w:rPr>
          <m:t>aω</m:t>
        </m:r>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y</m:t>
                </m:r>
              </m:e>
              <m:sub>
                <m:r>
                  <m:rPr>
                    <m:sty m:val="p"/>
                  </m:rPr>
                  <w:rPr>
                    <w:rFonts w:ascii="Cambria Math" w:hAnsi="Cambria Math"/>
                  </w:rPr>
                  <m:t>1</m:t>
                </m:r>
              </m:sub>
            </m:sSub>
          </m:e>
        </m:acc>
        <m:r>
          <m:rPr>
            <m:sty m:val="p"/>
          </m:rPr>
          <w:rPr>
            <w:rFonts w:ascii="Cambria Math" w:hAnsi="Cambria Math"/>
          </w:rPr>
          <m:t>-</m:t>
        </m:r>
        <m:r>
          <w:rPr>
            <w:rFonts w:ascii="Cambria Math" w:hAnsi="Cambria Math"/>
          </w:rPr>
          <m:t>b</m:t>
        </m:r>
        <m:acc>
          <m:accPr>
            <m:chr m:val="⃗"/>
            <m:ctrlPr>
              <w:rPr>
                <w:rFonts w:ascii="Cambria Math" w:hAnsi="Cambria Math"/>
              </w:rPr>
            </m:ctrlPr>
          </m:accPr>
          <m:e>
            <m:sSub>
              <m:sSubPr>
                <m:ctrlPr>
                  <w:rPr>
                    <w:rFonts w:ascii="Cambria Math" w:hAnsi="Cambria Math"/>
                  </w:rPr>
                </m:ctrlPr>
              </m:sSubPr>
              <m:e>
                <m:r>
                  <w:rPr>
                    <w:rFonts w:ascii="Cambria Math" w:hAnsi="Cambria Math"/>
                  </w:rPr>
                  <m:t>ωx</m:t>
                </m:r>
              </m:e>
              <m:sub>
                <m:r>
                  <m:rPr>
                    <m:sty m:val="p"/>
                  </m:rPr>
                  <w:rPr>
                    <w:rFonts w:ascii="Cambria Math" w:hAnsi="Cambria Math"/>
                  </w:rPr>
                  <m:t>1</m:t>
                </m:r>
              </m:sub>
            </m:sSub>
          </m:e>
        </m:acc>
      </m:oMath>
      <w:r w:rsidR="00502154">
        <w:t xml:space="preserve">  </w:t>
      </w:r>
    </w:p>
    <w:p w:rsidR="00913934" w:rsidRDefault="00913934" w:rsidP="00F42DEA">
      <w:pPr>
        <w:pStyle w:val="Corrig"/>
      </w:pPr>
    </w:p>
    <w:p w:rsidR="00CF0466" w:rsidRPr="004F5088" w:rsidRDefault="00913934" w:rsidP="00F42DEA">
      <w:pPr>
        <w:pStyle w:val="Corrig"/>
      </w:pPr>
      <w:r w:rsidRPr="004F5088">
        <w:t xml:space="preserve">D’où, </w:t>
      </w:r>
      <m:oMath>
        <m:acc>
          <m:accPr>
            <m:chr m:val="⃗"/>
            <m:ctrlPr>
              <w:rPr>
                <w:rFonts w:ascii="Cambria Math" w:hAnsi="Cambria Math"/>
              </w:rPr>
            </m:ctrlPr>
          </m:accPr>
          <m:e>
            <m:sSub>
              <m:sSubPr>
                <m:ctrlPr>
                  <w:rPr>
                    <w:rFonts w:ascii="Cambria Math" w:hAnsi="Cambria Math"/>
                  </w:rPr>
                </m:ctrlPr>
              </m:sSubPr>
              <m:e>
                <m:r>
                  <w:rPr>
                    <w:rFonts w:ascii="Cambria Math" w:hAnsi="Cambria Math"/>
                  </w:rPr>
                  <m:t>V</m:t>
                </m:r>
              </m:e>
              <m:sub>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,11/0</m:t>
                </m:r>
              </m:sub>
            </m:sSub>
          </m:e>
        </m:acc>
        <m:r>
          <m:rPr>
            <m:sty m:val="p"/>
          </m:rPr>
          <w:rPr>
            <w:rFonts w:ascii="Cambria Math" w:hAnsi="Cambria Math"/>
          </w:rPr>
          <m:t xml:space="preserve">= </m:t>
        </m:r>
        <m:r>
          <w:rPr>
            <w:rFonts w:ascii="Cambria Math" w:hAnsi="Cambria Math"/>
          </w:rPr>
          <m:t>r</m:t>
        </m:r>
        <m:acc>
          <m:accPr>
            <m:chr m:val="̇"/>
            <m:ctrlPr>
              <w:rPr>
                <w:rFonts w:ascii="Cambria Math" w:hAnsi="Cambria Math"/>
              </w:rPr>
            </m:ctrlPr>
          </m:accPr>
          <m:e>
            <m:sSub>
              <m:sSubPr>
                <m:ctrlPr>
                  <w:rPr>
                    <w:rFonts w:ascii="Cambria Math" w:hAnsi="Cambria Math"/>
                  </w:rPr>
                </m:ctrlPr>
              </m:sSubPr>
              <m:e>
                <m:r>
                  <w:rPr>
                    <w:rFonts w:ascii="Cambria Math" w:hAnsi="Cambria Math"/>
                  </w:rPr>
                  <m:t>β</m:t>
                </m:r>
              </m:e>
              <m:sub>
                <m:r>
                  <m:rPr>
                    <m:sty m:val="p"/>
                  </m:rPr>
                  <w:rPr>
                    <w:rFonts w:ascii="Cambria Math" w:hAnsi="Cambria Math"/>
                  </w:rPr>
                  <m:t>11</m:t>
                </m:r>
              </m:sub>
            </m:sSub>
          </m:e>
        </m:acc>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y</m:t>
                </m:r>
              </m:e>
              <m:sub>
                <m:r>
                  <m:rPr>
                    <m:sty m:val="p"/>
                  </m:rPr>
                  <w:rPr>
                    <w:rFonts w:ascii="Cambria Math" w:hAnsi="Cambria Math"/>
                  </w:rPr>
                  <m:t>11</m:t>
                </m:r>
              </m:sub>
            </m:sSub>
          </m:e>
        </m:acc>
        <m:r>
          <m:rPr>
            <m:sty m:val="p"/>
          </m:rPr>
          <w:rPr>
            <w:rFonts w:ascii="Cambria Math" w:hAnsi="Cambria Math"/>
          </w:rPr>
          <m:t>+</m:t>
        </m:r>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sSub>
          <m:sSubPr>
            <m:ctrlPr>
              <w:rPr>
                <w:rFonts w:ascii="Cambria Math" w:hAnsi="Cambria Math"/>
              </w:rPr>
            </m:ctrlPr>
          </m:sSubPr>
          <m:e>
            <m:r>
              <w:rPr>
                <w:rFonts w:ascii="Cambria Math" w:hAnsi="Cambria Math"/>
              </w:rPr>
              <m:t>ω</m:t>
            </m:r>
          </m:e>
          <m:sub>
            <m:r>
              <m:rPr>
                <m:sty m:val="p"/>
              </m:rPr>
              <w:rPr>
                <w:rFonts w:ascii="Cambria Math" w:hAnsi="Cambria Math"/>
              </w:rPr>
              <m:t>10</m:t>
            </m:r>
          </m:sub>
        </m:sSub>
        <m:acc>
          <m:accPr>
            <m:chr m:val="⃗"/>
            <m:ctrlPr>
              <w:rPr>
                <w:rFonts w:ascii="Cambria Math" w:hAnsi="Cambria Math"/>
              </w:rPr>
            </m:ctrlPr>
          </m:accPr>
          <m:e>
            <m:sSub>
              <m:sSubPr>
                <m:ctrlPr>
                  <w:rPr>
                    <w:rFonts w:ascii="Cambria Math" w:hAnsi="Cambria Math"/>
                  </w:rPr>
                </m:ctrlPr>
              </m:sSubPr>
              <m:e>
                <m:r>
                  <w:rPr>
                    <w:rFonts w:ascii="Cambria Math" w:hAnsi="Cambria Math"/>
                  </w:rPr>
                  <m:t>y</m:t>
                </m:r>
              </m:e>
              <m:sub>
                <m:r>
                  <m:rPr>
                    <m:sty m:val="p"/>
                  </m:rPr>
                  <w:rPr>
                    <w:rFonts w:ascii="Cambria Math" w:hAnsi="Cambria Math"/>
                  </w:rPr>
                  <m:t>1</m:t>
                </m:r>
              </m:sub>
            </m:sSub>
          </m:e>
        </m:acc>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x</m:t>
            </m:r>
          </m:sub>
        </m:sSub>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1</m:t>
                </m:r>
              </m:sub>
            </m:sSub>
          </m:e>
        </m:acc>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y</m:t>
            </m:r>
          </m:sub>
        </m:sSub>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y</m:t>
                </m:r>
              </m:e>
              <m:sub>
                <m:r>
                  <m:rPr>
                    <m:sty m:val="p"/>
                  </m:rPr>
                  <w:rPr>
                    <w:rFonts w:ascii="Cambria Math" w:hAnsi="Cambria Math"/>
                  </w:rPr>
                  <m:t>1</m:t>
                </m:r>
              </m:sub>
            </m:sSub>
          </m:e>
        </m:acc>
        <m:r>
          <m:rPr>
            <m:sty m:val="p"/>
          </m:rPr>
          <w:rPr>
            <w:rFonts w:ascii="Cambria Math" w:hAnsi="Cambria Math"/>
          </w:rPr>
          <m:t>+</m:t>
        </m:r>
        <m:r>
          <w:rPr>
            <w:rFonts w:ascii="Cambria Math" w:hAnsi="Cambria Math"/>
          </w:rPr>
          <m:t>aω</m:t>
        </m:r>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y</m:t>
                </m:r>
              </m:e>
              <m:sub>
                <m:r>
                  <m:rPr>
                    <m:sty m:val="p"/>
                  </m:rPr>
                  <w:rPr>
                    <w:rFonts w:ascii="Cambria Math" w:hAnsi="Cambria Math"/>
                  </w:rPr>
                  <m:t>1</m:t>
                </m:r>
              </m:sub>
            </m:sSub>
          </m:e>
        </m:acc>
        <m:r>
          <m:rPr>
            <m:sty m:val="p"/>
          </m:rPr>
          <w:rPr>
            <w:rFonts w:ascii="Cambria Math" w:hAnsi="Cambria Math"/>
          </w:rPr>
          <m:t>-</m:t>
        </m:r>
        <m:r>
          <w:rPr>
            <w:rFonts w:ascii="Cambria Math" w:hAnsi="Cambria Math"/>
          </w:rPr>
          <m:t>b</m:t>
        </m:r>
        <m:acc>
          <m:accPr>
            <m:chr m:val="⃗"/>
            <m:ctrlPr>
              <w:rPr>
                <w:rFonts w:ascii="Cambria Math" w:hAnsi="Cambria Math"/>
              </w:rPr>
            </m:ctrlPr>
          </m:accPr>
          <m:e>
            <m:sSub>
              <m:sSubPr>
                <m:ctrlPr>
                  <w:rPr>
                    <w:rFonts w:ascii="Cambria Math" w:hAnsi="Cambria Math"/>
                  </w:rPr>
                </m:ctrlPr>
              </m:sSubPr>
              <m:e>
                <m:r>
                  <w:rPr>
                    <w:rFonts w:ascii="Cambria Math" w:hAnsi="Cambria Math"/>
                  </w:rPr>
                  <m:t>ωx</m:t>
                </m:r>
              </m:e>
              <m:sub>
                <m:r>
                  <m:rPr>
                    <m:sty m:val="p"/>
                  </m:rPr>
                  <w:rPr>
                    <w:rFonts w:ascii="Cambria Math" w:hAnsi="Cambria Math"/>
                  </w:rPr>
                  <m:t>1</m:t>
                </m:r>
              </m:sub>
            </m:sSub>
          </m:e>
        </m:acc>
      </m:oMath>
      <w:r w:rsidRPr="004F5088">
        <w:t xml:space="preserve">   </w:t>
      </w:r>
    </w:p>
    <w:p w:rsidR="00502154" w:rsidRDefault="00913934" w:rsidP="00F42DEA">
      <w:pPr>
        <w:pStyle w:val="Corrig"/>
      </w:pPr>
      <w:r w:rsidRPr="00CF0466">
        <w:rPr>
          <w:lang w:val="en-US"/>
        </w:rPr>
        <w:t xml:space="preserve">Or </w:t>
      </w:r>
      <m:oMath>
        <m:acc>
          <m:accPr>
            <m:chr m:val="⃗"/>
            <m:ctrlPr>
              <w:rPr>
                <w:rFonts w:ascii="Cambria Math" w:hAnsi="Cambria Math"/>
              </w:rPr>
            </m:ctrlPr>
          </m:accPr>
          <m:e>
            <m:sSub>
              <m:sSubPr>
                <m:ctrlPr>
                  <w:rPr>
                    <w:rFonts w:ascii="Cambria Math" w:hAnsi="Cambria Math"/>
                  </w:rPr>
                </m:ctrlPr>
              </m:sSubPr>
              <m:e>
                <m:r>
                  <m:rPr>
                    <m:sty m:val="p"/>
                  </m:rPr>
                  <w:rPr>
                    <w:rFonts w:ascii="Cambria Math" w:hAnsi="Cambria Math"/>
                    <w:lang w:val="en-US"/>
                  </w:rPr>
                  <m:t>y</m:t>
                </m:r>
              </m:e>
              <m:sub>
                <m:r>
                  <m:rPr>
                    <m:sty m:val="p"/>
                  </m:rPr>
                  <w:rPr>
                    <w:rFonts w:ascii="Cambria Math" w:hAnsi="Cambria Math"/>
                    <w:lang w:val="en-US"/>
                  </w:rPr>
                  <m:t>11</m:t>
                </m:r>
              </m:sub>
            </m:sSub>
          </m:e>
        </m:acc>
        <m:r>
          <m:rPr>
            <m:sty m:val="p"/>
          </m:rPr>
          <w:rPr>
            <w:rFonts w:ascii="Cambria Math" w:hAnsi="Cambria Math"/>
            <w:lang w:val="en-US"/>
          </w:rPr>
          <m:t>=-</m:t>
        </m:r>
        <m:r>
          <w:rPr>
            <w:rFonts w:ascii="Cambria Math" w:hAnsi="Cambria Math"/>
            <w:lang w:val="en-US"/>
          </w:rPr>
          <m:t>sin</m:t>
        </m:r>
        <m:d>
          <m:dPr>
            <m:ctrlPr>
              <w:rPr>
                <w:rFonts w:ascii="Cambria Math" w:hAnsi="Cambria Math"/>
                <w:lang w:val="en-US"/>
              </w:rPr>
            </m:ctrlPr>
          </m:dPr>
          <m:e>
            <m:sSub>
              <m:sSubPr>
                <m:ctrlPr>
                  <w:rPr>
                    <w:rFonts w:ascii="Cambria Math" w:hAnsi="Cambria Math"/>
                    <w:lang w:val="en-US"/>
                  </w:rPr>
                </m:ctrlPr>
              </m:sSubPr>
              <m:e>
                <m:r>
                  <w:rPr>
                    <w:rFonts w:ascii="Cambria Math" w:hAnsi="Cambria Math"/>
                    <w:lang w:val="en-US"/>
                  </w:rPr>
                  <m:t>α</m:t>
                </m:r>
              </m:e>
              <m:sub>
                <m:r>
                  <m:rPr>
                    <m:sty m:val="p"/>
                  </m:rPr>
                  <w:rPr>
                    <w:rFonts w:ascii="Cambria Math" w:hAnsi="Cambria Math"/>
                    <w:lang w:val="en-US"/>
                  </w:rPr>
                  <m:t>11</m:t>
                </m:r>
              </m:sub>
            </m:sSub>
          </m:e>
        </m:d>
        <m:acc>
          <m:accPr>
            <m:chr m:val="⃗"/>
            <m:ctrlPr>
              <w:rPr>
                <w:rFonts w:ascii="Cambria Math" w:hAnsi="Cambria Math"/>
              </w:rPr>
            </m:ctrlPr>
          </m:accPr>
          <m:e>
            <m:sSub>
              <m:sSubPr>
                <m:ctrlPr>
                  <w:rPr>
                    <w:rFonts w:ascii="Cambria Math" w:hAnsi="Cambria Math"/>
                  </w:rPr>
                </m:ctrlPr>
              </m:sSubPr>
              <m:e>
                <m:r>
                  <w:rPr>
                    <w:rFonts w:ascii="Cambria Math" w:hAnsi="Cambria Math"/>
                  </w:rPr>
                  <m:t>x</m:t>
                </m:r>
              </m:e>
              <m:sub>
                <m:r>
                  <m:rPr>
                    <m:sty m:val="p"/>
                  </m:rPr>
                  <w:rPr>
                    <w:rFonts w:ascii="Cambria Math" w:hAnsi="Cambria Math"/>
                    <w:lang w:val="en-US"/>
                  </w:rPr>
                  <m:t>1</m:t>
                </m:r>
              </m:sub>
            </m:sSub>
          </m:e>
        </m:acc>
        <m:r>
          <m:rPr>
            <m:sty m:val="p"/>
          </m:rPr>
          <w:rPr>
            <w:rFonts w:ascii="Cambria Math" w:hAnsi="Cambria Math"/>
            <w:lang w:val="en-US"/>
          </w:rPr>
          <m:t>+</m:t>
        </m:r>
        <m:r>
          <w:rPr>
            <w:rFonts w:ascii="Cambria Math" w:hAnsi="Cambria Math"/>
          </w:rPr>
          <m:t>cos</m:t>
        </m:r>
        <m:d>
          <m:dPr>
            <m:ctrlPr>
              <w:rPr>
                <w:rFonts w:ascii="Cambria Math" w:hAnsi="Cambria Math"/>
                <w:lang w:val="en-US"/>
              </w:rPr>
            </m:ctrlPr>
          </m:dPr>
          <m:e>
            <m:sSub>
              <m:sSubPr>
                <m:ctrlPr>
                  <w:rPr>
                    <w:rFonts w:ascii="Cambria Math" w:hAnsi="Cambria Math"/>
                    <w:lang w:val="en-US"/>
                  </w:rPr>
                </m:ctrlPr>
              </m:sSubPr>
              <m:e>
                <m:r>
                  <w:rPr>
                    <w:rFonts w:ascii="Cambria Math" w:hAnsi="Cambria Math"/>
                    <w:lang w:val="en-US"/>
                  </w:rPr>
                  <m:t>α</m:t>
                </m:r>
              </m:e>
              <m:sub>
                <m:r>
                  <m:rPr>
                    <m:sty m:val="p"/>
                  </m:rPr>
                  <w:rPr>
                    <w:rFonts w:ascii="Cambria Math" w:hAnsi="Cambria Math"/>
                    <w:lang w:val="en-US"/>
                  </w:rPr>
                  <m:t>11</m:t>
                </m:r>
              </m:sub>
            </m:sSub>
          </m:e>
        </m:d>
        <m:acc>
          <m:accPr>
            <m:chr m:val="⃗"/>
            <m:ctrlPr>
              <w:rPr>
                <w:rFonts w:ascii="Cambria Math" w:hAnsi="Cambria Math"/>
              </w:rPr>
            </m:ctrlPr>
          </m:accPr>
          <m:e>
            <m:sSub>
              <m:sSubPr>
                <m:ctrlPr>
                  <w:rPr>
                    <w:rFonts w:ascii="Cambria Math" w:hAnsi="Cambria Math"/>
                  </w:rPr>
                </m:ctrlPr>
              </m:sSubPr>
              <m:e>
                <m:r>
                  <w:rPr>
                    <w:rFonts w:ascii="Cambria Math" w:hAnsi="Cambria Math"/>
                  </w:rPr>
                  <m:t>y</m:t>
                </m:r>
              </m:e>
              <m:sub>
                <m:r>
                  <m:rPr>
                    <m:sty m:val="p"/>
                  </m:rPr>
                  <w:rPr>
                    <w:rFonts w:ascii="Cambria Math" w:hAnsi="Cambria Math"/>
                    <w:lang w:val="en-US"/>
                  </w:rPr>
                  <m:t>1</m:t>
                </m:r>
              </m:sub>
            </m:sSub>
          </m:e>
        </m:acc>
      </m:oMath>
      <w:r w:rsidR="00CF0466" w:rsidRPr="00CF0466">
        <w:rPr>
          <w:lang w:val="en-US"/>
        </w:rPr>
        <w:t xml:space="preserve">. </w:t>
      </w:r>
      <w:r w:rsidR="00CF0466" w:rsidRPr="00CF0466">
        <w:t xml:space="preserve">De plus </w:t>
      </w:r>
      <m:oMath>
        <m:sSub>
          <m:sSubPr>
            <m:ctrlPr>
              <w:rPr>
                <w:rFonts w:ascii="Cambria Math" w:hAnsi="Cambria Math"/>
                <w:lang w:val="en-US"/>
              </w:rPr>
            </m:ctrlPr>
          </m:sSubPr>
          <m:e>
            <m:r>
              <w:rPr>
                <w:rFonts w:ascii="Cambria Math" w:hAnsi="Cambria Math"/>
                <w:lang w:val="en-US"/>
              </w:rPr>
              <m:t>α</m:t>
            </m:r>
          </m:e>
          <m:sub>
            <m:r>
              <m:rPr>
                <m:sty m:val="p"/>
              </m:rPr>
              <w:rPr>
                <w:rFonts w:ascii="Cambria Math" w:hAnsi="Cambria Math"/>
              </w:rPr>
              <m:t>11</m:t>
            </m:r>
          </m:sub>
        </m:sSub>
        <m:r>
          <m:rPr>
            <m:sty m:val="p"/>
          </m:rPr>
          <w:rPr>
            <w:rFonts w:ascii="Cambria Math" w:hAnsi="Cambria Math"/>
          </w:rPr>
          <m:t xml:space="preserve"> </m:t>
        </m:r>
        <m:r>
          <w:rPr>
            <w:rFonts w:ascii="Cambria Math" w:hAnsi="Cambria Math"/>
            <w:lang w:val="en-US"/>
          </w:rPr>
          <m:t>est</m:t>
        </m:r>
        <m:r>
          <m:rPr>
            <m:sty m:val="p"/>
          </m:rPr>
          <w:rPr>
            <w:rFonts w:ascii="Cambria Math" w:hAnsi="Cambria Math"/>
          </w:rPr>
          <m:t xml:space="preserve"> </m:t>
        </m:r>
        <m:r>
          <w:rPr>
            <w:rFonts w:ascii="Cambria Math" w:hAnsi="Cambria Math"/>
            <w:lang w:val="en-US"/>
          </w:rPr>
          <m:t>un</m:t>
        </m:r>
        <m:r>
          <m:rPr>
            <m:sty m:val="p"/>
          </m:rPr>
          <w:rPr>
            <w:rFonts w:ascii="Cambria Math" w:hAnsi="Cambria Math"/>
          </w:rPr>
          <m:t xml:space="preserve"> </m:t>
        </m:r>
        <m:r>
          <w:rPr>
            <w:rFonts w:ascii="Cambria Math" w:hAnsi="Cambria Math"/>
            <w:lang w:val="en-US"/>
          </w:rPr>
          <m:t>angle</m:t>
        </m:r>
        <m:r>
          <m:rPr>
            <m:sty m:val="p"/>
          </m:rPr>
          <w:rPr>
            <w:rFonts w:ascii="Cambria Math" w:hAnsi="Cambria Math"/>
          </w:rPr>
          <m:t xml:space="preserve"> </m:t>
        </m:r>
        <m:r>
          <w:rPr>
            <w:rFonts w:ascii="Cambria Math" w:hAnsi="Cambria Math"/>
            <w:lang w:val="en-US"/>
          </w:rPr>
          <m:t>fixe</m:t>
        </m:r>
        <m:r>
          <m:rPr>
            <m:sty m:val="p"/>
          </m:rPr>
          <w:rPr>
            <w:rFonts w:ascii="Cambria Math" w:hAnsi="Cambria Math"/>
          </w:rPr>
          <m:t xml:space="preserve"> </m:t>
        </m:r>
        <m:r>
          <w:rPr>
            <w:rFonts w:ascii="Cambria Math" w:hAnsi="Cambria Math"/>
            <w:lang w:val="en-US"/>
          </w:rPr>
          <m:t>de</m:t>
        </m:r>
        <m:r>
          <m:rPr>
            <m:sty m:val="p"/>
          </m:rPr>
          <w:rPr>
            <w:rFonts w:ascii="Cambria Math" w:hAnsi="Cambria Math"/>
          </w:rPr>
          <m:t xml:space="preserve"> </m:t>
        </m:r>
        <m:r>
          <w:rPr>
            <w:rFonts w:ascii="Cambria Math" w:hAnsi="Cambria Math"/>
            <w:lang w:val="en-US"/>
          </w:rPr>
          <m:t>valeur</m:t>
        </m:r>
        <m:r>
          <m:rPr>
            <m:sty m:val="p"/>
          </m:rPr>
          <w:rPr>
            <w:rFonts w:ascii="Cambria Math" w:hAnsi="Cambria Math"/>
          </w:rPr>
          <m:t xml:space="preserve">-45°, </m:t>
        </m:r>
        <m:r>
          <w:rPr>
            <w:rFonts w:ascii="Cambria Math" w:hAnsi="Cambria Math"/>
            <w:lang w:val="en-US"/>
          </w:rPr>
          <m:t>donc</m:t>
        </m:r>
        <m:r>
          <m:rPr>
            <m:sty m:val="p"/>
          </m:rPr>
          <w:rPr>
            <w:rFonts w:ascii="Cambria Math" w:hAnsi="Cambria Math"/>
          </w:rPr>
          <m:t xml:space="preserve"> </m:t>
        </m:r>
      </m:oMath>
      <w:r w:rsidR="00CF0466" w:rsidRPr="00CF0466">
        <w:t xml:space="preserve"> </w:t>
      </w:r>
      <m:oMath>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y</m:t>
                </m:r>
              </m:e>
              <m:sub>
                <m:r>
                  <m:rPr>
                    <m:sty m:val="p"/>
                  </m:rPr>
                  <w:rPr>
                    <w:rFonts w:ascii="Cambria Math" w:hAnsi="Cambria Math"/>
                  </w:rPr>
                  <m:t>11</m:t>
                </m:r>
              </m:sub>
            </m:sSub>
          </m:e>
        </m:acc>
        <m:r>
          <m:rPr>
            <m:sty m:val="p"/>
          </m:rPr>
          <w:rPr>
            <w:rFonts w:ascii="Cambria Math" w:hAnsi="Cambria Math"/>
          </w:rPr>
          <m:t>=</m:t>
        </m:r>
        <m:f>
          <m:fPr>
            <m:ctrlPr>
              <w:rPr>
                <w:rFonts w:ascii="Cambria Math" w:hAnsi="Cambria Math"/>
              </w:rPr>
            </m:ctrlPr>
          </m:fPr>
          <m:num>
            <m:rad>
              <m:radPr>
                <m:degHide m:val="on"/>
                <m:ctrlPr>
                  <w:rPr>
                    <w:rFonts w:ascii="Cambria Math" w:hAnsi="Cambria Math"/>
                  </w:rPr>
                </m:ctrlPr>
              </m:radPr>
              <m:deg/>
              <m:e>
                <m:r>
                  <m:rPr>
                    <m:sty m:val="p"/>
                  </m:rPr>
                  <w:rPr>
                    <w:rFonts w:ascii="Cambria Math" w:hAnsi="Cambria Math"/>
                  </w:rPr>
                  <m:t>2</m:t>
                </m:r>
              </m:e>
            </m:rad>
          </m:num>
          <m:den>
            <m:r>
              <m:rPr>
                <m:sty m:val="p"/>
              </m:rPr>
              <w:rPr>
                <w:rFonts w:ascii="Cambria Math" w:hAnsi="Cambria Math"/>
              </w:rPr>
              <m:t>2</m:t>
            </m:r>
          </m:den>
        </m:f>
        <m:d>
          <m:dPr>
            <m:ctrlPr>
              <w:rPr>
                <w:rFonts w:ascii="Cambria Math" w:hAnsi="Cambria Math"/>
              </w:rPr>
            </m:ctrlPr>
          </m:dPr>
          <m:e>
            <m:acc>
              <m:accPr>
                <m:chr m:val="⃗"/>
                <m:ctrlPr>
                  <w:rPr>
                    <w:rFonts w:ascii="Cambria Math" w:hAnsi="Cambria Math"/>
                  </w:rPr>
                </m:ctrlPr>
              </m:accPr>
              <m:e>
                <m:sSub>
                  <m:sSubPr>
                    <m:ctrlPr>
                      <w:rPr>
                        <w:rFonts w:ascii="Cambria Math" w:hAnsi="Cambria Math"/>
                      </w:rPr>
                    </m:ctrlPr>
                  </m:sSubPr>
                  <m:e>
                    <m:r>
                      <w:rPr>
                        <w:rFonts w:ascii="Cambria Math" w:hAnsi="Cambria Math"/>
                      </w:rPr>
                      <m:t>x</m:t>
                    </m:r>
                  </m:e>
                  <m:sub>
                    <m:r>
                      <m:rPr>
                        <m:sty m:val="p"/>
                      </m:rPr>
                      <w:rPr>
                        <w:rFonts w:ascii="Cambria Math" w:hAnsi="Cambria Math"/>
                      </w:rPr>
                      <m:t>1</m:t>
                    </m:r>
                  </m:sub>
                </m:sSub>
              </m:e>
            </m:acc>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w:rPr>
                        <w:rFonts w:ascii="Cambria Math" w:hAnsi="Cambria Math"/>
                      </w:rPr>
                      <m:t>y</m:t>
                    </m:r>
                  </m:e>
                  <m:sub>
                    <m:r>
                      <m:rPr>
                        <m:sty m:val="p"/>
                      </m:rPr>
                      <w:rPr>
                        <w:rFonts w:ascii="Cambria Math" w:hAnsi="Cambria Math"/>
                      </w:rPr>
                      <m:t>1</m:t>
                    </m:r>
                  </m:sub>
                </m:sSub>
              </m:e>
            </m:acc>
          </m:e>
        </m:d>
      </m:oMath>
    </w:p>
    <w:p w:rsidR="00CF0466" w:rsidRDefault="00CF0466" w:rsidP="00F42DEA">
      <w:pPr>
        <w:pStyle w:val="Corrig"/>
      </w:pPr>
    </w:p>
    <w:p w:rsidR="00CF0466" w:rsidRPr="00CF0466" w:rsidRDefault="00CF0466" w:rsidP="00F42DEA">
      <w:pPr>
        <w:pStyle w:val="Corrig"/>
      </w:pPr>
      <w:r w:rsidRPr="00CF0466">
        <w:t xml:space="preserve">D’où, </w:t>
      </w:r>
      <m:oMath>
        <m:acc>
          <m:accPr>
            <m:chr m:val="⃗"/>
            <m:ctrlPr>
              <w:rPr>
                <w:rFonts w:ascii="Cambria Math" w:hAnsi="Cambria Math"/>
              </w:rPr>
            </m:ctrlPr>
          </m:accPr>
          <m:e>
            <m:sSub>
              <m:sSubPr>
                <m:ctrlPr>
                  <w:rPr>
                    <w:rFonts w:ascii="Cambria Math" w:hAnsi="Cambria Math"/>
                  </w:rPr>
                </m:ctrlPr>
              </m:sSubPr>
              <m:e>
                <m:r>
                  <w:rPr>
                    <w:rFonts w:ascii="Cambria Math" w:hAnsi="Cambria Math"/>
                  </w:rPr>
                  <m:t>V</m:t>
                </m:r>
              </m:e>
              <m:sub>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,11/0</m:t>
                </m:r>
              </m:sub>
            </m:sSub>
          </m:e>
        </m:acc>
        <m:r>
          <m:rPr>
            <m:sty m:val="p"/>
          </m:rPr>
          <w:rPr>
            <w:rFonts w:ascii="Cambria Math" w:hAnsi="Cambria Math"/>
          </w:rPr>
          <m:t xml:space="preserve">= </m:t>
        </m:r>
        <m:r>
          <w:rPr>
            <w:rFonts w:ascii="Cambria Math" w:hAnsi="Cambria Math"/>
          </w:rPr>
          <m:t>r</m:t>
        </m:r>
        <m:acc>
          <m:accPr>
            <m:chr m:val="̇"/>
            <m:ctrlPr>
              <w:rPr>
                <w:rFonts w:ascii="Cambria Math" w:hAnsi="Cambria Math"/>
              </w:rPr>
            </m:ctrlPr>
          </m:accPr>
          <m:e>
            <m:sSub>
              <m:sSubPr>
                <m:ctrlPr>
                  <w:rPr>
                    <w:rFonts w:ascii="Cambria Math" w:hAnsi="Cambria Math"/>
                  </w:rPr>
                </m:ctrlPr>
              </m:sSubPr>
              <m:e>
                <m:r>
                  <w:rPr>
                    <w:rFonts w:ascii="Cambria Math" w:hAnsi="Cambria Math"/>
                  </w:rPr>
                  <m:t>β</m:t>
                </m:r>
              </m:e>
              <m:sub>
                <m:r>
                  <m:rPr>
                    <m:sty m:val="p"/>
                  </m:rPr>
                  <w:rPr>
                    <w:rFonts w:ascii="Cambria Math" w:hAnsi="Cambria Math"/>
                  </w:rPr>
                  <m:t>11</m:t>
                </m:r>
              </m:sub>
            </m:sSub>
          </m:e>
        </m:acc>
        <m:f>
          <m:fPr>
            <m:ctrlPr>
              <w:rPr>
                <w:rFonts w:ascii="Cambria Math" w:hAnsi="Cambria Math"/>
              </w:rPr>
            </m:ctrlPr>
          </m:fPr>
          <m:num>
            <m:rad>
              <m:radPr>
                <m:degHide m:val="on"/>
                <m:ctrlPr>
                  <w:rPr>
                    <w:rFonts w:ascii="Cambria Math" w:hAnsi="Cambria Math"/>
                  </w:rPr>
                </m:ctrlPr>
              </m:radPr>
              <m:deg/>
              <m:e>
                <m:r>
                  <m:rPr>
                    <m:sty m:val="p"/>
                  </m:rPr>
                  <w:rPr>
                    <w:rFonts w:ascii="Cambria Math" w:hAnsi="Cambria Math"/>
                  </w:rPr>
                  <m:t>2</m:t>
                </m:r>
              </m:e>
            </m:rad>
          </m:num>
          <m:den>
            <m:r>
              <m:rPr>
                <m:sty m:val="p"/>
              </m:rPr>
              <w:rPr>
                <w:rFonts w:ascii="Cambria Math" w:hAnsi="Cambria Math"/>
              </w:rPr>
              <m:t>2</m:t>
            </m:r>
          </m:den>
        </m:f>
        <m:d>
          <m:dPr>
            <m:ctrlPr>
              <w:rPr>
                <w:rFonts w:ascii="Cambria Math" w:hAnsi="Cambria Math"/>
              </w:rPr>
            </m:ctrlPr>
          </m:dPr>
          <m:e>
            <m:acc>
              <m:accPr>
                <m:chr m:val="⃗"/>
                <m:ctrlPr>
                  <w:rPr>
                    <w:rFonts w:ascii="Cambria Math" w:hAnsi="Cambria Math"/>
                  </w:rPr>
                </m:ctrlPr>
              </m:accPr>
              <m:e>
                <m:sSub>
                  <m:sSubPr>
                    <m:ctrlPr>
                      <w:rPr>
                        <w:rFonts w:ascii="Cambria Math" w:hAnsi="Cambria Math"/>
                      </w:rPr>
                    </m:ctrlPr>
                  </m:sSubPr>
                  <m:e>
                    <m:r>
                      <w:rPr>
                        <w:rFonts w:ascii="Cambria Math" w:hAnsi="Cambria Math"/>
                      </w:rPr>
                      <m:t>x</m:t>
                    </m:r>
                  </m:e>
                  <m:sub>
                    <m:r>
                      <m:rPr>
                        <m:sty m:val="p"/>
                      </m:rPr>
                      <w:rPr>
                        <w:rFonts w:ascii="Cambria Math" w:hAnsi="Cambria Math"/>
                      </w:rPr>
                      <m:t>1</m:t>
                    </m:r>
                  </m:sub>
                </m:sSub>
              </m:e>
            </m:acc>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w:rPr>
                        <w:rFonts w:ascii="Cambria Math" w:hAnsi="Cambria Math"/>
                      </w:rPr>
                      <m:t>y</m:t>
                    </m:r>
                  </m:e>
                  <m:sub>
                    <m:r>
                      <m:rPr>
                        <m:sty m:val="p"/>
                      </m:rPr>
                      <w:rPr>
                        <w:rFonts w:ascii="Cambria Math" w:hAnsi="Cambria Math"/>
                      </w:rPr>
                      <m:t>1</m:t>
                    </m:r>
                  </m:sub>
                </m:sSub>
              </m:e>
            </m:acc>
          </m:e>
        </m:d>
        <m:r>
          <m:rPr>
            <m:sty m:val="p"/>
          </m:rPr>
          <w:rPr>
            <w:rFonts w:ascii="Cambria Math" w:hAnsi="Cambria Math"/>
          </w:rPr>
          <m:t>+</m:t>
        </m:r>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sSub>
          <m:sSubPr>
            <m:ctrlPr>
              <w:rPr>
                <w:rFonts w:ascii="Cambria Math" w:hAnsi="Cambria Math"/>
              </w:rPr>
            </m:ctrlPr>
          </m:sSubPr>
          <m:e>
            <m:r>
              <w:rPr>
                <w:rFonts w:ascii="Cambria Math" w:hAnsi="Cambria Math"/>
              </w:rPr>
              <m:t>ω</m:t>
            </m:r>
          </m:e>
          <m:sub>
            <m:r>
              <m:rPr>
                <m:sty m:val="p"/>
              </m:rPr>
              <w:rPr>
                <w:rFonts w:ascii="Cambria Math" w:hAnsi="Cambria Math"/>
              </w:rPr>
              <m:t>10</m:t>
            </m:r>
          </m:sub>
        </m:sSub>
        <m:acc>
          <m:accPr>
            <m:chr m:val="⃗"/>
            <m:ctrlPr>
              <w:rPr>
                <w:rFonts w:ascii="Cambria Math" w:hAnsi="Cambria Math"/>
              </w:rPr>
            </m:ctrlPr>
          </m:accPr>
          <m:e>
            <m:sSub>
              <m:sSubPr>
                <m:ctrlPr>
                  <w:rPr>
                    <w:rFonts w:ascii="Cambria Math" w:hAnsi="Cambria Math"/>
                  </w:rPr>
                </m:ctrlPr>
              </m:sSubPr>
              <m:e>
                <m:r>
                  <w:rPr>
                    <w:rFonts w:ascii="Cambria Math" w:hAnsi="Cambria Math"/>
                  </w:rPr>
                  <m:t>y</m:t>
                </m:r>
              </m:e>
              <m:sub>
                <m:r>
                  <m:rPr>
                    <m:sty m:val="p"/>
                  </m:rPr>
                  <w:rPr>
                    <w:rFonts w:ascii="Cambria Math" w:hAnsi="Cambria Math"/>
                  </w:rPr>
                  <m:t>1</m:t>
                </m:r>
              </m:sub>
            </m:sSub>
          </m:e>
        </m:acc>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x</m:t>
            </m:r>
          </m:sub>
        </m:sSub>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1</m:t>
                </m:r>
              </m:sub>
            </m:sSub>
          </m:e>
        </m:acc>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y</m:t>
            </m:r>
          </m:sub>
        </m:sSub>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y</m:t>
                </m:r>
              </m:e>
              <m:sub>
                <m:r>
                  <m:rPr>
                    <m:sty m:val="p"/>
                  </m:rPr>
                  <w:rPr>
                    <w:rFonts w:ascii="Cambria Math" w:hAnsi="Cambria Math"/>
                  </w:rPr>
                  <m:t>1</m:t>
                </m:r>
              </m:sub>
            </m:sSub>
          </m:e>
        </m:acc>
        <m:r>
          <m:rPr>
            <m:sty m:val="p"/>
          </m:rPr>
          <w:rPr>
            <w:rFonts w:ascii="Cambria Math" w:hAnsi="Cambria Math"/>
          </w:rPr>
          <m:t>+</m:t>
        </m:r>
        <m:r>
          <w:rPr>
            <w:rFonts w:ascii="Cambria Math" w:hAnsi="Cambria Math"/>
          </w:rPr>
          <m:t>aω</m:t>
        </m:r>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y</m:t>
                </m:r>
              </m:e>
              <m:sub>
                <m:r>
                  <m:rPr>
                    <m:sty m:val="p"/>
                  </m:rPr>
                  <w:rPr>
                    <w:rFonts w:ascii="Cambria Math" w:hAnsi="Cambria Math"/>
                  </w:rPr>
                  <m:t>1</m:t>
                </m:r>
              </m:sub>
            </m:sSub>
          </m:e>
        </m:acc>
        <m:r>
          <m:rPr>
            <m:sty m:val="p"/>
          </m:rPr>
          <w:rPr>
            <w:rFonts w:ascii="Cambria Math" w:hAnsi="Cambria Math"/>
          </w:rPr>
          <m:t>-</m:t>
        </m:r>
        <m:r>
          <w:rPr>
            <w:rFonts w:ascii="Cambria Math" w:hAnsi="Cambria Math"/>
          </w:rPr>
          <m:t>b</m:t>
        </m:r>
        <m:acc>
          <m:accPr>
            <m:chr m:val="⃗"/>
            <m:ctrlPr>
              <w:rPr>
                <w:rFonts w:ascii="Cambria Math" w:hAnsi="Cambria Math"/>
              </w:rPr>
            </m:ctrlPr>
          </m:accPr>
          <m:e>
            <m:sSub>
              <m:sSubPr>
                <m:ctrlPr>
                  <w:rPr>
                    <w:rFonts w:ascii="Cambria Math" w:hAnsi="Cambria Math"/>
                  </w:rPr>
                </m:ctrlPr>
              </m:sSubPr>
              <m:e>
                <m:r>
                  <w:rPr>
                    <w:rFonts w:ascii="Cambria Math" w:hAnsi="Cambria Math"/>
                  </w:rPr>
                  <m:t>ωx</m:t>
                </m:r>
              </m:e>
              <m:sub>
                <m:r>
                  <m:rPr>
                    <m:sty m:val="p"/>
                  </m:rPr>
                  <w:rPr>
                    <w:rFonts w:ascii="Cambria Math" w:hAnsi="Cambria Math"/>
                  </w:rPr>
                  <m:t>1</m:t>
                </m:r>
              </m:sub>
            </m:sSub>
          </m:e>
        </m:acc>
      </m:oMath>
      <w:r w:rsidRPr="00CF0466">
        <w:t xml:space="preserve">   </w:t>
      </w:r>
    </w:p>
    <w:p w:rsidR="00CF0466" w:rsidRPr="00414D14" w:rsidRDefault="00CF0466" w:rsidP="00414D14">
      <w:pPr>
        <w:pStyle w:val="Corrig"/>
      </w:pPr>
      <w:r w:rsidRPr="00414D14">
        <w:t xml:space="preserve">Pour obtenir les deux équations proposées, il faut projeter l’équation vectorielle ci-dessus selon </w:t>
      </w:r>
      <m:oMath>
        <m:acc>
          <m:accPr>
            <m:chr m:val="⃗"/>
            <m:ctrlPr>
              <w:rPr>
                <w:rFonts w:ascii="Cambria Math" w:hAnsi="Cambria Math"/>
              </w:rPr>
            </m:ctrlPr>
          </m:accPr>
          <m:e>
            <m:sSub>
              <m:sSubPr>
                <m:ctrlPr>
                  <w:rPr>
                    <w:rFonts w:ascii="Cambria Math" w:hAnsi="Cambria Math"/>
                  </w:rPr>
                </m:ctrlPr>
              </m:sSubPr>
              <m:e>
                <m:r>
                  <w:rPr>
                    <w:rFonts w:ascii="Cambria Math" w:hAnsi="Cambria Math"/>
                  </w:rPr>
                  <m:t>x</m:t>
                </m:r>
              </m:e>
              <m:sub>
                <m:r>
                  <m:rPr>
                    <m:sty m:val="p"/>
                  </m:rPr>
                  <w:rPr>
                    <w:rFonts w:ascii="Cambria Math" w:hAnsi="Cambria Math"/>
                  </w:rPr>
                  <m:t>1</m:t>
                </m:r>
              </m:sub>
            </m:sSub>
          </m:e>
        </m:acc>
        <m:r>
          <m:rPr>
            <m:sty m:val="p"/>
          </m:rPr>
          <w:rPr>
            <w:rFonts w:ascii="Cambria Math" w:hAnsi="Cambria Math"/>
          </w:rPr>
          <m:t xml:space="preserve"> </m:t>
        </m:r>
        <m:r>
          <w:rPr>
            <w:rFonts w:ascii="Cambria Math" w:hAnsi="Cambria Math"/>
          </w:rPr>
          <m:t>et</m:t>
        </m:r>
        <m:r>
          <m:rPr>
            <m:sty m:val="p"/>
          </m:rPr>
          <w:rPr>
            <w:rFonts w:ascii="Cambria Math" w:hAnsi="Cambria Math"/>
          </w:rPr>
          <m:t xml:space="preserve"> </m:t>
        </m:r>
        <m:acc>
          <m:accPr>
            <m:chr m:val="⃗"/>
            <m:ctrlPr>
              <w:rPr>
                <w:rFonts w:ascii="Cambria Math" w:hAnsi="Cambria Math"/>
              </w:rPr>
            </m:ctrlPr>
          </m:accPr>
          <m:e>
            <m:sSub>
              <m:sSubPr>
                <m:ctrlPr>
                  <w:rPr>
                    <w:rFonts w:ascii="Cambria Math" w:hAnsi="Cambria Math"/>
                  </w:rPr>
                </m:ctrlPr>
              </m:sSubPr>
              <m:e>
                <m:r>
                  <w:rPr>
                    <w:rFonts w:ascii="Cambria Math" w:hAnsi="Cambria Math"/>
                  </w:rPr>
                  <m:t>y</m:t>
                </m:r>
              </m:e>
              <m:sub>
                <m:r>
                  <m:rPr>
                    <m:sty m:val="p"/>
                  </m:rPr>
                  <w:rPr>
                    <w:rFonts w:ascii="Cambria Math" w:hAnsi="Cambria Math"/>
                  </w:rPr>
                  <m:t>1</m:t>
                </m:r>
              </m:sub>
            </m:sSub>
          </m:e>
        </m:acc>
      </m:oMath>
      <w:r w:rsidRPr="00414D14">
        <w:t xml:space="preserve"> et faire l’hypothèse d’un roulement sans glissement </w:t>
      </w:r>
      <w:r w:rsidR="00414D14" w:rsidRPr="00414D14">
        <w:t xml:space="preserve">au point de contact </w:t>
      </w:r>
      <m:oMath>
        <m:sSub>
          <m:sSubPr>
            <m:ctrlPr>
              <w:rPr>
                <w:rFonts w:ascii="Cambria Math" w:hAnsi="Cambria Math"/>
              </w:rPr>
            </m:ctrlPr>
          </m:sSubPr>
          <m:e>
            <m:r>
              <w:rPr>
                <w:rFonts w:ascii="Cambria Math" w:hAnsi="Cambria Math"/>
              </w:rPr>
              <m:t>I</m:t>
            </m:r>
          </m:e>
          <m:sub>
            <m:r>
              <m:rPr>
                <m:sty m:val="p"/>
              </m:rPr>
              <w:rPr>
                <w:rFonts w:ascii="Cambria Math" w:hAnsi="Cambria Math"/>
              </w:rPr>
              <m:t>1</m:t>
            </m:r>
          </m:sub>
        </m:sSub>
      </m:oMath>
      <w:r w:rsidR="00414D14" w:rsidRPr="00414D14">
        <w:t xml:space="preserve"> entre le </w:t>
      </w:r>
      <m:oMath>
        <m:r>
          <w:rPr>
            <w:rFonts w:ascii="Cambria Math" w:hAnsi="Cambria Math"/>
          </w:rPr>
          <m:t>roulea</m:t>
        </m:r>
        <m:sSub>
          <m:sSubPr>
            <m:ctrlPr>
              <w:rPr>
                <w:rFonts w:ascii="Cambria Math" w:hAnsi="Cambria Math"/>
              </w:rPr>
            </m:ctrlPr>
          </m:sSubPr>
          <m:e>
            <m:r>
              <w:rPr>
                <w:rFonts w:ascii="Cambria Math" w:hAnsi="Cambria Math"/>
              </w:rPr>
              <m:t>u</m:t>
            </m:r>
          </m:e>
          <m:sub>
            <m:r>
              <m:rPr>
                <m:sty m:val="p"/>
              </m:rPr>
              <w:rPr>
                <w:rFonts w:ascii="Cambria Math" w:hAnsi="Cambria Math"/>
              </w:rPr>
              <m:t>1</m:t>
            </m:r>
          </m:sub>
        </m:sSub>
      </m:oMath>
      <w:r w:rsidR="00414D14" w:rsidRPr="00414D14">
        <w:t xml:space="preserve"> et le sol »</w:t>
      </w:r>
      <w:r w:rsidRPr="00414D14">
        <w:t xml:space="preserve">, soit : </w:t>
      </w:r>
      <m:oMath>
        <m:acc>
          <m:accPr>
            <m:chr m:val="⃗"/>
            <m:ctrlPr>
              <w:rPr>
                <w:rFonts w:ascii="Cambria Math" w:hAnsi="Cambria Math"/>
              </w:rPr>
            </m:ctrlPr>
          </m:accPr>
          <m:e>
            <m:sSub>
              <m:sSubPr>
                <m:ctrlPr>
                  <w:rPr>
                    <w:rFonts w:ascii="Cambria Math" w:hAnsi="Cambria Math"/>
                  </w:rPr>
                </m:ctrlPr>
              </m:sSubPr>
              <m:e>
                <m:r>
                  <w:rPr>
                    <w:rFonts w:ascii="Cambria Math" w:hAnsi="Cambria Math"/>
                  </w:rPr>
                  <m:t>V</m:t>
                </m:r>
              </m:e>
              <m:sub>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,11/0</m:t>
                </m:r>
              </m:sub>
            </m:sSub>
          </m:e>
        </m:acc>
        <m:r>
          <m:rPr>
            <m:sty m:val="p"/>
          </m:rPr>
          <w:rPr>
            <w:rFonts w:ascii="Cambria Math" w:hAnsi="Cambria Math"/>
          </w:rPr>
          <m:t>=</m:t>
        </m:r>
        <m:acc>
          <m:accPr>
            <m:chr m:val="⃗"/>
            <m:ctrlPr>
              <w:rPr>
                <w:rFonts w:ascii="Cambria Math" w:hAnsi="Cambria Math"/>
              </w:rPr>
            </m:ctrlPr>
          </m:accPr>
          <m:e>
            <m:r>
              <m:rPr>
                <m:sty m:val="p"/>
              </m:rPr>
              <w:rPr>
                <w:rFonts w:ascii="Cambria Math" w:hAnsi="Cambria Math"/>
              </w:rPr>
              <m:t>0</m:t>
            </m:r>
          </m:e>
        </m:acc>
      </m:oMath>
    </w:p>
    <w:p w:rsidR="00CF0466" w:rsidRPr="00414D14" w:rsidRDefault="00CF0466" w:rsidP="00414D14">
      <w:pPr>
        <w:pStyle w:val="Corrig"/>
      </w:pPr>
      <w:r w:rsidRPr="00414D14">
        <w:t>Alors on retrouve bien les deux équations demandées.</w:t>
      </w:r>
    </w:p>
    <w:p w:rsidR="004F5088" w:rsidRDefault="004F5088" w:rsidP="004F5088">
      <w:pPr>
        <w:pStyle w:val="Question"/>
        <w:rPr>
          <w:rFonts w:ascii="Cambria Math" w:eastAsiaTheme="minorEastAsia" w:hAnsi="Cambria Math" w:cs="Cambria Math"/>
        </w:rPr>
      </w:pPr>
      <w:r w:rsidRPr="004F5088">
        <w:rPr>
          <w:rFonts w:eastAsiaTheme="minorHAnsi"/>
        </w:rPr>
        <w:t xml:space="preserve">Déterminer la matrice </w:t>
      </w:r>
      <w:r w:rsidRPr="004F5088">
        <w:rPr>
          <w:rFonts w:ascii="Cambria Math" w:eastAsiaTheme="minorHAnsi" w:hAnsi="Cambria Math" w:cs="Cambria Math"/>
        </w:rPr>
        <w:t>𝑀</w:t>
      </w:r>
      <w:r w:rsidRPr="004F5088">
        <w:rPr>
          <w:rFonts w:eastAsiaTheme="minorHAnsi"/>
        </w:rPr>
        <w:t xml:space="preserve"> telle que </w:t>
      </w:r>
      <w:r w:rsidRPr="004F5088">
        <w:rPr>
          <w:rFonts w:ascii="Cambria Math" w:eastAsiaTheme="minorHAnsi" w:hAnsi="Cambria Math" w:cs="Cambria Math"/>
        </w:rPr>
        <w:t>𝑊</w:t>
      </w:r>
      <w:r w:rsidRPr="004F5088">
        <w:rPr>
          <w:rFonts w:eastAsiaTheme="minorHAnsi"/>
        </w:rPr>
        <w:t xml:space="preserve"> = </w:t>
      </w:r>
      <w:r w:rsidRPr="004F5088">
        <w:rPr>
          <w:rFonts w:ascii="Cambria Math" w:eastAsiaTheme="minorHAnsi" w:hAnsi="Cambria Math" w:cs="Cambria Math"/>
        </w:rPr>
        <w:t>𝑀𝑉</w:t>
      </w:r>
      <w:r>
        <w:rPr>
          <w:rFonts w:ascii="Cambria Math" w:eastAsiaTheme="minorHAnsi" w:hAnsi="Cambria Math" w:cs="Cambria Math"/>
        </w:rPr>
        <w:t xml:space="preserve">. On donne </w:t>
      </w:r>
      <m:oMath>
        <m:r>
          <w:rPr>
            <w:rFonts w:ascii="Cambria Math" w:eastAsiaTheme="minorHAnsi" w:hAnsi="Cambria Math" w:cs="Cambria Math"/>
          </w:rPr>
          <m:t>V=</m:t>
        </m:r>
        <m:d>
          <m:dPr>
            <m:ctrlPr>
              <w:rPr>
                <w:rFonts w:ascii="Cambria Math" w:eastAsiaTheme="minorHAnsi" w:hAnsi="Cambria Math" w:cs="Cambria Math"/>
                <w:i/>
              </w:rPr>
            </m:ctrlPr>
          </m:dPr>
          <m:e>
            <m:m>
              <m:mPr>
                <m:mcs>
                  <m:mc>
                    <m:mcPr>
                      <m:count m:val="1"/>
                      <m:mcJc m:val="center"/>
                    </m:mcPr>
                  </m:mc>
                </m:mcs>
                <m:ctrlPr>
                  <w:rPr>
                    <w:rFonts w:ascii="Cambria Math" w:eastAsiaTheme="minorHAnsi" w:hAnsi="Cambria Math" w:cs="Cambria Math"/>
                    <w:i/>
                  </w:rPr>
                </m:ctrlPr>
              </m:mPr>
              <m:mr>
                <m:e>
                  <m:r>
                    <w:rPr>
                      <w:rFonts w:ascii="Cambria Math" w:eastAsiaTheme="minorHAnsi" w:hAnsi="Cambria Math" w:cs="Cambria Math"/>
                    </w:rPr>
                    <m:t>ω</m:t>
                  </m:r>
                </m:e>
              </m:mr>
              <m:mr>
                <m:e>
                  <m:sSub>
                    <m:sSubPr>
                      <m:ctrlPr>
                        <w:rPr>
                          <w:rFonts w:ascii="Cambria Math" w:eastAsiaTheme="minorHAnsi" w:hAnsi="Cambria Math" w:cs="Cambria Math"/>
                          <w:i/>
                        </w:rPr>
                      </m:ctrlPr>
                    </m:sSubPr>
                    <m:e>
                      <m:r>
                        <w:rPr>
                          <w:rFonts w:ascii="Cambria Math" w:eastAsiaTheme="minorHAnsi" w:hAnsi="Cambria Math" w:cs="Cambria Math"/>
                        </w:rPr>
                        <m:t>V</m:t>
                      </m:r>
                    </m:e>
                    <m:sub>
                      <m:r>
                        <w:rPr>
                          <w:rFonts w:ascii="Cambria Math" w:eastAsiaTheme="minorHAnsi" w:hAnsi="Cambria Math" w:cs="Cambria Math"/>
                        </w:rPr>
                        <m:t>x</m:t>
                      </m:r>
                    </m:sub>
                  </m:sSub>
                </m:e>
              </m:mr>
              <m:mr>
                <m:e>
                  <m:sSub>
                    <m:sSubPr>
                      <m:ctrlPr>
                        <w:rPr>
                          <w:rFonts w:ascii="Cambria Math" w:eastAsiaTheme="minorHAnsi" w:hAnsi="Cambria Math" w:cs="Cambria Math"/>
                          <w:i/>
                        </w:rPr>
                      </m:ctrlPr>
                    </m:sSubPr>
                    <m:e>
                      <m:r>
                        <w:rPr>
                          <w:rFonts w:ascii="Cambria Math" w:eastAsiaTheme="minorHAnsi" w:hAnsi="Cambria Math" w:cs="Cambria Math"/>
                        </w:rPr>
                        <m:t>V</m:t>
                      </m:r>
                    </m:e>
                    <m:sub>
                      <m:r>
                        <w:rPr>
                          <w:rFonts w:ascii="Cambria Math" w:eastAsiaTheme="minorHAnsi" w:hAnsi="Cambria Math" w:cs="Cambria Math"/>
                        </w:rPr>
                        <m:t>y</m:t>
                      </m:r>
                    </m:sub>
                  </m:sSub>
                </m:e>
              </m:mr>
            </m:m>
          </m:e>
        </m:d>
        <m:r>
          <w:rPr>
            <w:rFonts w:ascii="Cambria Math" w:eastAsiaTheme="minorHAnsi" w:hAnsi="Cambria Math" w:cs="Cambria Math"/>
          </w:rPr>
          <m:t xml:space="preserve"> et W=</m:t>
        </m:r>
        <m:d>
          <m:dPr>
            <m:ctrlPr>
              <w:rPr>
                <w:rFonts w:ascii="Cambria Math" w:eastAsiaTheme="minorHAnsi" w:hAnsi="Cambria Math" w:cs="Cambria Math"/>
                <w:i/>
              </w:rPr>
            </m:ctrlPr>
          </m:dPr>
          <m:e>
            <m:m>
              <m:mPr>
                <m:mcs>
                  <m:mc>
                    <m:mcPr>
                      <m:count m:val="1"/>
                      <m:mcJc m:val="center"/>
                    </m:mcPr>
                  </m:mc>
                </m:mcs>
                <m:ctrlPr>
                  <w:rPr>
                    <w:rFonts w:ascii="Cambria Math" w:eastAsiaTheme="minorHAnsi" w:hAnsi="Cambria Math" w:cs="Cambria Math"/>
                    <w:i/>
                  </w:rPr>
                </m:ctrlPr>
              </m:mPr>
              <m:mr>
                <m:e>
                  <m:m>
                    <m:mPr>
                      <m:mcs>
                        <m:mc>
                          <m:mcPr>
                            <m:count m:val="1"/>
                            <m:mcJc m:val="center"/>
                          </m:mcPr>
                        </m:mc>
                      </m:mcs>
                      <m:ctrlPr>
                        <w:rPr>
                          <w:rFonts w:ascii="Cambria Math" w:eastAsiaTheme="minorHAnsi" w:hAnsi="Cambria Math" w:cs="Cambria Math"/>
                          <w:i/>
                        </w:rPr>
                      </m:ctrlPr>
                    </m:mPr>
                    <m:mr>
                      <m:e>
                        <m:sSub>
                          <m:sSubPr>
                            <m:ctrlPr>
                              <w:rPr>
                                <w:rFonts w:ascii="Cambria Math" w:eastAsiaTheme="minorHAnsi" w:hAnsi="Cambria Math" w:cs="Cambria Math"/>
                                <w:i/>
                              </w:rPr>
                            </m:ctrlPr>
                          </m:sSubPr>
                          <m:e>
                            <m:r>
                              <w:rPr>
                                <w:rFonts w:ascii="Cambria Math" w:eastAsiaTheme="minorHAnsi" w:hAnsi="Cambria Math" w:cs="Cambria Math"/>
                              </w:rPr>
                              <m:t>ω</m:t>
                            </m:r>
                          </m:e>
                          <m:sub>
                            <m:r>
                              <w:rPr>
                                <w:rFonts w:ascii="Cambria Math" w:eastAsiaTheme="minorHAnsi" w:hAnsi="Cambria Math" w:cs="Cambria Math"/>
                              </w:rPr>
                              <m:t>10</m:t>
                            </m:r>
                          </m:sub>
                        </m:sSub>
                      </m:e>
                    </m:mr>
                    <m:mr>
                      <m:e>
                        <m:sSub>
                          <m:sSubPr>
                            <m:ctrlPr>
                              <w:rPr>
                                <w:rFonts w:ascii="Cambria Math" w:eastAsiaTheme="minorHAnsi" w:hAnsi="Cambria Math" w:cs="Cambria Math"/>
                                <w:i/>
                              </w:rPr>
                            </m:ctrlPr>
                          </m:sSubPr>
                          <m:e>
                            <m:r>
                              <w:rPr>
                                <w:rFonts w:ascii="Cambria Math" w:eastAsiaTheme="minorHAnsi" w:hAnsi="Cambria Math" w:cs="Cambria Math"/>
                              </w:rPr>
                              <m:t>ω</m:t>
                            </m:r>
                          </m:e>
                          <m:sub>
                            <m:r>
                              <w:rPr>
                                <w:rFonts w:ascii="Cambria Math" w:eastAsiaTheme="minorHAnsi" w:hAnsi="Cambria Math" w:cs="Cambria Math"/>
                              </w:rPr>
                              <m:t>20</m:t>
                            </m:r>
                          </m:sub>
                        </m:sSub>
                      </m:e>
                    </m:mr>
                  </m:m>
                </m:e>
              </m:mr>
              <m:mr>
                <m:e>
                  <m:m>
                    <m:mPr>
                      <m:mcs>
                        <m:mc>
                          <m:mcPr>
                            <m:count m:val="1"/>
                            <m:mcJc m:val="center"/>
                          </m:mcPr>
                        </m:mc>
                      </m:mcs>
                      <m:ctrlPr>
                        <w:rPr>
                          <w:rFonts w:ascii="Cambria Math" w:eastAsiaTheme="minorHAnsi" w:hAnsi="Cambria Math" w:cs="Cambria Math"/>
                          <w:i/>
                        </w:rPr>
                      </m:ctrlPr>
                    </m:mPr>
                    <m:mr>
                      <m:e>
                        <m:sSub>
                          <m:sSubPr>
                            <m:ctrlPr>
                              <w:rPr>
                                <w:rFonts w:ascii="Cambria Math" w:eastAsiaTheme="minorHAnsi" w:hAnsi="Cambria Math" w:cs="Cambria Math"/>
                                <w:i/>
                              </w:rPr>
                            </m:ctrlPr>
                          </m:sSubPr>
                          <m:e>
                            <m:r>
                              <w:rPr>
                                <w:rFonts w:ascii="Cambria Math" w:eastAsiaTheme="minorHAnsi" w:hAnsi="Cambria Math" w:cs="Cambria Math"/>
                              </w:rPr>
                              <m:t>ω</m:t>
                            </m:r>
                          </m:e>
                          <m:sub>
                            <m:r>
                              <w:rPr>
                                <w:rFonts w:ascii="Cambria Math" w:eastAsiaTheme="minorHAnsi" w:hAnsi="Cambria Math" w:cs="Cambria Math"/>
                              </w:rPr>
                              <m:t>30</m:t>
                            </m:r>
                          </m:sub>
                        </m:sSub>
                      </m:e>
                    </m:mr>
                    <m:mr>
                      <m:e>
                        <m:sSub>
                          <m:sSubPr>
                            <m:ctrlPr>
                              <w:rPr>
                                <w:rFonts w:ascii="Cambria Math" w:eastAsiaTheme="minorHAnsi" w:hAnsi="Cambria Math" w:cs="Cambria Math"/>
                                <w:i/>
                              </w:rPr>
                            </m:ctrlPr>
                          </m:sSubPr>
                          <m:e>
                            <m:r>
                              <w:rPr>
                                <w:rFonts w:ascii="Cambria Math" w:eastAsiaTheme="minorHAnsi" w:hAnsi="Cambria Math" w:cs="Cambria Math"/>
                              </w:rPr>
                              <m:t>ω</m:t>
                            </m:r>
                          </m:e>
                          <m:sub>
                            <m:r>
                              <w:rPr>
                                <w:rFonts w:ascii="Cambria Math" w:eastAsiaTheme="minorHAnsi" w:hAnsi="Cambria Math" w:cs="Cambria Math"/>
                              </w:rPr>
                              <m:t>40</m:t>
                            </m:r>
                          </m:sub>
                        </m:sSub>
                      </m:e>
                    </m:mr>
                  </m:m>
                </m:e>
              </m:mr>
            </m:m>
          </m:e>
        </m:d>
      </m:oMath>
    </w:p>
    <w:p w:rsidR="004F5088" w:rsidRDefault="004F5088" w:rsidP="00F42DEA">
      <w:pPr>
        <w:pStyle w:val="Corrig"/>
        <w:rPr>
          <w:rFonts w:eastAsiaTheme="minorEastAsia"/>
        </w:rPr>
      </w:pPr>
      <w:r w:rsidRPr="004F5088">
        <w:rPr>
          <w:rFonts w:eastAsiaTheme="minorHAnsi"/>
        </w:rPr>
        <w:t xml:space="preserve">Du système obtenu à la question 3, on a </w:t>
      </w:r>
      <m:oMath>
        <m:d>
          <m:dPr>
            <m:begChr m:val="{"/>
            <m:endChr m:val=""/>
            <m:ctrlPr>
              <w:rPr>
                <w:rFonts w:ascii="Cambria Math" w:hAnsi="Cambria Math"/>
              </w:rPr>
            </m:ctrlPr>
          </m:dPr>
          <m:e>
            <m:m>
              <m:mPr>
                <m:mcs>
                  <m:mc>
                    <m:mcPr>
                      <m:count m:val="1"/>
                      <m:mcJc m:val="center"/>
                    </m:mcPr>
                  </m:mc>
                </m:mcs>
                <m:ctrlPr>
                  <w:rPr>
                    <w:rFonts w:ascii="Cambria Math" w:hAnsi="Cambria Math"/>
                  </w:rPr>
                </m:ctrlPr>
              </m:mPr>
              <m:mr>
                <m:e>
                  <m:r>
                    <w:rPr>
                      <w:rFonts w:ascii="Cambria Math" w:hAnsi="Cambria Math"/>
                    </w:rPr>
                    <m:t>r</m:t>
                  </m:r>
                  <m:sSub>
                    <m:sSubPr>
                      <m:ctrlPr>
                        <w:rPr>
                          <w:rFonts w:ascii="Cambria Math" w:hAnsi="Cambria Math"/>
                        </w:rPr>
                      </m:ctrlPr>
                    </m:sSubPr>
                    <m:e>
                      <m:acc>
                        <m:accPr>
                          <m:chr m:val="̇"/>
                          <m:ctrlPr>
                            <w:rPr>
                              <w:rFonts w:ascii="Cambria Math" w:hAnsi="Cambria Math"/>
                            </w:rPr>
                          </m:ctrlPr>
                        </m:accPr>
                        <m:e>
                          <m:r>
                            <w:rPr>
                              <w:rFonts w:ascii="Cambria Math" w:hAnsi="Cambria Math"/>
                            </w:rPr>
                            <m:t>β</m:t>
                          </m:r>
                        </m:e>
                      </m:acc>
                    </m:e>
                    <m:sub>
                      <m:r>
                        <m:rPr>
                          <m:sty m:val="p"/>
                        </m:rPr>
                        <w:rPr>
                          <w:rFonts w:ascii="Cambria Math" w:hAnsi="Cambria Math"/>
                        </w:rPr>
                        <m:t>11</m:t>
                      </m:r>
                    </m:sub>
                  </m:sSub>
                  <m:f>
                    <m:fPr>
                      <m:ctrlPr>
                        <w:rPr>
                          <w:rFonts w:ascii="Cambria Math" w:hAnsi="Cambria Math"/>
                        </w:rPr>
                      </m:ctrlPr>
                    </m:fPr>
                    <m:num>
                      <m:rad>
                        <m:radPr>
                          <m:degHide m:val="on"/>
                          <m:ctrlPr>
                            <w:rPr>
                              <w:rFonts w:ascii="Cambria Math" w:hAnsi="Cambria Math"/>
                            </w:rPr>
                          </m:ctrlPr>
                        </m:radPr>
                        <m:deg/>
                        <m:e>
                          <m:r>
                            <m:rPr>
                              <m:sty m:val="p"/>
                            </m:rPr>
                            <w:rPr>
                              <w:rFonts w:ascii="Cambria Math" w:hAnsi="Cambria Math"/>
                            </w:rPr>
                            <m:t>2</m:t>
                          </m:r>
                        </m:e>
                      </m:rad>
                    </m:num>
                    <m:den>
                      <m:r>
                        <m:rPr>
                          <m:sty m:val="p"/>
                        </m:rPr>
                        <w:rPr>
                          <w:rFonts w:ascii="Cambria Math" w:hAnsi="Cambria Math"/>
                        </w:rPr>
                        <m:t>2</m:t>
                      </m:r>
                    </m:den>
                  </m:f>
                  <m:r>
                    <m:rPr>
                      <m:sty m:val="p"/>
                    </m:rPr>
                    <w:rPr>
                      <w:rFonts w:ascii="Cambria Math" w:hAnsi="Cambria Math"/>
                    </w:rPr>
                    <m:t>=</m:t>
                  </m:r>
                  <m:r>
                    <w:rPr>
                      <w:rFonts w:ascii="Cambria Math" w:hAnsi="Cambria Math"/>
                    </w:rPr>
                    <m:t>bω</m:t>
                  </m:r>
                  <m:sSub>
                    <m:sSubPr>
                      <m:ctrlPr>
                        <w:rPr>
                          <w:rFonts w:ascii="Cambria Math" w:hAnsi="Cambria Math"/>
                        </w:rPr>
                      </m:ctrlPr>
                    </m:sSubPr>
                    <m:e>
                      <m:r>
                        <w:rPr>
                          <w:rFonts w:ascii="Cambria Math" w:hAnsi="Cambria Math"/>
                        </w:rPr>
                        <m:t>-V</m:t>
                      </m:r>
                    </m:e>
                    <m:sub>
                      <m:r>
                        <w:rPr>
                          <w:rFonts w:ascii="Cambria Math" w:hAnsi="Cambria Math"/>
                        </w:rPr>
                        <m:t>x</m:t>
                      </m:r>
                    </m:sub>
                  </m:sSub>
                </m:e>
              </m:mr>
              <m:mr>
                <m:e>
                  <m:sSub>
                    <m:sSubPr>
                      <m:ctrlPr>
                        <w:rPr>
                          <w:rFonts w:ascii="Cambria Math" w:hAnsi="Cambria Math"/>
                        </w:rPr>
                      </m:ctrlPr>
                    </m:sSubPr>
                    <m:e>
                      <m:r>
                        <w:rPr>
                          <w:rFonts w:ascii="Cambria Math" w:hAnsi="Cambria Math"/>
                        </w:rPr>
                        <m:t>V</m:t>
                      </m:r>
                    </m:e>
                    <m:sub>
                      <m:r>
                        <w:rPr>
                          <w:rFonts w:ascii="Cambria Math" w:hAnsi="Cambria Math"/>
                        </w:rPr>
                        <m:t>y</m:t>
                      </m:r>
                    </m:sub>
                  </m:sSub>
                  <m:r>
                    <m:rPr>
                      <m:sty m:val="p"/>
                    </m:rPr>
                    <w:rPr>
                      <w:rFonts w:ascii="Cambria Math" w:hAnsi="Cambria Math"/>
                    </w:rPr>
                    <m:t>+</m:t>
                  </m:r>
                  <m:r>
                    <w:rPr>
                      <w:rFonts w:ascii="Cambria Math" w:hAnsi="Cambria Math"/>
                    </w:rPr>
                    <m:t>aω</m:t>
                  </m:r>
                  <m:r>
                    <m:rPr>
                      <m:sty m:val="p"/>
                    </m:rPr>
                    <w:rPr>
                      <w:rFonts w:ascii="Cambria Math" w:hAnsi="Cambria Math"/>
                    </w:rPr>
                    <m:t>+</m:t>
                  </m:r>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sSub>
                    <m:sSubPr>
                      <m:ctrlPr>
                        <w:rPr>
                          <w:rFonts w:ascii="Cambria Math" w:hAnsi="Cambria Math"/>
                        </w:rPr>
                      </m:ctrlPr>
                    </m:sSubPr>
                    <m:e>
                      <m:r>
                        <w:rPr>
                          <w:rFonts w:ascii="Cambria Math" w:hAnsi="Cambria Math"/>
                        </w:rPr>
                        <m:t>ω</m:t>
                      </m:r>
                    </m:e>
                    <m:sub>
                      <m:r>
                        <m:rPr>
                          <m:sty m:val="p"/>
                        </m:rPr>
                        <w:rPr>
                          <w:rFonts w:ascii="Cambria Math" w:hAnsi="Cambria Math"/>
                        </w:rPr>
                        <m:t>10</m:t>
                      </m:r>
                    </m:sub>
                  </m:sSub>
                  <m:r>
                    <m:rPr>
                      <m:sty m:val="p"/>
                    </m:rPr>
                    <w:rPr>
                      <w:rFonts w:ascii="Cambria Math" w:hAnsi="Cambria Math"/>
                    </w:rPr>
                    <m:t>+</m:t>
                  </m:r>
                  <m:r>
                    <w:rPr>
                      <w:rFonts w:ascii="Cambria Math" w:hAnsi="Cambria Math"/>
                    </w:rPr>
                    <m:t>r</m:t>
                  </m:r>
                  <m:sSub>
                    <m:sSubPr>
                      <m:ctrlPr>
                        <w:rPr>
                          <w:rFonts w:ascii="Cambria Math" w:hAnsi="Cambria Math"/>
                        </w:rPr>
                      </m:ctrlPr>
                    </m:sSubPr>
                    <m:e>
                      <m:acc>
                        <m:accPr>
                          <m:chr m:val="̇"/>
                          <m:ctrlPr>
                            <w:rPr>
                              <w:rFonts w:ascii="Cambria Math" w:hAnsi="Cambria Math"/>
                            </w:rPr>
                          </m:ctrlPr>
                        </m:accPr>
                        <m:e>
                          <m:r>
                            <w:rPr>
                              <w:rFonts w:ascii="Cambria Math" w:hAnsi="Cambria Math"/>
                            </w:rPr>
                            <m:t>β</m:t>
                          </m:r>
                        </m:e>
                      </m:acc>
                    </m:e>
                    <m:sub>
                      <m:r>
                        <m:rPr>
                          <m:sty m:val="p"/>
                        </m:rPr>
                        <w:rPr>
                          <w:rFonts w:ascii="Cambria Math" w:hAnsi="Cambria Math"/>
                        </w:rPr>
                        <m:t>11</m:t>
                      </m:r>
                    </m:sub>
                  </m:sSub>
                  <m:f>
                    <m:fPr>
                      <m:ctrlPr>
                        <w:rPr>
                          <w:rFonts w:ascii="Cambria Math" w:hAnsi="Cambria Math"/>
                        </w:rPr>
                      </m:ctrlPr>
                    </m:fPr>
                    <m:num>
                      <m:rad>
                        <m:radPr>
                          <m:degHide m:val="on"/>
                          <m:ctrlPr>
                            <w:rPr>
                              <w:rFonts w:ascii="Cambria Math" w:hAnsi="Cambria Math"/>
                            </w:rPr>
                          </m:ctrlPr>
                        </m:radPr>
                        <m:deg/>
                        <m:e>
                          <m:r>
                            <m:rPr>
                              <m:sty m:val="p"/>
                            </m:rPr>
                            <w:rPr>
                              <w:rFonts w:ascii="Cambria Math" w:hAnsi="Cambria Math"/>
                            </w:rPr>
                            <m:t>2</m:t>
                          </m:r>
                        </m:e>
                      </m:rad>
                    </m:num>
                    <m:den>
                      <m:r>
                        <m:rPr>
                          <m:sty m:val="p"/>
                        </m:rPr>
                        <w:rPr>
                          <w:rFonts w:ascii="Cambria Math" w:hAnsi="Cambria Math"/>
                        </w:rPr>
                        <m:t>2</m:t>
                      </m:r>
                    </m:den>
                  </m:f>
                  <m:r>
                    <m:rPr>
                      <m:sty m:val="p"/>
                    </m:rPr>
                    <w:rPr>
                      <w:rFonts w:ascii="Cambria Math" w:hAnsi="Cambria Math"/>
                    </w:rPr>
                    <m:t>=0</m:t>
                  </m:r>
                </m:e>
              </m:mr>
            </m:m>
          </m:e>
        </m:d>
      </m:oMath>
      <w:r>
        <w:rPr>
          <w:rFonts w:eastAsiaTheme="minorEastAsia"/>
        </w:rPr>
        <w:t xml:space="preserve"> et donc (I) dans (II) :</w:t>
      </w:r>
    </w:p>
    <w:p w:rsidR="004F5088" w:rsidRDefault="00F95C4E" w:rsidP="00F42DEA">
      <w:pPr>
        <w:pStyle w:val="Corrig"/>
      </w:pPr>
      <m:oMath>
        <m:sSub>
          <m:sSubPr>
            <m:ctrlPr>
              <w:rPr>
                <w:rFonts w:ascii="Cambria Math" w:hAnsi="Cambria Math"/>
              </w:rPr>
            </m:ctrlPr>
          </m:sSubPr>
          <m:e>
            <m:r>
              <w:rPr>
                <w:rFonts w:ascii="Cambria Math" w:hAnsi="Cambria Math"/>
              </w:rPr>
              <m:t>V</m:t>
            </m:r>
          </m:e>
          <m:sub>
            <m:r>
              <w:rPr>
                <w:rFonts w:ascii="Cambria Math" w:hAnsi="Cambria Math"/>
              </w:rPr>
              <m:t>y</m:t>
            </m:r>
          </m:sub>
        </m:sSub>
        <m:r>
          <m:rPr>
            <m:sty m:val="p"/>
          </m:rPr>
          <w:rPr>
            <w:rFonts w:ascii="Cambria Math" w:hAnsi="Cambria Math"/>
          </w:rPr>
          <m:t>+</m:t>
        </m:r>
        <m:r>
          <w:rPr>
            <w:rFonts w:ascii="Cambria Math" w:hAnsi="Cambria Math"/>
          </w:rPr>
          <m:t>aω</m:t>
        </m:r>
        <m:r>
          <m:rPr>
            <m:sty m:val="p"/>
          </m:rPr>
          <w:rPr>
            <w:rFonts w:ascii="Cambria Math" w:hAnsi="Cambria Math"/>
          </w:rPr>
          <m:t>+</m:t>
        </m:r>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sSub>
          <m:sSubPr>
            <m:ctrlPr>
              <w:rPr>
                <w:rFonts w:ascii="Cambria Math" w:hAnsi="Cambria Math"/>
              </w:rPr>
            </m:ctrlPr>
          </m:sSubPr>
          <m:e>
            <m:r>
              <w:rPr>
                <w:rFonts w:ascii="Cambria Math" w:hAnsi="Cambria Math"/>
              </w:rPr>
              <m:t>ω</m:t>
            </m:r>
          </m:e>
          <m:sub>
            <m:r>
              <m:rPr>
                <m:sty m:val="p"/>
              </m:rPr>
              <w:rPr>
                <w:rFonts w:ascii="Cambria Math" w:hAnsi="Cambria Math"/>
              </w:rPr>
              <m:t>10</m:t>
            </m:r>
          </m:sub>
        </m:sSub>
        <m:r>
          <m:rPr>
            <m:sty m:val="p"/>
          </m:rPr>
          <w:rPr>
            <w:rFonts w:ascii="Cambria Math" w:hAnsi="Cambria Math"/>
          </w:rPr>
          <m:t>+</m:t>
        </m:r>
        <m:r>
          <w:rPr>
            <w:rFonts w:ascii="Cambria Math" w:hAnsi="Cambria Math"/>
          </w:rPr>
          <m:t>bω</m:t>
        </m:r>
        <m:sSub>
          <m:sSubPr>
            <m:ctrlPr>
              <w:rPr>
                <w:rFonts w:ascii="Cambria Math" w:hAnsi="Cambria Math"/>
              </w:rPr>
            </m:ctrlPr>
          </m:sSubPr>
          <m:e>
            <m:r>
              <w:rPr>
                <w:rFonts w:ascii="Cambria Math" w:hAnsi="Cambria Math"/>
              </w:rPr>
              <m:t>-V</m:t>
            </m:r>
          </m:e>
          <m:sub>
            <m:r>
              <w:rPr>
                <w:rFonts w:ascii="Cambria Math" w:hAnsi="Cambria Math"/>
              </w:rPr>
              <m:t>x</m:t>
            </m:r>
          </m:sub>
        </m:sSub>
        <m:r>
          <m:rPr>
            <m:sty m:val="p"/>
          </m:rPr>
          <w:rPr>
            <w:rFonts w:ascii="Cambria Math" w:hAnsi="Cambria Math"/>
          </w:rPr>
          <m:t>=0</m:t>
        </m:r>
      </m:oMath>
      <w:r w:rsidR="004F5088">
        <w:t xml:space="preserve"> soit </w:t>
      </w:r>
      <m:oMath>
        <m:sSub>
          <m:sSubPr>
            <m:ctrlPr>
              <w:rPr>
                <w:rFonts w:ascii="Cambria Math" w:hAnsi="Cambria Math"/>
              </w:rPr>
            </m:ctrlPr>
          </m:sSubPr>
          <m:e>
            <m:r>
              <w:rPr>
                <w:rFonts w:ascii="Cambria Math" w:hAnsi="Cambria Math"/>
              </w:rPr>
              <m:t>ω</m:t>
            </m:r>
          </m:e>
          <m:sub>
            <m:r>
              <m:rPr>
                <m:sty m:val="p"/>
              </m:rPr>
              <w:rPr>
                <w:rFonts w:ascii="Cambria Math" w:hAnsi="Cambria Math"/>
              </w:rPr>
              <m:t>10</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den>
        </m:f>
        <m:d>
          <m:dPr>
            <m:begChr m:val="["/>
            <m:endChr m:val="]"/>
            <m:ctrlPr>
              <w:rPr>
                <w:rFonts w:ascii="Cambria Math" w:hAnsi="Cambria Math"/>
              </w:rPr>
            </m:ctrlPr>
          </m:dPr>
          <m:e>
            <m:r>
              <m:rPr>
                <m:sty m:val="p"/>
              </m:rPr>
              <w:rPr>
                <w:rFonts w:ascii="Cambria Math" w:hAnsi="Cambria Math"/>
              </w:rPr>
              <m:t>-</m:t>
            </m:r>
            <m:d>
              <m:dPr>
                <m:ctrlPr>
                  <w:rPr>
                    <w:rFonts w:ascii="Cambria Math" w:hAnsi="Cambria Math"/>
                    <w:i/>
                    <w:iCs/>
                  </w:rPr>
                </m:ctrlPr>
              </m:dPr>
              <m:e>
                <m:r>
                  <w:rPr>
                    <w:rFonts w:ascii="Cambria Math" w:hAnsi="Cambria Math"/>
                  </w:rPr>
                  <m:t>a</m:t>
                </m:r>
                <m:r>
                  <m:rPr>
                    <m:sty m:val="p"/>
                  </m:rPr>
                  <w:rPr>
                    <w:rFonts w:ascii="Cambria Math" w:hAnsi="Cambria Math"/>
                  </w:rPr>
                  <m:t>+</m:t>
                </m:r>
                <m:r>
                  <w:rPr>
                    <w:rFonts w:ascii="Cambria Math" w:hAnsi="Cambria Math"/>
                  </w:rPr>
                  <m:t>b</m:t>
                </m:r>
              </m:e>
            </m:d>
            <m:r>
              <w:rPr>
                <w:rFonts w:ascii="Cambria Math" w:hAnsi="Cambria Math"/>
              </w:rPr>
              <m:t>ω</m:t>
            </m:r>
            <m:sSub>
              <m:sSubPr>
                <m:ctrlPr>
                  <w:rPr>
                    <w:rFonts w:ascii="Cambria Math" w:hAnsi="Cambria Math"/>
                  </w:rPr>
                </m:ctrlPr>
              </m:sSubPr>
              <m:e>
                <m:r>
                  <w:rPr>
                    <w:rFonts w:ascii="Cambria Math" w:hAnsi="Cambria Math"/>
                  </w:rPr>
                  <m:t>+V</m:t>
                </m:r>
              </m:e>
              <m:sub>
                <m:r>
                  <w:rPr>
                    <w:rFonts w:ascii="Cambria Math" w:hAnsi="Cambria Math"/>
                  </w:rPr>
                  <m:t>x</m:t>
                </m:r>
              </m:sub>
            </m:sSub>
            <m:sSub>
              <m:sSubPr>
                <m:ctrlPr>
                  <w:rPr>
                    <w:rFonts w:ascii="Cambria Math" w:hAnsi="Cambria Math"/>
                  </w:rPr>
                </m:ctrlPr>
              </m:sSubPr>
              <m:e>
                <m:r>
                  <w:rPr>
                    <w:rFonts w:ascii="Cambria Math" w:hAnsi="Cambria Math"/>
                  </w:rPr>
                  <m:t>-V</m:t>
                </m:r>
              </m:e>
              <m:sub>
                <m:r>
                  <w:rPr>
                    <w:rFonts w:ascii="Cambria Math" w:hAnsi="Cambria Math"/>
                  </w:rPr>
                  <m:t>y</m:t>
                </m:r>
              </m:sub>
            </m:sSub>
          </m:e>
        </m:d>
      </m:oMath>
    </w:p>
    <w:p w:rsidR="004F5088" w:rsidRDefault="004F5088" w:rsidP="00F42DEA">
      <w:pPr>
        <w:pStyle w:val="Corrig"/>
      </w:pPr>
      <w:r>
        <w:t>Il suffit de reproduire ce traitement pour les six autres équations scalaires</w:t>
      </w:r>
      <w:r w:rsidR="00F529A2">
        <w:t xml:space="preserve"> (</w:t>
      </w:r>
      <m:oMath>
        <m:sSub>
          <m:sSubPr>
            <m:ctrlPr>
              <w:rPr>
                <w:rFonts w:ascii="Cambria Math" w:hAnsi="Cambria Math"/>
              </w:rPr>
            </m:ctrlPr>
          </m:sSubPr>
          <m:e>
            <m:r>
              <w:rPr>
                <w:rFonts w:ascii="Cambria Math" w:hAnsi="Cambria Math"/>
              </w:rPr>
              <m:t>ω</m:t>
            </m:r>
          </m:e>
          <m:sub>
            <m:r>
              <m:rPr>
                <m:sty m:val="p"/>
              </m:rPr>
              <w:rPr>
                <w:rFonts w:ascii="Cambria Math" w:hAnsi="Cambria Math"/>
              </w:rPr>
              <m:t>20</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ω</m:t>
            </m:r>
          </m:e>
          <m:sub>
            <m:r>
              <m:rPr>
                <m:sty m:val="p"/>
              </m:rPr>
              <w:rPr>
                <w:rFonts w:ascii="Cambria Math" w:hAnsi="Cambria Math"/>
              </w:rPr>
              <m:t>30</m:t>
            </m:r>
          </m:sub>
        </m:sSub>
        <m:r>
          <m:rPr>
            <m:sty m:val="p"/>
          </m:rPr>
          <w:rPr>
            <w:rFonts w:ascii="Cambria Math" w:hAnsi="Cambria Math"/>
          </w:rPr>
          <m:t xml:space="preserve"> et </m:t>
        </m:r>
        <m:sSub>
          <m:sSubPr>
            <m:ctrlPr>
              <w:rPr>
                <w:rFonts w:ascii="Cambria Math" w:hAnsi="Cambria Math"/>
              </w:rPr>
            </m:ctrlPr>
          </m:sSubPr>
          <m:e>
            <m:r>
              <w:rPr>
                <w:rFonts w:ascii="Cambria Math" w:hAnsi="Cambria Math"/>
              </w:rPr>
              <m:t>ω</m:t>
            </m:r>
          </m:e>
          <m:sub>
            <m:r>
              <m:rPr>
                <m:sty m:val="p"/>
              </m:rPr>
              <w:rPr>
                <w:rFonts w:ascii="Cambria Math" w:hAnsi="Cambria Math"/>
              </w:rPr>
              <m:t>40</m:t>
            </m:r>
          </m:sub>
        </m:sSub>
        <m:r>
          <m:rPr>
            <m:sty m:val="p"/>
          </m:rPr>
          <w:rPr>
            <w:rFonts w:ascii="Cambria Math" w:hAnsi="Cambria Math"/>
          </w:rPr>
          <m:t>, attention aux signes)</m:t>
        </m:r>
      </m:oMath>
      <w:r>
        <w:t>, et on obtient :</w:t>
      </w:r>
    </w:p>
    <w:p w:rsidR="004F5088" w:rsidRDefault="004F5088" w:rsidP="00F42DEA">
      <w:pPr>
        <w:pStyle w:val="Corrig"/>
      </w:pPr>
      <m:oMathPara>
        <m:oMath>
          <m:r>
            <w:rPr>
              <w:rFonts w:ascii="Cambria Math" w:hAnsi="Cambria Math"/>
            </w:rPr>
            <w:lastRenderedPageBreak/>
            <m:t>M</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den>
          </m:f>
          <m:d>
            <m:dPr>
              <m:ctrlPr>
                <w:rPr>
                  <w:rFonts w:ascii="Cambria Math" w:hAnsi="Cambria Math"/>
                </w:rPr>
              </m:ctrlPr>
            </m:dPr>
            <m:e>
              <m:m>
                <m:mPr>
                  <m:mcs>
                    <m:mc>
                      <m:mcPr>
                        <m:count m:val="3"/>
                        <m:mcJc m:val="center"/>
                      </m:mcPr>
                    </m:mc>
                  </m:mcs>
                  <m:ctrlPr>
                    <w:rPr>
                      <w:rFonts w:ascii="Cambria Math" w:hAnsi="Cambria Math"/>
                    </w:rPr>
                  </m:ctrlPr>
                </m:mPr>
                <m:mr>
                  <m:e>
                    <m:m>
                      <m:mPr>
                        <m:mcs>
                          <m:mc>
                            <m:mcPr>
                              <m:count m:val="1"/>
                              <m:mcJc m:val="center"/>
                            </m:mcPr>
                          </m:mc>
                        </m:mcs>
                        <m:ctrlPr>
                          <w:rPr>
                            <w:rFonts w:ascii="Cambria Math" w:hAnsi="Cambria Math"/>
                          </w:rPr>
                        </m:ctrlPr>
                      </m:mPr>
                      <m:mr>
                        <m:e>
                          <m:m>
                            <m:mPr>
                              <m:mcs>
                                <m:mc>
                                  <m:mcPr>
                                    <m:count m:val="1"/>
                                    <m:mcJc m:val="center"/>
                                  </m:mcPr>
                                </m:mc>
                              </m:mcs>
                              <m:ctrlPr>
                                <w:rPr>
                                  <w:rFonts w:ascii="Cambria Math" w:hAnsi="Cambria Math"/>
                                </w:rPr>
                              </m:ctrlPr>
                            </m:mPr>
                            <m:mr>
                              <m:e>
                                <m:r>
                                  <m:rPr>
                                    <m:sty m:val="p"/>
                                  </m:rPr>
                                  <w:rPr>
                                    <w:rFonts w:ascii="Cambria Math" w:hAnsi="Cambria Math"/>
                                  </w:rPr>
                                  <m:t>-</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e>
                            </m:mr>
                            <m:mr>
                              <m:e>
                                <m:r>
                                  <w:rPr>
                                    <w:rFonts w:ascii="Cambria Math" w:hAnsi="Cambria Math"/>
                                  </w:rPr>
                                  <m:t>a</m:t>
                                </m:r>
                                <m:r>
                                  <m:rPr>
                                    <m:sty m:val="p"/>
                                  </m:rPr>
                                  <w:rPr>
                                    <w:rFonts w:ascii="Cambria Math" w:hAnsi="Cambria Math"/>
                                  </w:rPr>
                                  <m:t>+</m:t>
                                </m:r>
                                <m:r>
                                  <w:rPr>
                                    <w:rFonts w:ascii="Cambria Math" w:hAnsi="Cambria Math"/>
                                  </w:rPr>
                                  <m:t>b</m:t>
                                </m:r>
                              </m:e>
                            </m:mr>
                          </m:m>
                        </m:e>
                      </m:mr>
                      <m:mr>
                        <m:e>
                          <m:m>
                            <m:mPr>
                              <m:mcs>
                                <m:mc>
                                  <m:mcPr>
                                    <m:count m:val="1"/>
                                    <m:mcJc m:val="center"/>
                                  </m:mcPr>
                                </m:mc>
                              </m:mcs>
                              <m:ctrlPr>
                                <w:rPr>
                                  <w:rFonts w:ascii="Cambria Math" w:hAnsi="Cambria Math"/>
                                </w:rPr>
                              </m:ctrlPr>
                            </m:mPr>
                            <m:mr>
                              <m:e>
                                <m:r>
                                  <w:rPr>
                                    <w:rFonts w:ascii="Cambria Math" w:hAnsi="Cambria Math"/>
                                  </w:rPr>
                                  <m:t>a</m:t>
                                </m:r>
                                <m:r>
                                  <m:rPr>
                                    <m:sty m:val="p"/>
                                  </m:rPr>
                                  <w:rPr>
                                    <w:rFonts w:ascii="Cambria Math" w:hAnsi="Cambria Math"/>
                                  </w:rPr>
                                  <m:t>+</m:t>
                                </m:r>
                                <m:r>
                                  <w:rPr>
                                    <w:rFonts w:ascii="Cambria Math" w:hAnsi="Cambria Math"/>
                                  </w:rPr>
                                  <m:t>b</m:t>
                                </m:r>
                              </m:e>
                            </m:mr>
                            <m:mr>
                              <m:e>
                                <m:r>
                                  <m:rPr>
                                    <m:sty m:val="p"/>
                                  </m:rPr>
                                  <w:rPr>
                                    <w:rFonts w:ascii="Cambria Math" w:hAnsi="Cambria Math"/>
                                  </w:rPr>
                                  <m:t>-</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e>
                            </m:mr>
                          </m:m>
                        </m:e>
                      </m:mr>
                    </m:m>
                  </m:e>
                  <m:e>
                    <m:m>
                      <m:mPr>
                        <m:mcs>
                          <m:mc>
                            <m:mcPr>
                              <m:count m:val="1"/>
                              <m:mcJc m:val="center"/>
                            </m:mcPr>
                          </m:mc>
                        </m:mcs>
                        <m:ctrlPr>
                          <w:rPr>
                            <w:rFonts w:ascii="Cambria Math" w:hAnsi="Cambria Math"/>
                          </w:rPr>
                        </m:ctrlPr>
                      </m:mPr>
                      <m:mr>
                        <m:e>
                          <m:m>
                            <m:mPr>
                              <m:mcs>
                                <m:mc>
                                  <m:mcPr>
                                    <m:count m:val="1"/>
                                    <m:mcJc m:val="center"/>
                                  </m:mcPr>
                                </m:mc>
                              </m:mcs>
                              <m:ctrlPr>
                                <w:rPr>
                                  <w:rFonts w:ascii="Cambria Math" w:hAnsi="Cambria Math"/>
                                </w:rPr>
                              </m:ctrlPr>
                            </m:mPr>
                            <m:mr>
                              <m:e>
                                <m:r>
                                  <m:rPr>
                                    <m:sty m:val="p"/>
                                  </m:rPr>
                                  <w:rPr>
                                    <w:rFonts w:ascii="Cambria Math" w:hAnsi="Cambria Math"/>
                                  </w:rPr>
                                  <m:t>1</m:t>
                                </m:r>
                              </m:e>
                            </m:mr>
                            <m:mr>
                              <m:e>
                                <m:r>
                                  <m:rPr>
                                    <m:sty m:val="p"/>
                                  </m:rPr>
                                  <w:rPr>
                                    <w:rFonts w:ascii="Cambria Math" w:hAnsi="Cambria Math"/>
                                  </w:rPr>
                                  <m:t>-1</m:t>
                                </m:r>
                              </m:e>
                            </m:mr>
                          </m:m>
                        </m:e>
                      </m:mr>
                      <m:mr>
                        <m:e>
                          <m:m>
                            <m:mPr>
                              <m:mcs>
                                <m:mc>
                                  <m:mcPr>
                                    <m:count m:val="1"/>
                                    <m:mcJc m:val="center"/>
                                  </m:mcPr>
                                </m:mc>
                              </m:mcs>
                              <m:ctrlPr>
                                <w:rPr>
                                  <w:rFonts w:ascii="Cambria Math" w:hAnsi="Cambria Math"/>
                                </w:rPr>
                              </m:ctrlPr>
                            </m:mPr>
                            <m:mr>
                              <m:e>
                                <m:r>
                                  <m:rPr>
                                    <m:sty m:val="p"/>
                                  </m:rPr>
                                  <w:rPr>
                                    <w:rFonts w:ascii="Cambria Math" w:hAnsi="Cambria Math"/>
                                  </w:rPr>
                                  <m:t>1</m:t>
                                </m:r>
                              </m:e>
                            </m:mr>
                            <m:mr>
                              <m:e>
                                <m:r>
                                  <m:rPr>
                                    <m:sty m:val="p"/>
                                  </m:rPr>
                                  <w:rPr>
                                    <w:rFonts w:ascii="Cambria Math" w:hAnsi="Cambria Math"/>
                                  </w:rPr>
                                  <m:t>-1</m:t>
                                </m:r>
                              </m:e>
                            </m:mr>
                          </m:m>
                        </m:e>
                      </m:mr>
                    </m:m>
                  </m:e>
                  <m:e>
                    <m:m>
                      <m:mPr>
                        <m:mcs>
                          <m:mc>
                            <m:mcPr>
                              <m:count m:val="1"/>
                              <m:mcJc m:val="center"/>
                            </m:mcPr>
                          </m:mc>
                        </m:mcs>
                        <m:ctrlPr>
                          <w:rPr>
                            <w:rFonts w:ascii="Cambria Math" w:hAnsi="Cambria Math"/>
                          </w:rPr>
                        </m:ctrlPr>
                      </m:mPr>
                      <m:mr>
                        <m:e>
                          <m:m>
                            <m:mPr>
                              <m:mcs>
                                <m:mc>
                                  <m:mcPr>
                                    <m:count m:val="1"/>
                                    <m:mcJc m:val="center"/>
                                  </m:mcPr>
                                </m:mc>
                              </m:mcs>
                              <m:ctrlPr>
                                <w:rPr>
                                  <w:rFonts w:ascii="Cambria Math" w:hAnsi="Cambria Math"/>
                                </w:rPr>
                              </m:ctrlPr>
                            </m:mPr>
                            <m:mr>
                              <m:e>
                                <m:r>
                                  <m:rPr>
                                    <m:sty m:val="p"/>
                                  </m:rPr>
                                  <w:rPr>
                                    <w:rFonts w:ascii="Cambria Math" w:hAnsi="Cambria Math"/>
                                  </w:rPr>
                                  <m:t>-1</m:t>
                                </m:r>
                              </m:e>
                            </m:mr>
                            <m:mr>
                              <m:e>
                                <m:r>
                                  <m:rPr>
                                    <m:sty m:val="p"/>
                                  </m:rPr>
                                  <w:rPr>
                                    <w:rFonts w:ascii="Cambria Math" w:hAnsi="Cambria Math"/>
                                  </w:rPr>
                                  <m:t>-1</m:t>
                                </m:r>
                              </m:e>
                            </m:mr>
                          </m:m>
                        </m:e>
                      </m:mr>
                      <m:mr>
                        <m:e>
                          <m:m>
                            <m:mPr>
                              <m:mcs>
                                <m:mc>
                                  <m:mcPr>
                                    <m:count m:val="1"/>
                                    <m:mcJc m:val="center"/>
                                  </m:mcPr>
                                </m:mc>
                              </m:mcs>
                              <m:ctrlPr>
                                <w:rPr>
                                  <w:rFonts w:ascii="Cambria Math" w:hAnsi="Cambria Math"/>
                                </w:rPr>
                              </m:ctrlPr>
                            </m:mPr>
                            <m:mr>
                              <m:e>
                                <m:r>
                                  <m:rPr>
                                    <m:sty m:val="p"/>
                                  </m:rPr>
                                  <w:rPr>
                                    <w:rFonts w:ascii="Cambria Math" w:hAnsi="Cambria Math"/>
                                  </w:rPr>
                                  <m:t>-1</m:t>
                                </m:r>
                              </m:e>
                            </m:mr>
                            <m:mr>
                              <m:e>
                                <m:r>
                                  <m:rPr>
                                    <m:sty m:val="p"/>
                                  </m:rPr>
                                  <w:rPr>
                                    <w:rFonts w:ascii="Cambria Math" w:hAnsi="Cambria Math"/>
                                  </w:rPr>
                                  <m:t>-1</m:t>
                                </m:r>
                              </m:e>
                            </m:mr>
                          </m:m>
                        </m:e>
                      </m:mr>
                    </m:m>
                  </m:e>
                </m:mr>
              </m:m>
            </m:e>
          </m:d>
        </m:oMath>
      </m:oMathPara>
    </w:p>
    <w:p w:rsidR="00F529A2" w:rsidRDefault="00F529A2" w:rsidP="00F529A2">
      <w:pPr>
        <w:pStyle w:val="Question"/>
        <w:rPr>
          <w:rFonts w:ascii="LMRoman10-Regular-Identity-H" w:eastAsiaTheme="minorHAnsi" w:hAnsi="LMRoman10-Regular-Identity-H" w:cstheme="minorBidi"/>
        </w:rPr>
      </w:pPr>
      <w:r w:rsidRPr="00F529A2">
        <w:t xml:space="preserve">Déterminer </w:t>
      </w:r>
      <w:r w:rsidRPr="00F529A2">
        <w:rPr>
          <w:rFonts w:ascii="Cambria Math" w:hAnsi="Cambria Math" w:cs="Cambria Math"/>
        </w:rPr>
        <w:t>𝑊</w:t>
      </w:r>
      <w:r w:rsidRPr="00F529A2">
        <w:t xml:space="preserve">1, </w:t>
      </w:r>
      <w:r w:rsidRPr="00F529A2">
        <w:rPr>
          <w:rFonts w:ascii="Cambria Math" w:hAnsi="Cambria Math" w:cs="Cambria Math"/>
        </w:rPr>
        <w:t>𝑊</w:t>
      </w:r>
      <w:r w:rsidRPr="00F529A2">
        <w:t xml:space="preserve">2 et </w:t>
      </w:r>
      <w:r w:rsidRPr="00F529A2">
        <w:rPr>
          <w:rFonts w:ascii="Cambria Math" w:hAnsi="Cambria Math" w:cs="Cambria Math"/>
        </w:rPr>
        <w:t>𝑊</w:t>
      </w:r>
      <w:r w:rsidRPr="00F529A2">
        <w:t>3 correspondant respectivement à des paramètres de mouvements de la base</w:t>
      </w:r>
      <w:r>
        <w:t xml:space="preserve"> </w:t>
      </w:r>
      <w:r w:rsidRPr="00F529A2">
        <w:rPr>
          <w:rFonts w:ascii="LMRoman10-Regular-Identity-H" w:eastAsiaTheme="minorHAnsi" w:hAnsi="LMRoman10-Regular-Identity-H" w:cstheme="minorBidi"/>
        </w:rPr>
        <w:t>définis par</w:t>
      </w:r>
      <w:r>
        <w:rPr>
          <w:rFonts w:ascii="LMRoman10-Regular-Identity-H" w:eastAsiaTheme="minorHAnsi" w:hAnsi="LMRoman10-Regular-Identity-H" w:cstheme="minorBidi"/>
        </w:rPr>
        <w:t xml:space="preserve"> </w:t>
      </w:r>
      <m:oMath>
        <m:sSub>
          <m:sSubPr>
            <m:ctrlPr>
              <w:rPr>
                <w:rFonts w:ascii="Cambria Math" w:eastAsiaTheme="minorHAnsi" w:hAnsi="Cambria Math" w:cs="Cambria Math"/>
                <w:i/>
              </w:rPr>
            </m:ctrlPr>
          </m:sSubPr>
          <m:e>
            <m:r>
              <w:rPr>
                <w:rFonts w:ascii="Cambria Math" w:eastAsiaTheme="minorHAnsi" w:hAnsi="Cambria Math" w:cs="Cambria Math"/>
              </w:rPr>
              <m:t>V</m:t>
            </m:r>
          </m:e>
          <m:sub>
            <m:r>
              <w:rPr>
                <w:rFonts w:ascii="Cambria Math" w:eastAsiaTheme="minorHAnsi" w:hAnsi="Cambria Math" w:cs="Cambria Math"/>
              </w:rPr>
              <m:t>1</m:t>
            </m:r>
          </m:sub>
        </m:sSub>
        <m:r>
          <w:rPr>
            <w:rFonts w:ascii="Cambria Math" w:eastAsiaTheme="minorHAnsi" w:hAnsi="Cambria Math" w:cs="Cambria Math"/>
          </w:rPr>
          <m:t>=</m:t>
        </m:r>
        <m:d>
          <m:dPr>
            <m:ctrlPr>
              <w:rPr>
                <w:rFonts w:ascii="Cambria Math" w:eastAsiaTheme="minorHAnsi" w:hAnsi="Cambria Math" w:cs="Cambria Math"/>
                <w:i/>
              </w:rPr>
            </m:ctrlPr>
          </m:dPr>
          <m:e>
            <m:m>
              <m:mPr>
                <m:mcs>
                  <m:mc>
                    <m:mcPr>
                      <m:count m:val="1"/>
                      <m:mcJc m:val="center"/>
                    </m:mcPr>
                  </m:mc>
                </m:mcs>
                <m:ctrlPr>
                  <w:rPr>
                    <w:rFonts w:ascii="Cambria Math" w:eastAsiaTheme="minorHAnsi" w:hAnsi="Cambria Math" w:cs="Cambria Math"/>
                    <w:i/>
                  </w:rPr>
                </m:ctrlPr>
              </m:mPr>
              <m:mr>
                <m:e>
                  <m:r>
                    <w:rPr>
                      <w:rFonts w:ascii="Cambria Math" w:eastAsiaTheme="minorHAnsi" w:hAnsi="Cambria Math" w:cs="Cambria Math"/>
                    </w:rPr>
                    <m:t>0</m:t>
                  </m:r>
                </m:e>
              </m:mr>
              <m:mr>
                <m:e>
                  <m:r>
                    <w:rPr>
                      <w:rFonts w:ascii="Cambria Math" w:eastAsiaTheme="minorHAnsi" w:hAnsi="Cambria Math" w:cs="Cambria Math"/>
                    </w:rPr>
                    <m:t>0</m:t>
                  </m:r>
                </m:e>
              </m:mr>
              <m:mr>
                <m:e>
                  <m:r>
                    <w:rPr>
                      <w:rFonts w:ascii="Cambria Math" w:eastAsiaTheme="minorHAnsi" w:hAnsi="Cambria Math" w:cs="Cambria Math"/>
                    </w:rPr>
                    <m:t>1</m:t>
                  </m:r>
                </m:e>
              </m:mr>
            </m:m>
          </m:e>
        </m:d>
        <m:r>
          <w:rPr>
            <w:rFonts w:ascii="Cambria Math" w:eastAsiaTheme="minorHAnsi" w:hAnsi="Cambria Math" w:cs="Cambria Math"/>
          </w:rPr>
          <m:t xml:space="preserve">, </m:t>
        </m:r>
        <m:sSub>
          <m:sSubPr>
            <m:ctrlPr>
              <w:rPr>
                <w:rFonts w:ascii="Cambria Math" w:eastAsiaTheme="minorHAnsi" w:hAnsi="Cambria Math" w:cs="Cambria Math"/>
                <w:i/>
              </w:rPr>
            </m:ctrlPr>
          </m:sSubPr>
          <m:e>
            <m:r>
              <w:rPr>
                <w:rFonts w:ascii="Cambria Math" w:eastAsiaTheme="minorHAnsi" w:hAnsi="Cambria Math" w:cs="Cambria Math"/>
              </w:rPr>
              <m:t>V</m:t>
            </m:r>
          </m:e>
          <m:sub>
            <m:r>
              <w:rPr>
                <w:rFonts w:ascii="Cambria Math" w:eastAsiaTheme="minorHAnsi" w:hAnsi="Cambria Math" w:cs="Cambria Math"/>
              </w:rPr>
              <m:t>2</m:t>
            </m:r>
          </m:sub>
        </m:sSub>
        <m:r>
          <w:rPr>
            <w:rFonts w:ascii="Cambria Math" w:eastAsiaTheme="minorHAnsi" w:hAnsi="Cambria Math" w:cs="Cambria Math"/>
          </w:rPr>
          <m:t>=</m:t>
        </m:r>
        <m:d>
          <m:dPr>
            <m:ctrlPr>
              <w:rPr>
                <w:rFonts w:ascii="Cambria Math" w:eastAsiaTheme="minorHAnsi" w:hAnsi="Cambria Math" w:cs="Cambria Math"/>
                <w:i/>
              </w:rPr>
            </m:ctrlPr>
          </m:dPr>
          <m:e>
            <m:m>
              <m:mPr>
                <m:mcs>
                  <m:mc>
                    <m:mcPr>
                      <m:count m:val="1"/>
                      <m:mcJc m:val="center"/>
                    </m:mcPr>
                  </m:mc>
                </m:mcs>
                <m:ctrlPr>
                  <w:rPr>
                    <w:rFonts w:ascii="Cambria Math" w:eastAsiaTheme="minorHAnsi" w:hAnsi="Cambria Math" w:cs="Cambria Math"/>
                    <w:i/>
                  </w:rPr>
                </m:ctrlPr>
              </m:mPr>
              <m:mr>
                <m:e>
                  <m:r>
                    <w:rPr>
                      <w:rFonts w:ascii="Cambria Math" w:eastAsiaTheme="minorHAnsi" w:hAnsi="Cambria Math" w:cs="Cambria Math"/>
                    </w:rPr>
                    <m:t>0</m:t>
                  </m:r>
                </m:e>
              </m:mr>
              <m:mr>
                <m:e>
                  <m:r>
                    <w:rPr>
                      <w:rFonts w:ascii="Cambria Math" w:eastAsiaTheme="minorHAnsi" w:hAnsi="Cambria Math" w:cs="Cambria Math"/>
                    </w:rPr>
                    <m:t>1</m:t>
                  </m:r>
                </m:e>
              </m:mr>
              <m:mr>
                <m:e>
                  <m:r>
                    <w:rPr>
                      <w:rFonts w:ascii="Cambria Math" w:eastAsiaTheme="minorHAnsi" w:hAnsi="Cambria Math" w:cs="Cambria Math"/>
                    </w:rPr>
                    <m:t>0</m:t>
                  </m:r>
                </m:e>
              </m:mr>
            </m:m>
          </m:e>
        </m:d>
        <m:r>
          <w:rPr>
            <w:rFonts w:ascii="Cambria Math" w:eastAsiaTheme="minorHAnsi" w:hAnsi="Cambria Math" w:cs="Cambria Math"/>
          </w:rPr>
          <m:t xml:space="preserve"> et </m:t>
        </m:r>
        <m:sSub>
          <m:sSubPr>
            <m:ctrlPr>
              <w:rPr>
                <w:rFonts w:ascii="Cambria Math" w:eastAsiaTheme="minorHAnsi" w:hAnsi="Cambria Math" w:cs="Cambria Math"/>
                <w:i/>
              </w:rPr>
            </m:ctrlPr>
          </m:sSubPr>
          <m:e>
            <m:r>
              <w:rPr>
                <w:rFonts w:ascii="Cambria Math" w:eastAsiaTheme="minorHAnsi" w:hAnsi="Cambria Math" w:cs="Cambria Math"/>
              </w:rPr>
              <m:t>V</m:t>
            </m:r>
          </m:e>
          <m:sub>
            <m:r>
              <w:rPr>
                <w:rFonts w:ascii="Cambria Math" w:eastAsiaTheme="minorHAnsi" w:hAnsi="Cambria Math" w:cs="Cambria Math"/>
              </w:rPr>
              <m:t>3</m:t>
            </m:r>
          </m:sub>
        </m:sSub>
        <m:r>
          <w:rPr>
            <w:rFonts w:ascii="Cambria Math" w:eastAsiaTheme="minorHAnsi" w:hAnsi="Cambria Math" w:cs="Cambria Math"/>
          </w:rPr>
          <m:t>=</m:t>
        </m:r>
        <m:d>
          <m:dPr>
            <m:ctrlPr>
              <w:rPr>
                <w:rFonts w:ascii="Cambria Math" w:eastAsiaTheme="minorHAnsi" w:hAnsi="Cambria Math" w:cs="Cambria Math"/>
                <w:i/>
              </w:rPr>
            </m:ctrlPr>
          </m:dPr>
          <m:e>
            <m:m>
              <m:mPr>
                <m:mcs>
                  <m:mc>
                    <m:mcPr>
                      <m:count m:val="1"/>
                      <m:mcJc m:val="center"/>
                    </m:mcPr>
                  </m:mc>
                </m:mcs>
                <m:ctrlPr>
                  <w:rPr>
                    <w:rFonts w:ascii="Cambria Math" w:eastAsiaTheme="minorHAnsi" w:hAnsi="Cambria Math" w:cs="Cambria Math"/>
                    <w:i/>
                  </w:rPr>
                </m:ctrlPr>
              </m:mPr>
              <m:mr>
                <m:e>
                  <m:r>
                    <w:rPr>
                      <w:rFonts w:ascii="Cambria Math" w:eastAsiaTheme="minorHAnsi" w:hAnsi="Cambria Math" w:cs="Cambria Math"/>
                    </w:rPr>
                    <m:t>0</m:t>
                  </m:r>
                </m:e>
              </m:mr>
              <m:mr>
                <m:e>
                  <m:r>
                    <w:rPr>
                      <w:rFonts w:ascii="Cambria Math" w:eastAsiaTheme="minorHAnsi" w:hAnsi="Cambria Math" w:cs="Cambria Math"/>
                    </w:rPr>
                    <m:t>1</m:t>
                  </m:r>
                </m:e>
              </m:mr>
              <m:mr>
                <m:e>
                  <m:r>
                    <w:rPr>
                      <w:rFonts w:ascii="Cambria Math" w:eastAsiaTheme="minorHAnsi" w:hAnsi="Cambria Math" w:cs="Cambria Math"/>
                    </w:rPr>
                    <m:t>1</m:t>
                  </m:r>
                </m:e>
              </m:mr>
            </m:m>
          </m:e>
        </m:d>
      </m:oMath>
      <w:r w:rsidRPr="00F529A2">
        <w:rPr>
          <w:rFonts w:ascii="LMRoman10-Regular-Identity-H" w:eastAsiaTheme="minorHAnsi" w:hAnsi="LMRoman10-Regular-Identity-H" w:cstheme="minorBidi"/>
        </w:rPr>
        <w:t xml:space="preserve">. Connaissant </w:t>
      </w:r>
      <w:r w:rsidRPr="00F529A2">
        <w:rPr>
          <w:rFonts w:ascii="Cambria Math" w:eastAsiaTheme="minorHAnsi" w:hAnsi="Cambria Math" w:cs="Cambria Math"/>
        </w:rPr>
        <w:t>𝑊</w:t>
      </w:r>
      <w:r w:rsidRPr="00F529A2">
        <w:rPr>
          <w:rFonts w:ascii="LMRoman10-Regular-Identity-H" w:eastAsiaTheme="minorHAnsi" w:hAnsi="LMRoman10-Regular-Identity-H" w:cstheme="minorBidi"/>
        </w:rPr>
        <w:t>, expliquer s’il est possible de déterminer de</w:t>
      </w:r>
      <w:r>
        <w:rPr>
          <w:rFonts w:ascii="LMRoman10-Regular-Identity-H" w:eastAsiaTheme="minorHAnsi" w:hAnsi="LMRoman10-Regular-Identity-H" w:cstheme="minorBidi"/>
        </w:rPr>
        <w:t xml:space="preserve"> </w:t>
      </w:r>
      <w:r w:rsidRPr="00F529A2">
        <w:rPr>
          <w:rFonts w:ascii="LMRoman10-Regular-Identity-H" w:eastAsiaTheme="minorHAnsi" w:hAnsi="LMRoman10-Regular-Identity-H" w:cstheme="minorBidi"/>
        </w:rPr>
        <w:t xml:space="preserve">manière unique </w:t>
      </w:r>
      <w:r w:rsidRPr="00F529A2">
        <w:rPr>
          <w:rFonts w:ascii="Cambria Math" w:eastAsiaTheme="minorHAnsi" w:hAnsi="Cambria Math" w:cs="Cambria Math"/>
        </w:rPr>
        <w:t>𝑉</w:t>
      </w:r>
      <w:r w:rsidRPr="00F529A2">
        <w:rPr>
          <w:rFonts w:ascii="LMRoman10-Regular-Identity-H" w:eastAsiaTheme="minorHAnsi" w:hAnsi="LMRoman10-Regular-Identity-H" w:cstheme="minorBidi"/>
        </w:rPr>
        <w:t>. Commenter ce résultat vis-à-vis de l’exigence 3.</w:t>
      </w:r>
    </w:p>
    <w:p w:rsidR="00F529A2" w:rsidRDefault="00F95C4E" w:rsidP="00F42DEA">
      <w:pPr>
        <w:pStyle w:val="Corrig"/>
      </w:pPr>
      <m:oMath>
        <m:sSub>
          <m:sSubPr>
            <m:ctrlPr>
              <w:rPr>
                <w:rFonts w:ascii="Cambria Math" w:eastAsiaTheme="minorHAnsi" w:hAnsi="Cambria Math" w:cs="Cambria Math"/>
                <w:color w:val="auto"/>
              </w:rPr>
            </m:ctrlPr>
          </m:sSubPr>
          <m:e>
            <m:r>
              <m:rPr>
                <m:sty m:val="p"/>
              </m:rPr>
              <w:rPr>
                <w:rFonts w:ascii="Cambria Math" w:eastAsiaTheme="minorHAnsi" w:hAnsi="Cambria Math" w:cs="Cambria Math"/>
              </w:rPr>
              <m:t xml:space="preserve"> </m:t>
            </m:r>
            <m:sSub>
              <m:sSubPr>
                <m:ctrlPr>
                  <w:rPr>
                    <w:rFonts w:ascii="Cambria Math" w:eastAsiaTheme="minorHAnsi" w:hAnsi="Cambria Math" w:cs="Cambria Math"/>
                    <w:color w:val="auto"/>
                  </w:rPr>
                </m:ctrlPr>
              </m:sSubPr>
              <m:e>
                <m:r>
                  <m:rPr>
                    <m:sty m:val="p"/>
                  </m:rPr>
                  <w:rPr>
                    <w:rFonts w:ascii="Cambria Math" w:eastAsiaTheme="minorHAnsi" w:hAnsi="Cambria Math" w:cs="Cambria Math"/>
                  </w:rPr>
                  <m:t xml:space="preserve"> </m:t>
                </m:r>
                <m:r>
                  <w:rPr>
                    <w:rFonts w:ascii="Cambria Math" w:eastAsiaTheme="minorHAnsi" w:hAnsi="Cambria Math" w:cs="Cambria Math"/>
                  </w:rPr>
                  <m:t>W</m:t>
                </m:r>
              </m:e>
              <m:sub>
                <m:r>
                  <m:rPr>
                    <m:sty m:val="p"/>
                  </m:rPr>
                  <w:rPr>
                    <w:rFonts w:ascii="Cambria Math" w:eastAsiaTheme="minorHAnsi" w:hAnsi="Cambria Math" w:cs="Cambria Math"/>
                  </w:rPr>
                  <m:t>1</m:t>
                </m:r>
              </m:sub>
            </m:sSub>
            <m:r>
              <m:rPr>
                <m:sty m:val="p"/>
              </m:rPr>
              <w:rPr>
                <w:rFonts w:ascii="Cambria Math" w:eastAsiaTheme="minorHAnsi" w:hAnsi="Cambria Math" w:cs="Cambria Math"/>
              </w:rPr>
              <m:t>=</m:t>
            </m:r>
            <m:r>
              <w:rPr>
                <w:rFonts w:ascii="Cambria Math" w:eastAsiaTheme="minorHAnsi" w:hAnsi="Cambria Math" w:cs="Cambria Math"/>
              </w:rPr>
              <m:t>M</m:t>
            </m:r>
            <m:r>
              <m:rPr>
                <m:sty m:val="p"/>
              </m:rPr>
              <w:rPr>
                <w:rFonts w:ascii="Cambria Math" w:eastAsiaTheme="minorHAnsi" w:hAnsi="Cambria Math" w:cs="Cambria Math"/>
              </w:rPr>
              <m:t>.</m:t>
            </m:r>
            <m:r>
              <w:rPr>
                <w:rFonts w:ascii="Cambria Math" w:eastAsiaTheme="minorHAnsi" w:hAnsi="Cambria Math" w:cs="Cambria Math"/>
              </w:rPr>
              <m:t>V</m:t>
            </m:r>
          </m:e>
          <m:sub>
            <m:r>
              <m:rPr>
                <m:sty m:val="p"/>
              </m:rPr>
              <w:rPr>
                <w:rFonts w:ascii="Cambria Math" w:eastAsiaTheme="minorHAnsi" w:hAnsi="Cambria Math" w:cs="Cambria Math"/>
              </w:rPr>
              <m:t>1</m:t>
            </m:r>
          </m:sub>
        </m:sSub>
        <m:r>
          <m:rPr>
            <m:sty m:val="p"/>
          </m:rPr>
          <w:rPr>
            <w:rFonts w:ascii="Cambria Math" w:eastAsiaTheme="minorHAnsi" w:hAnsi="Cambria Math" w:cs="Cambria Math"/>
          </w:rPr>
          <m:t>=</m:t>
        </m:r>
        <m:f>
          <m:fPr>
            <m:ctrlPr>
              <w:rPr>
                <w:rFonts w:ascii="Cambria Math" w:hAnsi="Cambria Math"/>
              </w:rPr>
            </m:ctrlPr>
          </m:fPr>
          <m:num>
            <m:r>
              <m:rPr>
                <m:sty m:val="p"/>
              </m:rPr>
              <w:rPr>
                <w:rFonts w:ascii="Cambria Math" w:hAnsi="Cambria Math"/>
              </w:rPr>
              <m:t>1</m:t>
            </m:r>
          </m:num>
          <m:den>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den>
        </m:f>
        <m:d>
          <m:dPr>
            <m:ctrlPr>
              <w:rPr>
                <w:rFonts w:ascii="Cambria Math" w:hAnsi="Cambria Math"/>
              </w:rPr>
            </m:ctrlPr>
          </m:dPr>
          <m:e>
            <m:m>
              <m:mPr>
                <m:mcs>
                  <m:mc>
                    <m:mcPr>
                      <m:count m:val="3"/>
                      <m:mcJc m:val="center"/>
                    </m:mcPr>
                  </m:mc>
                </m:mcs>
                <m:ctrlPr>
                  <w:rPr>
                    <w:rFonts w:ascii="Cambria Math" w:hAnsi="Cambria Math"/>
                  </w:rPr>
                </m:ctrlPr>
              </m:mPr>
              <m:mr>
                <m:e>
                  <m:m>
                    <m:mPr>
                      <m:mcs>
                        <m:mc>
                          <m:mcPr>
                            <m:count m:val="1"/>
                            <m:mcJc m:val="center"/>
                          </m:mcPr>
                        </m:mc>
                      </m:mcs>
                      <m:ctrlPr>
                        <w:rPr>
                          <w:rFonts w:ascii="Cambria Math" w:hAnsi="Cambria Math"/>
                        </w:rPr>
                      </m:ctrlPr>
                    </m:mPr>
                    <m:mr>
                      <m:e>
                        <m:m>
                          <m:mPr>
                            <m:mcs>
                              <m:mc>
                                <m:mcPr>
                                  <m:count m:val="1"/>
                                  <m:mcJc m:val="center"/>
                                </m:mcPr>
                              </m:mc>
                            </m:mcs>
                            <m:ctrlPr>
                              <w:rPr>
                                <w:rFonts w:ascii="Cambria Math" w:hAnsi="Cambria Math"/>
                              </w:rPr>
                            </m:ctrlPr>
                          </m:mPr>
                          <m:mr>
                            <m:e>
                              <m:r>
                                <m:rPr>
                                  <m:sty m:val="p"/>
                                </m:rPr>
                                <w:rPr>
                                  <w:rFonts w:ascii="Cambria Math" w:hAnsi="Cambria Math"/>
                                </w:rPr>
                                <m:t>-</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e>
                          </m:mr>
                          <m:mr>
                            <m:e>
                              <m:r>
                                <w:rPr>
                                  <w:rFonts w:ascii="Cambria Math" w:hAnsi="Cambria Math"/>
                                </w:rPr>
                                <m:t>a</m:t>
                              </m:r>
                              <m:r>
                                <m:rPr>
                                  <m:sty m:val="p"/>
                                </m:rPr>
                                <w:rPr>
                                  <w:rFonts w:ascii="Cambria Math" w:hAnsi="Cambria Math"/>
                                </w:rPr>
                                <m:t>+</m:t>
                              </m:r>
                              <m:r>
                                <w:rPr>
                                  <w:rFonts w:ascii="Cambria Math" w:hAnsi="Cambria Math"/>
                                </w:rPr>
                                <m:t>b</m:t>
                              </m:r>
                            </m:e>
                          </m:mr>
                        </m:m>
                      </m:e>
                    </m:mr>
                    <m:mr>
                      <m:e>
                        <m:m>
                          <m:mPr>
                            <m:mcs>
                              <m:mc>
                                <m:mcPr>
                                  <m:count m:val="1"/>
                                  <m:mcJc m:val="center"/>
                                </m:mcPr>
                              </m:mc>
                            </m:mcs>
                            <m:ctrlPr>
                              <w:rPr>
                                <w:rFonts w:ascii="Cambria Math" w:hAnsi="Cambria Math"/>
                              </w:rPr>
                            </m:ctrlPr>
                          </m:mPr>
                          <m:mr>
                            <m:e>
                              <m:r>
                                <w:rPr>
                                  <w:rFonts w:ascii="Cambria Math" w:hAnsi="Cambria Math"/>
                                </w:rPr>
                                <m:t>a</m:t>
                              </m:r>
                              <m:r>
                                <m:rPr>
                                  <m:sty m:val="p"/>
                                </m:rPr>
                                <w:rPr>
                                  <w:rFonts w:ascii="Cambria Math" w:hAnsi="Cambria Math"/>
                                </w:rPr>
                                <m:t>+</m:t>
                              </m:r>
                              <m:r>
                                <w:rPr>
                                  <w:rFonts w:ascii="Cambria Math" w:hAnsi="Cambria Math"/>
                                </w:rPr>
                                <m:t>b</m:t>
                              </m:r>
                            </m:e>
                          </m:mr>
                          <m:mr>
                            <m:e>
                              <m:r>
                                <m:rPr>
                                  <m:sty m:val="p"/>
                                </m:rPr>
                                <w:rPr>
                                  <w:rFonts w:ascii="Cambria Math" w:hAnsi="Cambria Math"/>
                                </w:rPr>
                                <m:t>-</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e>
                          </m:mr>
                        </m:m>
                      </m:e>
                    </m:mr>
                  </m:m>
                </m:e>
                <m:e>
                  <m:m>
                    <m:mPr>
                      <m:mcs>
                        <m:mc>
                          <m:mcPr>
                            <m:count m:val="1"/>
                            <m:mcJc m:val="center"/>
                          </m:mcPr>
                        </m:mc>
                      </m:mcs>
                      <m:ctrlPr>
                        <w:rPr>
                          <w:rFonts w:ascii="Cambria Math" w:hAnsi="Cambria Math"/>
                        </w:rPr>
                      </m:ctrlPr>
                    </m:mPr>
                    <m:mr>
                      <m:e>
                        <m:m>
                          <m:mPr>
                            <m:mcs>
                              <m:mc>
                                <m:mcPr>
                                  <m:count m:val="1"/>
                                  <m:mcJc m:val="center"/>
                                </m:mcPr>
                              </m:mc>
                            </m:mcs>
                            <m:ctrlPr>
                              <w:rPr>
                                <w:rFonts w:ascii="Cambria Math" w:hAnsi="Cambria Math"/>
                              </w:rPr>
                            </m:ctrlPr>
                          </m:mPr>
                          <m:mr>
                            <m:e>
                              <m:r>
                                <m:rPr>
                                  <m:sty m:val="p"/>
                                </m:rPr>
                                <w:rPr>
                                  <w:rFonts w:ascii="Cambria Math" w:hAnsi="Cambria Math"/>
                                </w:rPr>
                                <m:t>1</m:t>
                              </m:r>
                            </m:e>
                          </m:mr>
                          <m:mr>
                            <m:e>
                              <m:r>
                                <m:rPr>
                                  <m:sty m:val="p"/>
                                </m:rPr>
                                <w:rPr>
                                  <w:rFonts w:ascii="Cambria Math" w:hAnsi="Cambria Math"/>
                                </w:rPr>
                                <m:t>-1</m:t>
                              </m:r>
                            </m:e>
                          </m:mr>
                        </m:m>
                      </m:e>
                    </m:mr>
                    <m:mr>
                      <m:e>
                        <m:m>
                          <m:mPr>
                            <m:mcs>
                              <m:mc>
                                <m:mcPr>
                                  <m:count m:val="1"/>
                                  <m:mcJc m:val="center"/>
                                </m:mcPr>
                              </m:mc>
                            </m:mcs>
                            <m:ctrlPr>
                              <w:rPr>
                                <w:rFonts w:ascii="Cambria Math" w:hAnsi="Cambria Math"/>
                              </w:rPr>
                            </m:ctrlPr>
                          </m:mPr>
                          <m:mr>
                            <m:e>
                              <m:r>
                                <m:rPr>
                                  <m:sty m:val="p"/>
                                </m:rPr>
                                <w:rPr>
                                  <w:rFonts w:ascii="Cambria Math" w:hAnsi="Cambria Math"/>
                                </w:rPr>
                                <m:t>1</m:t>
                              </m:r>
                            </m:e>
                          </m:mr>
                          <m:mr>
                            <m:e>
                              <m:r>
                                <m:rPr>
                                  <m:sty m:val="p"/>
                                </m:rPr>
                                <w:rPr>
                                  <w:rFonts w:ascii="Cambria Math" w:hAnsi="Cambria Math"/>
                                </w:rPr>
                                <m:t>-1</m:t>
                              </m:r>
                            </m:e>
                          </m:mr>
                        </m:m>
                      </m:e>
                    </m:mr>
                  </m:m>
                </m:e>
                <m:e>
                  <m:m>
                    <m:mPr>
                      <m:mcs>
                        <m:mc>
                          <m:mcPr>
                            <m:count m:val="1"/>
                            <m:mcJc m:val="center"/>
                          </m:mcPr>
                        </m:mc>
                      </m:mcs>
                      <m:ctrlPr>
                        <w:rPr>
                          <w:rFonts w:ascii="Cambria Math" w:hAnsi="Cambria Math"/>
                        </w:rPr>
                      </m:ctrlPr>
                    </m:mPr>
                    <m:mr>
                      <m:e>
                        <m:m>
                          <m:mPr>
                            <m:mcs>
                              <m:mc>
                                <m:mcPr>
                                  <m:count m:val="1"/>
                                  <m:mcJc m:val="center"/>
                                </m:mcPr>
                              </m:mc>
                            </m:mcs>
                            <m:ctrlPr>
                              <w:rPr>
                                <w:rFonts w:ascii="Cambria Math" w:hAnsi="Cambria Math"/>
                              </w:rPr>
                            </m:ctrlPr>
                          </m:mPr>
                          <m:mr>
                            <m:e>
                              <m:r>
                                <m:rPr>
                                  <m:sty m:val="p"/>
                                </m:rPr>
                                <w:rPr>
                                  <w:rFonts w:ascii="Cambria Math" w:hAnsi="Cambria Math"/>
                                </w:rPr>
                                <m:t>-1</m:t>
                              </m:r>
                            </m:e>
                          </m:mr>
                          <m:mr>
                            <m:e>
                              <m:r>
                                <m:rPr>
                                  <m:sty m:val="p"/>
                                </m:rPr>
                                <w:rPr>
                                  <w:rFonts w:ascii="Cambria Math" w:hAnsi="Cambria Math"/>
                                </w:rPr>
                                <m:t>-1</m:t>
                              </m:r>
                            </m:e>
                          </m:mr>
                        </m:m>
                      </m:e>
                    </m:mr>
                    <m:mr>
                      <m:e>
                        <m:m>
                          <m:mPr>
                            <m:mcs>
                              <m:mc>
                                <m:mcPr>
                                  <m:count m:val="1"/>
                                  <m:mcJc m:val="center"/>
                                </m:mcPr>
                              </m:mc>
                            </m:mcs>
                            <m:ctrlPr>
                              <w:rPr>
                                <w:rFonts w:ascii="Cambria Math" w:hAnsi="Cambria Math"/>
                              </w:rPr>
                            </m:ctrlPr>
                          </m:mPr>
                          <m:mr>
                            <m:e>
                              <m:r>
                                <m:rPr>
                                  <m:sty m:val="p"/>
                                </m:rPr>
                                <w:rPr>
                                  <w:rFonts w:ascii="Cambria Math" w:hAnsi="Cambria Math"/>
                                </w:rPr>
                                <m:t>-1</m:t>
                              </m:r>
                            </m:e>
                          </m:mr>
                          <m:mr>
                            <m:e>
                              <m:r>
                                <m:rPr>
                                  <m:sty m:val="p"/>
                                </m:rPr>
                                <w:rPr>
                                  <w:rFonts w:ascii="Cambria Math" w:hAnsi="Cambria Math"/>
                                </w:rPr>
                                <m:t>-1</m:t>
                              </m:r>
                            </m:e>
                          </m:mr>
                        </m:m>
                      </m:e>
                    </m:mr>
                  </m:m>
                </m:e>
              </m:mr>
            </m:m>
          </m:e>
        </m:d>
        <m:d>
          <m:dPr>
            <m:ctrlPr>
              <w:rPr>
                <w:rFonts w:ascii="Cambria Math" w:eastAsiaTheme="minorHAnsi" w:hAnsi="Cambria Math" w:cs="Cambria Math"/>
              </w:rPr>
            </m:ctrlPr>
          </m:dPr>
          <m:e>
            <m:m>
              <m:mPr>
                <m:mcs>
                  <m:mc>
                    <m:mcPr>
                      <m:count m:val="1"/>
                      <m:mcJc m:val="center"/>
                    </m:mcPr>
                  </m:mc>
                </m:mcs>
                <m:ctrlPr>
                  <w:rPr>
                    <w:rFonts w:ascii="Cambria Math" w:eastAsiaTheme="minorHAnsi" w:hAnsi="Cambria Math" w:cs="Cambria Math"/>
                  </w:rPr>
                </m:ctrlPr>
              </m:mPr>
              <m:mr>
                <m:e>
                  <m:r>
                    <m:rPr>
                      <m:sty m:val="p"/>
                    </m:rPr>
                    <w:rPr>
                      <w:rFonts w:ascii="Cambria Math" w:eastAsiaTheme="minorHAnsi" w:hAnsi="Cambria Math" w:cs="Cambria Math"/>
                    </w:rPr>
                    <m:t>0</m:t>
                  </m:r>
                </m:e>
              </m:mr>
              <m:mr>
                <m:e>
                  <m:r>
                    <m:rPr>
                      <m:sty m:val="p"/>
                    </m:rPr>
                    <w:rPr>
                      <w:rFonts w:ascii="Cambria Math" w:eastAsiaTheme="minorHAnsi" w:hAnsi="Cambria Math" w:cs="Cambria Math"/>
                    </w:rPr>
                    <m:t>0</m:t>
                  </m:r>
                </m:e>
              </m:mr>
              <m:mr>
                <m:e>
                  <m:r>
                    <m:rPr>
                      <m:sty m:val="p"/>
                    </m:rPr>
                    <w:rPr>
                      <w:rFonts w:ascii="Cambria Math" w:eastAsiaTheme="minorHAnsi" w:hAnsi="Cambria Math" w:cs="Cambria Math"/>
                    </w:rPr>
                    <m:t>1</m:t>
                  </m:r>
                </m:e>
              </m:mr>
            </m:m>
          </m:e>
        </m:d>
        <m:r>
          <m:rPr>
            <m:sty m:val="p"/>
          </m:rPr>
          <w:rPr>
            <w:rFonts w:ascii="Cambria Math" w:eastAsiaTheme="minorHAnsi" w:hAnsi="Cambria Math" w:cs="Cambria Math"/>
          </w:rPr>
          <m:t>=</m:t>
        </m:r>
        <m:f>
          <m:fPr>
            <m:ctrlPr>
              <w:rPr>
                <w:rFonts w:ascii="Cambria Math" w:hAnsi="Cambria Math"/>
              </w:rPr>
            </m:ctrlPr>
          </m:fPr>
          <m:num>
            <m:r>
              <m:rPr>
                <m:sty m:val="p"/>
              </m:rPr>
              <w:rPr>
                <w:rFonts w:ascii="Cambria Math" w:hAnsi="Cambria Math"/>
              </w:rPr>
              <m:t>1</m:t>
            </m:r>
          </m:num>
          <m:den>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den>
        </m:f>
        <m:d>
          <m:dPr>
            <m:ctrlPr>
              <w:rPr>
                <w:rFonts w:ascii="Cambria Math" w:hAnsi="Cambria Math"/>
              </w:rPr>
            </m:ctrlPr>
          </m:dPr>
          <m:e>
            <m:m>
              <m:mPr>
                <m:mcs>
                  <m:mc>
                    <m:mcPr>
                      <m:count m:val="1"/>
                      <m:mcJc m:val="center"/>
                    </m:mcPr>
                  </m:mc>
                </m:mcs>
                <m:ctrlPr>
                  <w:rPr>
                    <w:rFonts w:ascii="Cambria Math" w:hAnsi="Cambria Math"/>
                  </w:rPr>
                </m:ctrlPr>
              </m:mPr>
              <m:mr>
                <m:e>
                  <m:m>
                    <m:mPr>
                      <m:mcs>
                        <m:mc>
                          <m:mcPr>
                            <m:count m:val="1"/>
                            <m:mcJc m:val="center"/>
                          </m:mcPr>
                        </m:mc>
                      </m:mcs>
                      <m:ctrlPr>
                        <w:rPr>
                          <w:rFonts w:ascii="Cambria Math" w:hAnsi="Cambria Math"/>
                        </w:rPr>
                      </m:ctrlPr>
                    </m:mPr>
                    <m:mr>
                      <m:e>
                        <m:r>
                          <m:rPr>
                            <m:sty m:val="p"/>
                          </m:rPr>
                          <w:rPr>
                            <w:rFonts w:ascii="Cambria Math" w:hAnsi="Cambria Math"/>
                          </w:rPr>
                          <m:t>-1</m:t>
                        </m:r>
                      </m:e>
                    </m:mr>
                    <m:mr>
                      <m:e>
                        <m:r>
                          <m:rPr>
                            <m:sty m:val="p"/>
                          </m:rPr>
                          <w:rPr>
                            <w:rFonts w:ascii="Cambria Math" w:hAnsi="Cambria Math"/>
                          </w:rPr>
                          <m:t>-1</m:t>
                        </m:r>
                      </m:e>
                    </m:mr>
                  </m:m>
                </m:e>
              </m:mr>
              <m:mr>
                <m:e>
                  <m:m>
                    <m:mPr>
                      <m:mcs>
                        <m:mc>
                          <m:mcPr>
                            <m:count m:val="1"/>
                            <m:mcJc m:val="center"/>
                          </m:mcPr>
                        </m:mc>
                      </m:mcs>
                      <m:ctrlPr>
                        <w:rPr>
                          <w:rFonts w:ascii="Cambria Math" w:hAnsi="Cambria Math"/>
                        </w:rPr>
                      </m:ctrlPr>
                    </m:mPr>
                    <m:mr>
                      <m:e>
                        <m:r>
                          <m:rPr>
                            <m:sty m:val="p"/>
                          </m:rPr>
                          <w:rPr>
                            <w:rFonts w:ascii="Cambria Math" w:hAnsi="Cambria Math"/>
                          </w:rPr>
                          <m:t>-1</m:t>
                        </m:r>
                      </m:e>
                    </m:mr>
                    <m:mr>
                      <m:e>
                        <m:r>
                          <m:rPr>
                            <m:sty m:val="p"/>
                          </m:rPr>
                          <w:rPr>
                            <w:rFonts w:ascii="Cambria Math" w:hAnsi="Cambria Math"/>
                          </w:rPr>
                          <m:t>-1</m:t>
                        </m:r>
                      </m:e>
                    </m:mr>
                  </m:m>
                </m:e>
              </m:mr>
            </m:m>
          </m:e>
        </m:d>
      </m:oMath>
      <w:r w:rsidR="00F529A2">
        <w:t xml:space="preserve"> </w:t>
      </w:r>
    </w:p>
    <w:p w:rsidR="00F529A2" w:rsidRDefault="00F529A2" w:rsidP="00F42DEA">
      <w:pPr>
        <w:pStyle w:val="Corrig"/>
      </w:pPr>
      <w:r>
        <w:t xml:space="preserve">De la même façon, on obtient </w:t>
      </w:r>
      <m:oMath>
        <m:sSub>
          <m:sSubPr>
            <m:ctrlPr>
              <w:rPr>
                <w:rFonts w:ascii="Cambria Math" w:eastAsiaTheme="minorHAnsi" w:hAnsi="Cambria Math" w:cs="Cambria Math"/>
                <w:color w:val="auto"/>
              </w:rPr>
            </m:ctrlPr>
          </m:sSubPr>
          <m:e>
            <m:r>
              <m:rPr>
                <m:sty m:val="p"/>
              </m:rPr>
              <w:rPr>
                <w:rFonts w:ascii="Cambria Math" w:eastAsiaTheme="minorHAnsi" w:hAnsi="Cambria Math" w:cs="Cambria Math"/>
              </w:rPr>
              <m:t xml:space="preserve"> </m:t>
            </m:r>
            <m:r>
              <w:rPr>
                <w:rFonts w:ascii="Cambria Math" w:eastAsiaTheme="minorHAnsi" w:hAnsi="Cambria Math" w:cs="Cambria Math"/>
              </w:rPr>
              <m:t>W</m:t>
            </m:r>
          </m:e>
          <m:sub>
            <m:r>
              <m:rPr>
                <m:sty m:val="p"/>
              </m:rPr>
              <w:rPr>
                <w:rFonts w:ascii="Cambria Math" w:eastAsiaTheme="minorHAnsi" w:hAnsi="Cambria Math" w:cs="Cambria Math"/>
              </w:rPr>
              <m:t>2</m:t>
            </m:r>
          </m:sub>
        </m:sSub>
        <m:r>
          <m:rPr>
            <m:sty m:val="p"/>
          </m:rPr>
          <w:rPr>
            <w:rFonts w:ascii="Cambria Math" w:eastAsiaTheme="minorHAnsi" w:hAnsi="Cambria Math" w:cs="Cambria Math"/>
          </w:rPr>
          <m:t>=</m:t>
        </m:r>
        <m:f>
          <m:fPr>
            <m:ctrlPr>
              <w:rPr>
                <w:rFonts w:ascii="Cambria Math" w:hAnsi="Cambria Math"/>
              </w:rPr>
            </m:ctrlPr>
          </m:fPr>
          <m:num>
            <m:r>
              <m:rPr>
                <m:sty m:val="p"/>
              </m:rPr>
              <w:rPr>
                <w:rFonts w:ascii="Cambria Math" w:hAnsi="Cambria Math"/>
              </w:rPr>
              <m:t>1</m:t>
            </m:r>
          </m:num>
          <m:den>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den>
        </m:f>
        <m:d>
          <m:dPr>
            <m:ctrlPr>
              <w:rPr>
                <w:rFonts w:ascii="Cambria Math" w:hAnsi="Cambria Math"/>
              </w:rPr>
            </m:ctrlPr>
          </m:dPr>
          <m:e>
            <m:m>
              <m:mPr>
                <m:mcs>
                  <m:mc>
                    <m:mcPr>
                      <m:count m:val="1"/>
                      <m:mcJc m:val="center"/>
                    </m:mcPr>
                  </m:mc>
                </m:mcs>
                <m:ctrlPr>
                  <w:rPr>
                    <w:rFonts w:ascii="Cambria Math" w:hAnsi="Cambria Math"/>
                  </w:rPr>
                </m:ctrlPr>
              </m:mPr>
              <m:mr>
                <m:e>
                  <m:m>
                    <m:mPr>
                      <m:mcs>
                        <m:mc>
                          <m:mcPr>
                            <m:count m:val="1"/>
                            <m:mcJc m:val="center"/>
                          </m:mcPr>
                        </m:mc>
                      </m:mcs>
                      <m:ctrlPr>
                        <w:rPr>
                          <w:rFonts w:ascii="Cambria Math" w:hAnsi="Cambria Math"/>
                        </w:rPr>
                      </m:ctrlPr>
                    </m:mPr>
                    <m:mr>
                      <m:e>
                        <m:r>
                          <m:rPr>
                            <m:sty m:val="p"/>
                          </m:rPr>
                          <w:rPr>
                            <w:rFonts w:ascii="Cambria Math" w:hAnsi="Cambria Math"/>
                          </w:rPr>
                          <m:t>1</m:t>
                        </m:r>
                      </m:e>
                    </m:mr>
                    <m:mr>
                      <m:e>
                        <m:r>
                          <m:rPr>
                            <m:sty m:val="p"/>
                          </m:rPr>
                          <w:rPr>
                            <w:rFonts w:ascii="Cambria Math" w:hAnsi="Cambria Math"/>
                          </w:rPr>
                          <m:t>-1</m:t>
                        </m:r>
                      </m:e>
                    </m:mr>
                  </m:m>
                </m:e>
              </m:mr>
              <m:mr>
                <m:e>
                  <m:m>
                    <m:mPr>
                      <m:mcs>
                        <m:mc>
                          <m:mcPr>
                            <m:count m:val="1"/>
                            <m:mcJc m:val="center"/>
                          </m:mcPr>
                        </m:mc>
                      </m:mcs>
                      <m:ctrlPr>
                        <w:rPr>
                          <w:rFonts w:ascii="Cambria Math" w:hAnsi="Cambria Math"/>
                        </w:rPr>
                      </m:ctrlPr>
                    </m:mPr>
                    <m:mr>
                      <m:e>
                        <m:r>
                          <m:rPr>
                            <m:sty m:val="p"/>
                          </m:rPr>
                          <w:rPr>
                            <w:rFonts w:ascii="Cambria Math" w:hAnsi="Cambria Math"/>
                          </w:rPr>
                          <m:t>1</m:t>
                        </m:r>
                      </m:e>
                    </m:mr>
                    <m:mr>
                      <m:e>
                        <m:r>
                          <m:rPr>
                            <m:sty m:val="p"/>
                          </m:rPr>
                          <w:rPr>
                            <w:rFonts w:ascii="Cambria Math" w:hAnsi="Cambria Math"/>
                          </w:rPr>
                          <m:t>-1</m:t>
                        </m:r>
                      </m:e>
                    </m:mr>
                  </m:m>
                </m:e>
              </m:mr>
            </m:m>
          </m:e>
        </m:d>
        <m:r>
          <m:rPr>
            <m:sty m:val="p"/>
          </m:rPr>
          <w:rPr>
            <w:rFonts w:ascii="Cambria Math" w:hAnsi="Cambria Math"/>
          </w:rPr>
          <m:t xml:space="preserve"> </m:t>
        </m:r>
        <m:r>
          <w:rPr>
            <w:rFonts w:ascii="Cambria Math" w:hAnsi="Cambria Math"/>
          </w:rPr>
          <m:t>et</m:t>
        </m:r>
        <m:r>
          <m:rPr>
            <m:sty m:val="p"/>
          </m:rPr>
          <w:rPr>
            <w:rFonts w:ascii="Cambria Math" w:hAnsi="Cambria Math"/>
          </w:rPr>
          <m:t xml:space="preserve"> </m:t>
        </m:r>
        <m:sSub>
          <m:sSubPr>
            <m:ctrlPr>
              <w:rPr>
                <w:rFonts w:ascii="Cambria Math" w:eastAsiaTheme="minorHAnsi" w:hAnsi="Cambria Math" w:cs="Cambria Math"/>
                <w:color w:val="auto"/>
              </w:rPr>
            </m:ctrlPr>
          </m:sSubPr>
          <m:e>
            <m:r>
              <m:rPr>
                <m:sty m:val="p"/>
              </m:rPr>
              <w:rPr>
                <w:rFonts w:ascii="Cambria Math" w:eastAsiaTheme="minorHAnsi" w:hAnsi="Cambria Math" w:cs="Cambria Math"/>
              </w:rPr>
              <m:t xml:space="preserve"> </m:t>
            </m:r>
            <m:r>
              <w:rPr>
                <w:rFonts w:ascii="Cambria Math" w:eastAsiaTheme="minorHAnsi" w:hAnsi="Cambria Math" w:cs="Cambria Math"/>
              </w:rPr>
              <m:t>W</m:t>
            </m:r>
          </m:e>
          <m:sub>
            <m:r>
              <m:rPr>
                <m:sty m:val="p"/>
              </m:rPr>
              <w:rPr>
                <w:rFonts w:ascii="Cambria Math" w:eastAsiaTheme="minorHAnsi" w:hAnsi="Cambria Math" w:cs="Cambria Math"/>
              </w:rPr>
              <m:t>3</m:t>
            </m:r>
          </m:sub>
        </m:sSub>
        <m:r>
          <m:rPr>
            <m:sty m:val="p"/>
          </m:rPr>
          <w:rPr>
            <w:rFonts w:ascii="Cambria Math" w:eastAsiaTheme="minorHAnsi" w:hAnsi="Cambria Math" w:cs="Cambria Math"/>
          </w:rPr>
          <m:t>=</m:t>
        </m:r>
        <m:f>
          <m:fPr>
            <m:ctrlPr>
              <w:rPr>
                <w:rFonts w:ascii="Cambria Math" w:hAnsi="Cambria Math"/>
              </w:rPr>
            </m:ctrlPr>
          </m:fPr>
          <m:num>
            <m:r>
              <m:rPr>
                <m:sty m:val="p"/>
              </m:rPr>
              <w:rPr>
                <w:rFonts w:ascii="Cambria Math" w:hAnsi="Cambria Math"/>
              </w:rPr>
              <m:t>1</m:t>
            </m:r>
          </m:num>
          <m:den>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den>
        </m:f>
        <m:d>
          <m:dPr>
            <m:ctrlPr>
              <w:rPr>
                <w:rFonts w:ascii="Cambria Math" w:hAnsi="Cambria Math"/>
              </w:rPr>
            </m:ctrlPr>
          </m:dPr>
          <m:e>
            <m:m>
              <m:mPr>
                <m:mcs>
                  <m:mc>
                    <m:mcPr>
                      <m:count m:val="1"/>
                      <m:mcJc m:val="center"/>
                    </m:mcPr>
                  </m:mc>
                </m:mcs>
                <m:ctrlPr>
                  <w:rPr>
                    <w:rFonts w:ascii="Cambria Math" w:hAnsi="Cambria Math"/>
                  </w:rPr>
                </m:ctrlPr>
              </m:mPr>
              <m:mr>
                <m:e>
                  <m:m>
                    <m:mPr>
                      <m:mcs>
                        <m:mc>
                          <m:mcPr>
                            <m:count m:val="1"/>
                            <m:mcJc m:val="center"/>
                          </m:mcPr>
                        </m:mc>
                      </m:mcs>
                      <m:ctrlPr>
                        <w:rPr>
                          <w:rFonts w:ascii="Cambria Math" w:hAnsi="Cambria Math"/>
                        </w:rPr>
                      </m:ctrlPr>
                    </m:mPr>
                    <m:mr>
                      <m:e>
                        <m:r>
                          <m:rPr>
                            <m:sty m:val="p"/>
                          </m:rPr>
                          <w:rPr>
                            <w:rFonts w:ascii="Cambria Math" w:hAnsi="Cambria Math"/>
                          </w:rPr>
                          <m:t>0</m:t>
                        </m:r>
                      </m:e>
                    </m:mr>
                    <m:mr>
                      <m:e>
                        <m:r>
                          <m:rPr>
                            <m:sty m:val="p"/>
                          </m:rPr>
                          <w:rPr>
                            <w:rFonts w:ascii="Cambria Math" w:hAnsi="Cambria Math"/>
                          </w:rPr>
                          <m:t>-2</m:t>
                        </m:r>
                      </m:e>
                    </m:mr>
                  </m:m>
                </m:e>
              </m:mr>
              <m:mr>
                <m:e>
                  <m:m>
                    <m:mPr>
                      <m:mcs>
                        <m:mc>
                          <m:mcPr>
                            <m:count m:val="1"/>
                            <m:mcJc m:val="center"/>
                          </m:mcPr>
                        </m:mc>
                      </m:mcs>
                      <m:ctrlPr>
                        <w:rPr>
                          <w:rFonts w:ascii="Cambria Math" w:hAnsi="Cambria Math"/>
                        </w:rPr>
                      </m:ctrlPr>
                    </m:mPr>
                    <m:mr>
                      <m:e>
                        <m:r>
                          <m:rPr>
                            <m:sty m:val="p"/>
                          </m:rPr>
                          <w:rPr>
                            <w:rFonts w:ascii="Cambria Math" w:hAnsi="Cambria Math"/>
                          </w:rPr>
                          <m:t>0</m:t>
                        </m:r>
                      </m:e>
                    </m:mr>
                    <m:mr>
                      <m:e>
                        <m:r>
                          <m:rPr>
                            <m:sty m:val="p"/>
                          </m:rPr>
                          <w:rPr>
                            <w:rFonts w:ascii="Cambria Math" w:hAnsi="Cambria Math"/>
                          </w:rPr>
                          <m:t>-2</m:t>
                        </m:r>
                      </m:e>
                    </m:mr>
                  </m:m>
                </m:e>
              </m:mr>
            </m:m>
          </m:e>
        </m:d>
        <m:r>
          <m:rPr>
            <m:sty m:val="p"/>
          </m:rPr>
          <w:rPr>
            <w:rFonts w:ascii="Cambria Math" w:hAnsi="Cambria Math"/>
          </w:rPr>
          <m:t xml:space="preserve"> </m:t>
        </m:r>
      </m:oMath>
    </w:p>
    <w:p w:rsidR="0061555D" w:rsidRPr="0061555D" w:rsidRDefault="00FF081E" w:rsidP="0061555D">
      <w:pPr>
        <w:pStyle w:val="Corrig"/>
      </w:pPr>
      <w:r w:rsidRPr="0061555D">
        <w:t>Connaissant W, on peut déterminer V en utilisant les quatre équations pour déterminer les trois inconnues.</w:t>
      </w:r>
      <w:r w:rsidR="0061555D" w:rsidRPr="0061555D">
        <w:t xml:space="preserve"> On peut remarquer que la quatrième ligne de la matrice M peut s’obtenir par combinaison linéaire de ses trois premières lignes :  </w:t>
      </w:r>
      <m:oMath>
        <m:sSub>
          <m:sSubPr>
            <m:ctrlPr>
              <w:rPr>
                <w:rFonts w:ascii="Cambria Math" w:hAnsi="Cambria Math"/>
              </w:rPr>
            </m:ctrlPr>
          </m:sSubPr>
          <m:e>
            <m:r>
              <w:rPr>
                <w:rFonts w:ascii="Cambria Math" w:hAnsi="Cambria Math"/>
              </w:rPr>
              <m:t>L</m:t>
            </m:r>
          </m:e>
          <m:sub>
            <m:r>
              <m:rPr>
                <m:sty m:val="p"/>
              </m:rP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L</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L</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L</m:t>
            </m:r>
          </m:e>
          <m:sub>
            <m:r>
              <m:rPr>
                <m:sty m:val="p"/>
              </m:rPr>
              <w:rPr>
                <w:rFonts w:ascii="Cambria Math" w:hAnsi="Cambria Math"/>
              </w:rPr>
              <m:t>3</m:t>
            </m:r>
          </m:sub>
        </m:sSub>
      </m:oMath>
    </w:p>
    <w:p w:rsidR="00FF081E" w:rsidRDefault="00FF081E" w:rsidP="00F42DEA">
      <w:pPr>
        <w:pStyle w:val="Corrig"/>
      </w:pPr>
    </w:p>
    <w:p w:rsidR="00FF081E" w:rsidRDefault="00FF081E" w:rsidP="00F42DEA">
      <w:pPr>
        <w:pStyle w:val="Corrig"/>
      </w:pPr>
      <w:r w:rsidRPr="0061555D">
        <w:rPr>
          <w:b/>
          <w:u w:val="single"/>
        </w:rPr>
        <w:t xml:space="preserve">Erreur </w:t>
      </w:r>
      <w:r w:rsidR="0061555D" w:rsidRPr="0061555D">
        <w:rPr>
          <w:b/>
          <w:u w:val="single"/>
        </w:rPr>
        <w:t xml:space="preserve">ou non </w:t>
      </w:r>
      <w:r w:rsidRPr="0061555D">
        <w:rPr>
          <w:b/>
          <w:u w:val="single"/>
        </w:rPr>
        <w:t>dans le sujet</w:t>
      </w:r>
      <w:r w:rsidR="00234C44" w:rsidRPr="0061555D">
        <w:rPr>
          <w:b/>
        </w:rPr>
        <w:t> </w:t>
      </w:r>
      <w:r w:rsidR="00234C44">
        <w:t>:</w:t>
      </w:r>
      <w:r>
        <w:t xml:space="preserve"> il semble que cela soit l’exigence 1.1.3 et non l’exigence 3 : 5 km/h max. Cette vitesse peut être obtenue en choisissant </w:t>
      </w:r>
      <m:oMath>
        <m:sSub>
          <m:sSubPr>
            <m:ctrlPr>
              <w:rPr>
                <w:rFonts w:ascii="Cambria Math" w:hAnsi="Cambria Math"/>
              </w:rPr>
            </m:ctrlPr>
          </m:sSubPr>
          <m:e>
            <m:r>
              <w:rPr>
                <w:rFonts w:ascii="Cambria Math" w:hAnsi="Cambria Math"/>
              </w:rPr>
              <m:t>V</m:t>
            </m:r>
          </m:e>
          <m:sub>
            <m:r>
              <w:rPr>
                <w:rFonts w:ascii="Cambria Math" w:hAnsi="Cambria Math"/>
              </w:rPr>
              <m:t>x</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y</m:t>
            </m:r>
          </m:sub>
        </m:sSub>
        <m:r>
          <m:rPr>
            <m:sty m:val="p"/>
          </m:rPr>
          <w:rPr>
            <w:rFonts w:ascii="Cambria Math" w:hAnsi="Cambria Math"/>
          </w:rPr>
          <m:t>=1m/s</m:t>
        </m:r>
      </m:oMath>
      <w:r>
        <w:t xml:space="preserve"> alors la vitesse </w:t>
      </w:r>
      <w:r w:rsidR="005B7B8F">
        <w:t xml:space="preserve">du </w:t>
      </w:r>
      <w:r w:rsidR="0061555D">
        <w:t>châssis</w:t>
      </w:r>
      <w:r w:rsidR="005B7B8F">
        <w:t xml:space="preserve"> sera la somme vectorielle soit  </w:t>
      </w:r>
      <m:oMath>
        <m:rad>
          <m:radPr>
            <m:degHide m:val="on"/>
            <m:ctrlPr>
              <w:rPr>
                <w:rFonts w:ascii="Cambria Math" w:hAnsi="Cambria Math"/>
                <w:i/>
              </w:rPr>
            </m:ctrlPr>
          </m:radPr>
          <m:deg/>
          <m:e>
            <m:r>
              <w:rPr>
                <w:rFonts w:ascii="Cambria Math" w:hAnsi="Cambria Math"/>
              </w:rPr>
              <m:t>2</m:t>
            </m:r>
          </m:e>
        </m:rad>
        <m:r>
          <w:rPr>
            <w:rFonts w:ascii="Cambria Math" w:hAnsi="Cambria Math"/>
          </w:rPr>
          <m:t>* 1</m:t>
        </m:r>
      </m:oMath>
      <w:r w:rsidR="005B7B8F">
        <w:t>m/s ou 5,09 km/h. Donc cette exigence 1.1.3 est aussi respectée.</w:t>
      </w:r>
    </w:p>
    <w:p w:rsidR="005B7B8F" w:rsidRDefault="00234C44" w:rsidP="00234C44">
      <w:pPr>
        <w:pStyle w:val="Question"/>
      </w:pPr>
      <w:r w:rsidRPr="00234C44">
        <w:t xml:space="preserve">Tracer sur la figure B du document réponse, la trajectoire du point </w:t>
      </w:r>
      <w:r w:rsidRPr="00234C44">
        <w:rPr>
          <w:rFonts w:ascii="Cambria Math" w:hAnsi="Cambria Math" w:cs="Cambria Math"/>
        </w:rPr>
        <w:t>𝑂</w:t>
      </w:r>
      <w:r w:rsidRPr="00234C44">
        <w:rPr>
          <w:rFonts w:ascii="Times New Roman" w:hAnsi="Times New Roman"/>
        </w:rPr>
        <w:t xml:space="preserve"> </w:t>
      </w:r>
      <w:r w:rsidRPr="00234C44">
        <w:t>de la base TC200 correspondant à ce graphe d’états, après appui sur le bouton marche et en s’</w:t>
      </w:r>
      <w:r>
        <w:t>appuyant sur les relations (I.1</w:t>
      </w:r>
      <w:proofErr w:type="gramStart"/>
      <w:r>
        <w:t xml:space="preserve">, </w:t>
      </w:r>
      <m:oMath>
        <w:proofErr w:type="gramEnd"/>
        <m:sSub>
          <m:sSubPr>
            <m:ctrlPr>
              <w:rPr>
                <w:rFonts w:ascii="Cambria Math" w:hAnsi="Cambria Math"/>
                <w:i/>
              </w:rPr>
            </m:ctrlPr>
          </m:sSubPr>
          <m:e>
            <m:r>
              <w:rPr>
                <w:rFonts w:ascii="Cambria Math" w:hAnsi="Cambria Math"/>
              </w:rPr>
              <m:t>ω</m:t>
            </m:r>
          </m:e>
          <m:sub>
            <m:r>
              <w:rPr>
                <w:rFonts w:ascii="Cambria Math" w:hAnsi="Cambria Math"/>
              </w:rPr>
              <m:t>10</m:t>
            </m:r>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30</m:t>
            </m:r>
          </m:sub>
        </m:sSub>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x</m:t>
                </m:r>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y</m:t>
                </m:r>
              </m:sub>
            </m:sSub>
            <m:d>
              <m:dPr>
                <m:ctrlPr>
                  <w:rPr>
                    <w:rFonts w:ascii="Cambria Math" w:hAnsi="Cambria Math"/>
                    <w:i/>
                  </w:rPr>
                </m:ctrlPr>
              </m:dPr>
              <m:e>
                <m:r>
                  <w:rPr>
                    <w:rFonts w:ascii="Cambria Math" w:hAnsi="Cambria Math"/>
                  </w:rPr>
                  <m:t>t</m:t>
                </m:r>
              </m:e>
            </m:d>
          </m:num>
          <m:den>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den>
        </m:f>
        <m:r>
          <w:rPr>
            <w:rFonts w:ascii="Cambria Math" w:hAnsi="Cambria Math"/>
          </w:rPr>
          <m:t xml:space="preserve"> et </m:t>
        </m:r>
        <m:sSub>
          <m:sSubPr>
            <m:ctrlPr>
              <w:rPr>
                <w:rFonts w:ascii="Cambria Math" w:hAnsi="Cambria Math"/>
                <w:i/>
              </w:rPr>
            </m:ctrlPr>
          </m:sSubPr>
          <m:e>
            <m:r>
              <w:rPr>
                <w:rFonts w:ascii="Cambria Math" w:hAnsi="Cambria Math"/>
              </w:rPr>
              <m:t>ω</m:t>
            </m:r>
          </m:e>
          <m:sub>
            <m:r>
              <w:rPr>
                <w:rFonts w:ascii="Cambria Math" w:hAnsi="Cambria Math"/>
              </w:rPr>
              <m:t>20</m:t>
            </m:r>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20</m:t>
            </m:r>
          </m:sub>
        </m:sSub>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x</m:t>
                </m:r>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y</m:t>
                </m:r>
              </m:sub>
            </m:sSub>
            <m:d>
              <m:dPr>
                <m:ctrlPr>
                  <w:rPr>
                    <w:rFonts w:ascii="Cambria Math" w:hAnsi="Cambria Math"/>
                    <w:i/>
                  </w:rPr>
                </m:ctrlPr>
              </m:dPr>
              <m:e>
                <m:r>
                  <w:rPr>
                    <w:rFonts w:ascii="Cambria Math" w:hAnsi="Cambria Math"/>
                  </w:rPr>
                  <m:t>t</m:t>
                </m:r>
              </m:e>
            </m:d>
          </m:num>
          <m:den>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den>
        </m:f>
      </m:oMath>
      <w:r>
        <w:t>).</w:t>
      </w:r>
    </w:p>
    <w:p w:rsidR="009E7EE0" w:rsidRDefault="00234C44" w:rsidP="00F42DEA">
      <w:pPr>
        <w:pStyle w:val="Corrig"/>
      </w:pPr>
      <w:r>
        <w:t xml:space="preserve">Grâce aux équations (I.1), on peut connaitre </w:t>
      </w:r>
      <m:oMath>
        <m:sSub>
          <m:sSubPr>
            <m:ctrlPr>
              <w:rPr>
                <w:rFonts w:ascii="Cambria Math" w:hAnsi="Cambria Math"/>
                <w:i/>
                <w:color w:val="auto"/>
              </w:rPr>
            </m:ctrlPr>
          </m:sSubPr>
          <m:e>
            <m:r>
              <w:rPr>
                <w:rFonts w:ascii="Cambria Math" w:hAnsi="Cambria Math"/>
              </w:rPr>
              <m:t>V</m:t>
            </m:r>
          </m:e>
          <m:sub>
            <m:r>
              <w:rPr>
                <w:rFonts w:ascii="Cambria Math" w:hAnsi="Cambria Math"/>
              </w:rPr>
              <m:t>x</m:t>
            </m:r>
          </m:sub>
        </m:sSub>
        <m:d>
          <m:dPr>
            <m:ctrlPr>
              <w:rPr>
                <w:rFonts w:ascii="Cambria Math" w:hAnsi="Cambria Math"/>
                <w:i/>
              </w:rPr>
            </m:ctrlPr>
          </m:dPr>
          <m:e>
            <m:r>
              <w:rPr>
                <w:rFonts w:ascii="Cambria Math" w:hAnsi="Cambria Math"/>
              </w:rPr>
              <m:t>t</m:t>
            </m:r>
          </m:e>
        </m:d>
        <m:r>
          <w:rPr>
            <w:rFonts w:ascii="Cambria Math" w:hAnsi="Cambria Math"/>
          </w:rPr>
          <m:t xml:space="preserve"> et </m:t>
        </m:r>
        <m:sSub>
          <m:sSubPr>
            <m:ctrlPr>
              <w:rPr>
                <w:rFonts w:ascii="Cambria Math" w:hAnsi="Cambria Math"/>
                <w:i/>
                <w:color w:val="auto"/>
              </w:rPr>
            </m:ctrlPr>
          </m:sSubPr>
          <m:e>
            <m:r>
              <w:rPr>
                <w:rFonts w:ascii="Cambria Math" w:hAnsi="Cambria Math"/>
              </w:rPr>
              <m:t>V</m:t>
            </m:r>
          </m:e>
          <m:sub>
            <m:r>
              <w:rPr>
                <w:rFonts w:ascii="Cambria Math" w:hAnsi="Cambria Math"/>
              </w:rPr>
              <m:t>y</m:t>
            </m:r>
          </m:sub>
        </m:sSub>
        <m:d>
          <m:dPr>
            <m:ctrlPr>
              <w:rPr>
                <w:rFonts w:ascii="Cambria Math" w:hAnsi="Cambria Math"/>
                <w:i/>
              </w:rPr>
            </m:ctrlPr>
          </m:dPr>
          <m:e>
            <m:r>
              <w:rPr>
                <w:rFonts w:ascii="Cambria Math" w:hAnsi="Cambria Math"/>
              </w:rPr>
              <m:t>t</m:t>
            </m:r>
          </m:e>
        </m:d>
      </m:oMath>
      <w:r w:rsidR="009E7EE0">
        <w:t> :</w:t>
      </w:r>
    </w:p>
    <w:p w:rsidR="00234C44" w:rsidRDefault="00F95C4E" w:rsidP="00F42DEA">
      <w:pPr>
        <w:pStyle w:val="Corrig"/>
      </w:pPr>
      <m:oMath>
        <m:m>
          <m:mPr>
            <m:mcs>
              <m:mc>
                <m:mcPr>
                  <m:count m:val="1"/>
                  <m:mcJc m:val="center"/>
                </m:mcPr>
              </m:mc>
            </m:mcs>
            <m:ctrlPr>
              <w:rPr>
                <w:rFonts w:ascii="Cambria Math" w:hAnsi="Cambria Math"/>
              </w:rPr>
            </m:ctrlPr>
          </m:mPr>
          <m:mr>
            <m:e>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sSub>
                <m:sSubPr>
                  <m:ctrlPr>
                    <w:rPr>
                      <w:rFonts w:ascii="Cambria Math" w:hAnsi="Cambria Math"/>
                      <w:color w:val="auto"/>
                    </w:rPr>
                  </m:ctrlPr>
                </m:sSubPr>
                <m:e>
                  <m:r>
                    <w:rPr>
                      <w:rFonts w:ascii="Cambria Math" w:hAnsi="Cambria Math"/>
                    </w:rPr>
                    <m:t>ω</m:t>
                  </m:r>
                </m:e>
                <m:sub>
                  <m:r>
                    <m:rPr>
                      <m:sty m:val="p"/>
                    </m:rPr>
                    <w:rPr>
                      <w:rFonts w:ascii="Cambria Math" w:hAnsi="Cambria Math"/>
                    </w:rPr>
                    <m:t>10</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color w:val="auto"/>
                    </w:rPr>
                  </m:ctrlPr>
                </m:sSubPr>
                <m:e>
                  <m:r>
                    <w:rPr>
                      <w:rFonts w:ascii="Cambria Math" w:hAnsi="Cambria Math"/>
                    </w:rPr>
                    <m:t>V</m:t>
                  </m:r>
                </m:e>
                <m:sub>
                  <m:r>
                    <w:rPr>
                      <w:rFonts w:ascii="Cambria Math" w:hAnsi="Cambria Math"/>
                    </w:rPr>
                    <m:t>x</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color w:val="auto"/>
                    </w:rPr>
                  </m:ctrlPr>
                </m:sSubPr>
                <m:e>
                  <m:r>
                    <w:rPr>
                      <w:rFonts w:ascii="Cambria Math" w:hAnsi="Cambria Math"/>
                    </w:rPr>
                    <m:t>V</m:t>
                  </m:r>
                </m:e>
                <m:sub>
                  <m:r>
                    <w:rPr>
                      <w:rFonts w:ascii="Cambria Math" w:hAnsi="Cambria Math"/>
                    </w:rPr>
                    <m:t>y</m:t>
                  </m:r>
                </m:sub>
              </m:sSub>
              <m:d>
                <m:dPr>
                  <m:ctrlPr>
                    <w:rPr>
                      <w:rFonts w:ascii="Cambria Math" w:hAnsi="Cambria Math"/>
                    </w:rPr>
                  </m:ctrlPr>
                </m:dPr>
                <m:e>
                  <m:r>
                    <w:rPr>
                      <w:rFonts w:ascii="Cambria Math" w:hAnsi="Cambria Math"/>
                    </w:rPr>
                    <m:t>t</m:t>
                  </m:r>
                </m:e>
              </m:d>
            </m:e>
          </m:mr>
          <m:mr>
            <m:e>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sSub>
                <m:sSubPr>
                  <m:ctrlPr>
                    <w:rPr>
                      <w:rFonts w:ascii="Cambria Math" w:hAnsi="Cambria Math"/>
                      <w:color w:val="auto"/>
                    </w:rPr>
                  </m:ctrlPr>
                </m:sSubPr>
                <m:e>
                  <m:r>
                    <w:rPr>
                      <w:rFonts w:ascii="Cambria Math" w:hAnsi="Cambria Math"/>
                    </w:rPr>
                    <m:t>ω</m:t>
                  </m:r>
                </m:e>
                <m:sub>
                  <m:r>
                    <m:rPr>
                      <m:sty m:val="p"/>
                    </m:rPr>
                    <w:rPr>
                      <w:rFonts w:ascii="Cambria Math" w:hAnsi="Cambria Math"/>
                    </w:rPr>
                    <m:t>20</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color w:val="auto"/>
                    </w:rPr>
                  </m:ctrlPr>
                </m:sSubPr>
                <m:e>
                  <m:r>
                    <w:rPr>
                      <w:rFonts w:ascii="Cambria Math" w:hAnsi="Cambria Math"/>
                    </w:rPr>
                    <m:t>V</m:t>
                  </m:r>
                </m:e>
                <m:sub>
                  <m:r>
                    <w:rPr>
                      <w:rFonts w:ascii="Cambria Math" w:hAnsi="Cambria Math"/>
                    </w:rPr>
                    <m:t>x</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color w:val="auto"/>
                    </w:rPr>
                  </m:ctrlPr>
                </m:sSubPr>
                <m:e>
                  <m:r>
                    <w:rPr>
                      <w:rFonts w:ascii="Cambria Math" w:hAnsi="Cambria Math"/>
                    </w:rPr>
                    <m:t>V</m:t>
                  </m:r>
                </m:e>
                <m:sub>
                  <m:r>
                    <w:rPr>
                      <w:rFonts w:ascii="Cambria Math" w:hAnsi="Cambria Math"/>
                    </w:rPr>
                    <m:t>y</m:t>
                  </m:r>
                </m:sub>
              </m:sSub>
              <m:d>
                <m:dPr>
                  <m:ctrlPr>
                    <w:rPr>
                      <w:rFonts w:ascii="Cambria Math" w:hAnsi="Cambria Math"/>
                    </w:rPr>
                  </m:ctrlPr>
                </m:dPr>
                <m:e>
                  <m:r>
                    <w:rPr>
                      <w:rFonts w:ascii="Cambria Math" w:hAnsi="Cambria Math"/>
                    </w:rPr>
                    <m:t>t</m:t>
                  </m:r>
                </m:e>
              </m:d>
            </m:e>
          </m:mr>
        </m:m>
      </m:oMath>
      <w:r w:rsidR="009E7EE0">
        <w:t xml:space="preserve"> soit </w:t>
      </w:r>
      <m:oMath>
        <m:r>
          <m:rPr>
            <m:sty m:val="p"/>
          </m:rPr>
          <w:rPr>
            <w:rFonts w:ascii="Cambria Math" w:hAnsi="Cambria Math"/>
          </w:rPr>
          <m:t>=</m:t>
        </m:r>
        <m:m>
          <m:mPr>
            <m:mcs>
              <m:mc>
                <m:mcPr>
                  <m:count m:val="1"/>
                  <m:mcJc m:val="center"/>
                </m:mcPr>
              </m:mc>
            </m:mcs>
            <m:ctrlPr>
              <w:rPr>
                <w:rFonts w:ascii="Cambria Math" w:hAnsi="Cambria Math"/>
              </w:rPr>
            </m:ctrlPr>
          </m:mPr>
          <m:mr>
            <m:e>
              <m:sSub>
                <m:sSubPr>
                  <m:ctrlPr>
                    <w:rPr>
                      <w:rFonts w:ascii="Cambria Math" w:hAnsi="Cambria Math"/>
                      <w:color w:val="auto"/>
                    </w:rPr>
                  </m:ctrlPr>
                </m:sSubPr>
                <m:e>
                  <m:r>
                    <w:rPr>
                      <w:rFonts w:ascii="Cambria Math" w:hAnsi="Cambria Math"/>
                    </w:rPr>
                    <m:t>V</m:t>
                  </m:r>
                </m:e>
                <m:sub>
                  <m:r>
                    <w:rPr>
                      <w:rFonts w:ascii="Cambria Math" w:hAnsi="Cambria Math"/>
                    </w:rPr>
                    <m:t>y</m:t>
                  </m:r>
                </m:sub>
              </m:sSub>
              <m:d>
                <m:dPr>
                  <m:ctrlPr>
                    <w:rPr>
                      <w:rFonts w:ascii="Cambria Math" w:hAnsi="Cambria Math"/>
                    </w:rPr>
                  </m:ctrlPr>
                </m:dPr>
                <m:e>
                  <m:r>
                    <w:rPr>
                      <w:rFonts w:ascii="Cambria Math" w:hAnsi="Cambria Math"/>
                    </w:rPr>
                    <m:t>t</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num>
                <m:den>
                  <m:r>
                    <m:rPr>
                      <m:sty m:val="p"/>
                    </m:rPr>
                    <w:rPr>
                      <w:rFonts w:ascii="Cambria Math" w:hAnsi="Cambria Math"/>
                    </w:rPr>
                    <m:t>2</m:t>
                  </m:r>
                </m:den>
              </m:f>
              <m:d>
                <m:dPr>
                  <m:ctrlPr>
                    <w:rPr>
                      <w:rFonts w:ascii="Cambria Math" w:hAnsi="Cambria Math"/>
                      <w:color w:val="auto"/>
                    </w:rPr>
                  </m:ctrlPr>
                </m:dPr>
                <m:e>
                  <m:sSub>
                    <m:sSubPr>
                      <m:ctrlPr>
                        <w:rPr>
                          <w:rFonts w:ascii="Cambria Math" w:hAnsi="Cambria Math"/>
                          <w:color w:val="auto"/>
                        </w:rPr>
                      </m:ctrlPr>
                    </m:sSubPr>
                    <m:e>
                      <m:r>
                        <w:rPr>
                          <w:rFonts w:ascii="Cambria Math" w:hAnsi="Cambria Math"/>
                        </w:rPr>
                        <m:t>ω</m:t>
                      </m:r>
                    </m:e>
                    <m:sub>
                      <m:r>
                        <m:rPr>
                          <m:sty m:val="p"/>
                        </m:rPr>
                        <w:rPr>
                          <w:rFonts w:ascii="Cambria Math" w:hAnsi="Cambria Math"/>
                        </w:rPr>
                        <m:t>10</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color w:val="auto"/>
                        </w:rPr>
                      </m:ctrlPr>
                    </m:sSubPr>
                    <m:e>
                      <m:r>
                        <w:rPr>
                          <w:rFonts w:ascii="Cambria Math" w:hAnsi="Cambria Math"/>
                        </w:rPr>
                        <m:t>ω</m:t>
                      </m:r>
                    </m:e>
                    <m:sub>
                      <m:r>
                        <m:rPr>
                          <m:sty m:val="p"/>
                        </m:rPr>
                        <w:rPr>
                          <w:rFonts w:ascii="Cambria Math" w:hAnsi="Cambria Math"/>
                        </w:rPr>
                        <m:t>20</m:t>
                      </m:r>
                    </m:sub>
                  </m:sSub>
                  <m:d>
                    <m:dPr>
                      <m:ctrlPr>
                        <w:rPr>
                          <w:rFonts w:ascii="Cambria Math" w:hAnsi="Cambria Math"/>
                        </w:rPr>
                      </m:ctrlPr>
                    </m:dPr>
                    <m:e>
                      <m:r>
                        <w:rPr>
                          <w:rFonts w:ascii="Cambria Math" w:hAnsi="Cambria Math"/>
                        </w:rPr>
                        <m:t>t</m:t>
                      </m:r>
                    </m:e>
                  </m:d>
                </m:e>
              </m:d>
            </m:e>
          </m:mr>
          <m:mr>
            <m:e>
              <m:sSub>
                <m:sSubPr>
                  <m:ctrlPr>
                    <w:rPr>
                      <w:rFonts w:ascii="Cambria Math" w:hAnsi="Cambria Math"/>
                      <w:color w:val="auto"/>
                    </w:rPr>
                  </m:ctrlPr>
                </m:sSubPr>
                <m:e>
                  <m:r>
                    <w:rPr>
                      <w:rFonts w:ascii="Cambria Math" w:hAnsi="Cambria Math"/>
                    </w:rPr>
                    <m:t>V</m:t>
                  </m:r>
                </m:e>
                <m:sub>
                  <m:r>
                    <w:rPr>
                      <w:rFonts w:ascii="Cambria Math" w:hAnsi="Cambria Math"/>
                    </w:rPr>
                    <m:t>x</m:t>
                  </m:r>
                </m:sub>
              </m:sSub>
              <m:d>
                <m:dPr>
                  <m:ctrlPr>
                    <w:rPr>
                      <w:rFonts w:ascii="Cambria Math" w:hAnsi="Cambria Math"/>
                    </w:rPr>
                  </m:ctrlPr>
                </m:dPr>
                <m:e>
                  <m:r>
                    <w:rPr>
                      <w:rFonts w:ascii="Cambria Math" w:hAnsi="Cambria Math"/>
                    </w:rPr>
                    <m:t>t</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num>
                <m:den>
                  <m:r>
                    <m:rPr>
                      <m:sty m:val="p"/>
                    </m:rPr>
                    <w:rPr>
                      <w:rFonts w:ascii="Cambria Math" w:hAnsi="Cambria Math"/>
                    </w:rPr>
                    <m:t>2</m:t>
                  </m:r>
                </m:den>
              </m:f>
              <m:d>
                <m:dPr>
                  <m:ctrlPr>
                    <w:rPr>
                      <w:rFonts w:ascii="Cambria Math" w:hAnsi="Cambria Math"/>
                      <w:color w:val="auto"/>
                    </w:rPr>
                  </m:ctrlPr>
                </m:dPr>
                <m:e>
                  <m:sSub>
                    <m:sSubPr>
                      <m:ctrlPr>
                        <w:rPr>
                          <w:rFonts w:ascii="Cambria Math" w:hAnsi="Cambria Math"/>
                          <w:color w:val="auto"/>
                        </w:rPr>
                      </m:ctrlPr>
                    </m:sSubPr>
                    <m:e>
                      <m:r>
                        <w:rPr>
                          <w:rFonts w:ascii="Cambria Math" w:hAnsi="Cambria Math"/>
                        </w:rPr>
                        <m:t>ω</m:t>
                      </m:r>
                    </m:e>
                    <m:sub>
                      <m:r>
                        <m:rPr>
                          <m:sty m:val="p"/>
                        </m:rPr>
                        <w:rPr>
                          <w:rFonts w:ascii="Cambria Math" w:hAnsi="Cambria Math"/>
                        </w:rPr>
                        <m:t>10</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color w:val="auto"/>
                        </w:rPr>
                      </m:ctrlPr>
                    </m:sSubPr>
                    <m:e>
                      <m:r>
                        <w:rPr>
                          <w:rFonts w:ascii="Cambria Math" w:hAnsi="Cambria Math"/>
                        </w:rPr>
                        <m:t>ω</m:t>
                      </m:r>
                    </m:e>
                    <m:sub>
                      <m:r>
                        <m:rPr>
                          <m:sty m:val="p"/>
                        </m:rPr>
                        <w:rPr>
                          <w:rFonts w:ascii="Cambria Math" w:hAnsi="Cambria Math"/>
                        </w:rPr>
                        <m:t>20</m:t>
                      </m:r>
                    </m:sub>
                  </m:sSub>
                  <m:d>
                    <m:dPr>
                      <m:ctrlPr>
                        <w:rPr>
                          <w:rFonts w:ascii="Cambria Math" w:hAnsi="Cambria Math"/>
                        </w:rPr>
                      </m:ctrlPr>
                    </m:dPr>
                    <m:e>
                      <m:r>
                        <w:rPr>
                          <w:rFonts w:ascii="Cambria Math" w:hAnsi="Cambria Math"/>
                        </w:rPr>
                        <m:t>t</m:t>
                      </m:r>
                    </m:e>
                  </m:d>
                </m:e>
              </m:d>
            </m:e>
          </m:mr>
        </m:m>
      </m:oMath>
      <w:r w:rsidR="009E7EE0">
        <w:t xml:space="preserve"> avec </w:t>
      </w:r>
      <m:oMath>
        <m:f>
          <m:fPr>
            <m:ctrlPr>
              <w:rPr>
                <w:rFonts w:ascii="Cambria Math" w:hAnsi="Cambria Math"/>
              </w:rPr>
            </m:ctrlPr>
          </m:fPr>
          <m:num>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num>
          <m:den>
            <m:r>
              <m:rPr>
                <m:sty m:val="p"/>
              </m:rPr>
              <w:rPr>
                <w:rFonts w:ascii="Cambria Math" w:hAnsi="Cambria Math"/>
              </w:rPr>
              <m:t>2</m:t>
            </m:r>
          </m:den>
        </m:f>
        <m:r>
          <m:rPr>
            <m:sty m:val="p"/>
          </m:rPr>
          <w:rPr>
            <w:rFonts w:ascii="Cambria Math" w:hAnsi="Cambria Math"/>
          </w:rPr>
          <m:t>=73,05mm</m:t>
        </m:r>
      </m:oMath>
    </w:p>
    <w:p w:rsidR="009E7EE0" w:rsidRPr="00F42DEA" w:rsidRDefault="009E7EE0" w:rsidP="00F42DEA">
      <w:pPr>
        <w:pStyle w:val="Corrig"/>
      </w:pPr>
      <w:r w:rsidRPr="00F42DEA">
        <w:t>A partir de la figure 8, on peut calculer les différentes vitesses selon les états :</w:t>
      </w:r>
    </w:p>
    <w:tbl>
      <w:tblPr>
        <w:tblStyle w:val="Grilledutableau"/>
        <w:tblW w:w="0" w:type="auto"/>
        <w:tblLook w:val="04A0"/>
      </w:tblPr>
      <w:tblGrid>
        <w:gridCol w:w="2651"/>
        <w:gridCol w:w="2651"/>
        <w:gridCol w:w="2652"/>
        <w:gridCol w:w="2652"/>
      </w:tblGrid>
      <w:tr w:rsidR="009E7EE0" w:rsidTr="009E7EE0">
        <w:tc>
          <w:tcPr>
            <w:tcW w:w="2651" w:type="dxa"/>
          </w:tcPr>
          <w:p w:rsidR="009E7EE0" w:rsidRDefault="009E7EE0" w:rsidP="008531E6">
            <w:pPr>
              <w:pStyle w:val="Corrig"/>
              <w:jc w:val="center"/>
            </w:pPr>
          </w:p>
        </w:tc>
        <w:tc>
          <w:tcPr>
            <w:tcW w:w="2651" w:type="dxa"/>
          </w:tcPr>
          <w:p w:rsidR="009E7EE0" w:rsidRDefault="009E7EE0" w:rsidP="008531E6">
            <w:pPr>
              <w:pStyle w:val="Corrig"/>
              <w:jc w:val="center"/>
            </w:pPr>
            <w:r>
              <w:t>Durée</w:t>
            </w:r>
          </w:p>
        </w:tc>
        <w:tc>
          <w:tcPr>
            <w:tcW w:w="2652" w:type="dxa"/>
          </w:tcPr>
          <w:p w:rsidR="009E7EE0" w:rsidRDefault="00F95C4E" w:rsidP="008531E6">
            <w:pPr>
              <w:pStyle w:val="Corrig"/>
              <w:jc w:val="center"/>
            </w:pPr>
            <m:oMathPara>
              <m:oMath>
                <m:sSub>
                  <m:sSubPr>
                    <m:ctrlPr>
                      <w:rPr>
                        <w:rFonts w:ascii="Cambria Math" w:hAnsi="Cambria Math"/>
                        <w:color w:val="auto"/>
                      </w:rPr>
                    </m:ctrlPr>
                  </m:sSubPr>
                  <m:e>
                    <m:r>
                      <w:rPr>
                        <w:rFonts w:ascii="Cambria Math" w:hAnsi="Cambria Math"/>
                      </w:rPr>
                      <m:t>V</m:t>
                    </m:r>
                  </m:e>
                  <m:sub>
                    <m:r>
                      <w:rPr>
                        <w:rFonts w:ascii="Cambria Math" w:hAnsi="Cambria Math"/>
                      </w:rPr>
                      <m:t>x</m:t>
                    </m:r>
                  </m:sub>
                </m:sSub>
                <m:d>
                  <m:dPr>
                    <m:ctrlPr>
                      <w:rPr>
                        <w:rFonts w:ascii="Cambria Math" w:hAnsi="Cambria Math"/>
                      </w:rPr>
                    </m:ctrlPr>
                  </m:dPr>
                  <m:e>
                    <m:r>
                      <w:rPr>
                        <w:rFonts w:ascii="Cambria Math" w:hAnsi="Cambria Math"/>
                      </w:rPr>
                      <m:t>t</m:t>
                    </m:r>
                  </m:e>
                </m:d>
              </m:oMath>
            </m:oMathPara>
          </w:p>
        </w:tc>
        <w:tc>
          <w:tcPr>
            <w:tcW w:w="2652" w:type="dxa"/>
          </w:tcPr>
          <w:p w:rsidR="009E7EE0" w:rsidRDefault="00F95C4E" w:rsidP="008531E6">
            <w:pPr>
              <w:pStyle w:val="Corrig"/>
              <w:jc w:val="center"/>
            </w:pPr>
            <m:oMathPara>
              <m:oMath>
                <m:sSub>
                  <m:sSubPr>
                    <m:ctrlPr>
                      <w:rPr>
                        <w:rFonts w:ascii="Cambria Math" w:hAnsi="Cambria Math"/>
                        <w:color w:val="auto"/>
                      </w:rPr>
                    </m:ctrlPr>
                  </m:sSubPr>
                  <m:e>
                    <m:r>
                      <w:rPr>
                        <w:rFonts w:ascii="Cambria Math" w:hAnsi="Cambria Math"/>
                      </w:rPr>
                      <m:t>V</m:t>
                    </m:r>
                  </m:e>
                  <m:sub>
                    <m:r>
                      <w:rPr>
                        <w:rFonts w:ascii="Cambria Math" w:hAnsi="Cambria Math"/>
                      </w:rPr>
                      <m:t>y</m:t>
                    </m:r>
                  </m:sub>
                </m:sSub>
                <m:d>
                  <m:dPr>
                    <m:ctrlPr>
                      <w:rPr>
                        <w:rFonts w:ascii="Cambria Math" w:hAnsi="Cambria Math"/>
                      </w:rPr>
                    </m:ctrlPr>
                  </m:dPr>
                  <m:e>
                    <m:r>
                      <w:rPr>
                        <w:rFonts w:ascii="Cambria Math" w:hAnsi="Cambria Math"/>
                      </w:rPr>
                      <m:t>t</m:t>
                    </m:r>
                  </m:e>
                </m:d>
              </m:oMath>
            </m:oMathPara>
          </w:p>
        </w:tc>
      </w:tr>
      <w:tr w:rsidR="009E7EE0" w:rsidTr="009E7EE0">
        <w:tc>
          <w:tcPr>
            <w:tcW w:w="2651" w:type="dxa"/>
          </w:tcPr>
          <w:p w:rsidR="009E7EE0" w:rsidRDefault="009E7EE0" w:rsidP="008531E6">
            <w:pPr>
              <w:pStyle w:val="Corrig"/>
              <w:jc w:val="center"/>
            </w:pPr>
            <w:r>
              <w:t>Etat 1</w:t>
            </w:r>
          </w:p>
        </w:tc>
        <w:tc>
          <w:tcPr>
            <w:tcW w:w="2651" w:type="dxa"/>
          </w:tcPr>
          <w:p w:rsidR="009E7EE0" w:rsidRDefault="009E7EE0" w:rsidP="008531E6">
            <w:pPr>
              <w:pStyle w:val="Corrig"/>
              <w:jc w:val="center"/>
            </w:pPr>
            <w:r>
              <w:t>2 s</w:t>
            </w:r>
          </w:p>
        </w:tc>
        <w:tc>
          <w:tcPr>
            <w:tcW w:w="2652" w:type="dxa"/>
          </w:tcPr>
          <w:p w:rsidR="009E7EE0" w:rsidRDefault="009E7EE0" w:rsidP="008531E6">
            <w:pPr>
              <w:pStyle w:val="Corrig"/>
              <w:jc w:val="center"/>
            </w:pPr>
            <w:r>
              <w:t>0 m/s</w:t>
            </w:r>
          </w:p>
        </w:tc>
        <w:tc>
          <w:tcPr>
            <w:tcW w:w="2652" w:type="dxa"/>
          </w:tcPr>
          <w:p w:rsidR="009E7EE0" w:rsidRDefault="009E7EE0" w:rsidP="008531E6">
            <w:pPr>
              <w:pStyle w:val="Corrig"/>
              <w:jc w:val="center"/>
            </w:pPr>
            <w:r>
              <w:t>1 m/s</w:t>
            </w:r>
          </w:p>
        </w:tc>
      </w:tr>
      <w:tr w:rsidR="009E7EE0" w:rsidTr="009E7EE0">
        <w:tc>
          <w:tcPr>
            <w:tcW w:w="2651" w:type="dxa"/>
          </w:tcPr>
          <w:p w:rsidR="009E7EE0" w:rsidRDefault="009E7EE0" w:rsidP="008531E6">
            <w:pPr>
              <w:pStyle w:val="Corrig"/>
              <w:jc w:val="center"/>
            </w:pPr>
            <w:r>
              <w:t>Etat 2</w:t>
            </w:r>
          </w:p>
        </w:tc>
        <w:tc>
          <w:tcPr>
            <w:tcW w:w="2651" w:type="dxa"/>
          </w:tcPr>
          <w:p w:rsidR="009E7EE0" w:rsidRDefault="009E7EE0" w:rsidP="008531E6">
            <w:pPr>
              <w:pStyle w:val="Corrig"/>
              <w:jc w:val="center"/>
            </w:pPr>
            <w:r>
              <w:t>2 s</w:t>
            </w:r>
          </w:p>
        </w:tc>
        <w:tc>
          <w:tcPr>
            <w:tcW w:w="2652" w:type="dxa"/>
          </w:tcPr>
          <w:p w:rsidR="009E7EE0" w:rsidRDefault="009E7EE0" w:rsidP="008531E6">
            <w:pPr>
              <w:pStyle w:val="Corrig"/>
              <w:jc w:val="center"/>
            </w:pPr>
            <w:r>
              <w:t>1 m/s</w:t>
            </w:r>
          </w:p>
        </w:tc>
        <w:tc>
          <w:tcPr>
            <w:tcW w:w="2652" w:type="dxa"/>
          </w:tcPr>
          <w:p w:rsidR="009E7EE0" w:rsidRDefault="009E7EE0" w:rsidP="008531E6">
            <w:pPr>
              <w:pStyle w:val="Corrig"/>
              <w:jc w:val="center"/>
            </w:pPr>
            <w:r>
              <w:t>0 m/s</w:t>
            </w:r>
          </w:p>
        </w:tc>
      </w:tr>
      <w:tr w:rsidR="009E7EE0" w:rsidTr="009E7EE0">
        <w:tc>
          <w:tcPr>
            <w:tcW w:w="2651" w:type="dxa"/>
          </w:tcPr>
          <w:p w:rsidR="009E7EE0" w:rsidRDefault="009E7EE0" w:rsidP="008531E6">
            <w:pPr>
              <w:pStyle w:val="Corrig"/>
              <w:jc w:val="center"/>
            </w:pPr>
            <w:r>
              <w:t>Etat 3</w:t>
            </w:r>
          </w:p>
        </w:tc>
        <w:tc>
          <w:tcPr>
            <w:tcW w:w="2651" w:type="dxa"/>
          </w:tcPr>
          <w:p w:rsidR="009E7EE0" w:rsidRDefault="009E7EE0" w:rsidP="008531E6">
            <w:pPr>
              <w:pStyle w:val="Corrig"/>
              <w:jc w:val="center"/>
            </w:pPr>
            <w:r>
              <w:t>2 s</w:t>
            </w:r>
          </w:p>
        </w:tc>
        <w:tc>
          <w:tcPr>
            <w:tcW w:w="2652" w:type="dxa"/>
          </w:tcPr>
          <w:p w:rsidR="009E7EE0" w:rsidRDefault="009E7EE0" w:rsidP="008531E6">
            <w:pPr>
              <w:pStyle w:val="Corrig"/>
              <w:jc w:val="center"/>
            </w:pPr>
            <w:r>
              <w:t>-1 m/s</w:t>
            </w:r>
          </w:p>
        </w:tc>
        <w:tc>
          <w:tcPr>
            <w:tcW w:w="2652" w:type="dxa"/>
          </w:tcPr>
          <w:p w:rsidR="009E7EE0" w:rsidRDefault="009E7EE0" w:rsidP="008531E6">
            <w:pPr>
              <w:pStyle w:val="Corrig"/>
              <w:jc w:val="center"/>
            </w:pPr>
            <w:r>
              <w:t>0 m/s</w:t>
            </w:r>
          </w:p>
        </w:tc>
      </w:tr>
      <w:tr w:rsidR="009E7EE0" w:rsidTr="009E7EE0">
        <w:tc>
          <w:tcPr>
            <w:tcW w:w="2651" w:type="dxa"/>
          </w:tcPr>
          <w:p w:rsidR="009E7EE0" w:rsidRDefault="009E7EE0" w:rsidP="008531E6">
            <w:pPr>
              <w:pStyle w:val="Corrig"/>
              <w:jc w:val="center"/>
            </w:pPr>
            <w:r>
              <w:t>Etat 4</w:t>
            </w:r>
          </w:p>
        </w:tc>
        <w:tc>
          <w:tcPr>
            <w:tcW w:w="2651" w:type="dxa"/>
          </w:tcPr>
          <w:p w:rsidR="009E7EE0" w:rsidRDefault="009E7EE0" w:rsidP="008531E6">
            <w:pPr>
              <w:pStyle w:val="Corrig"/>
              <w:jc w:val="center"/>
            </w:pPr>
            <w:r>
              <w:t>2 s</w:t>
            </w:r>
          </w:p>
        </w:tc>
        <w:tc>
          <w:tcPr>
            <w:tcW w:w="2652" w:type="dxa"/>
          </w:tcPr>
          <w:p w:rsidR="009E7EE0" w:rsidRDefault="009E7EE0" w:rsidP="008531E6">
            <w:pPr>
              <w:pStyle w:val="Corrig"/>
              <w:jc w:val="center"/>
            </w:pPr>
            <w:r>
              <w:t>1 m/s</w:t>
            </w:r>
          </w:p>
        </w:tc>
        <w:tc>
          <w:tcPr>
            <w:tcW w:w="2652" w:type="dxa"/>
          </w:tcPr>
          <w:p w:rsidR="009E7EE0" w:rsidRDefault="009E7EE0" w:rsidP="008531E6">
            <w:pPr>
              <w:pStyle w:val="Corrig"/>
              <w:jc w:val="center"/>
            </w:pPr>
            <w:r>
              <w:t>1 m/s</w:t>
            </w:r>
          </w:p>
        </w:tc>
      </w:tr>
      <w:tr w:rsidR="009E7EE0" w:rsidTr="009E7EE0">
        <w:tc>
          <w:tcPr>
            <w:tcW w:w="2651" w:type="dxa"/>
          </w:tcPr>
          <w:p w:rsidR="009E7EE0" w:rsidRDefault="009E7EE0" w:rsidP="008531E6">
            <w:pPr>
              <w:pStyle w:val="Corrig"/>
              <w:jc w:val="center"/>
            </w:pPr>
            <w:r>
              <w:t>Etat 5</w:t>
            </w:r>
          </w:p>
        </w:tc>
        <w:tc>
          <w:tcPr>
            <w:tcW w:w="2651" w:type="dxa"/>
          </w:tcPr>
          <w:p w:rsidR="009E7EE0" w:rsidRDefault="009E7EE0" w:rsidP="008531E6">
            <w:pPr>
              <w:pStyle w:val="Corrig"/>
              <w:jc w:val="center"/>
            </w:pPr>
            <w:r>
              <w:t>2 s</w:t>
            </w:r>
          </w:p>
        </w:tc>
        <w:tc>
          <w:tcPr>
            <w:tcW w:w="2652" w:type="dxa"/>
          </w:tcPr>
          <w:p w:rsidR="009E7EE0" w:rsidRDefault="009E7EE0" w:rsidP="008531E6">
            <w:pPr>
              <w:pStyle w:val="Corrig"/>
              <w:jc w:val="center"/>
            </w:pPr>
            <w:r>
              <w:t>-1 m/s</w:t>
            </w:r>
          </w:p>
        </w:tc>
        <w:tc>
          <w:tcPr>
            <w:tcW w:w="2652" w:type="dxa"/>
          </w:tcPr>
          <w:p w:rsidR="009E7EE0" w:rsidRDefault="009E7EE0" w:rsidP="008531E6">
            <w:pPr>
              <w:pStyle w:val="Corrig"/>
              <w:jc w:val="center"/>
            </w:pPr>
            <w:r>
              <w:t>1 m/s</w:t>
            </w:r>
          </w:p>
        </w:tc>
      </w:tr>
    </w:tbl>
    <w:p w:rsidR="009E7EE0" w:rsidRDefault="009E7EE0" w:rsidP="00F42DEA">
      <w:pPr>
        <w:pStyle w:val="Corrig"/>
      </w:pPr>
      <w:r>
        <w:t>On peut de plus, toujours à partir du graphe d’états, en déduire la succession des étapes :</w:t>
      </w:r>
    </w:p>
    <w:p w:rsidR="009E7EE0" w:rsidRDefault="00F95C4E" w:rsidP="00F42DEA">
      <w:pPr>
        <w:pStyle w:val="Corrig"/>
      </w:pPr>
      <w:r>
        <w:rPr>
          <w:noProof/>
        </w:rPr>
        <w:pict>
          <v:rect id="_x0000_s1044" style="position:absolute;left:0;text-align:left;margin-left:493.8pt;margin-top:5.2pt;width:35.5pt;height:17.75pt;z-index:251676672;v-text-anchor:middle">
            <v:textbox inset="0,0,0,0">
              <w:txbxContent>
                <w:p w:rsidR="00244ECB" w:rsidRDefault="00244ECB" w:rsidP="00F36D91">
                  <w:r>
                    <w:t>Etat 0</w:t>
                  </w:r>
                </w:p>
              </w:txbxContent>
            </v:textbox>
          </v:rect>
        </w:pict>
      </w:r>
      <w:r>
        <w:rPr>
          <w:noProof/>
        </w:rPr>
        <w:pict>
          <v:rect id="_x0000_s1042" style="position:absolute;left:0;text-align:left;margin-left:440.55pt;margin-top:5.2pt;width:35.5pt;height:17.75pt;z-index:251674624;v-text-anchor:middle">
            <v:textbox inset="0,0,0,0">
              <w:txbxContent>
                <w:p w:rsidR="00244ECB" w:rsidRDefault="00244ECB" w:rsidP="00F36D91">
                  <w:r>
                    <w:t>Etat 1</w:t>
                  </w:r>
                </w:p>
              </w:txbxContent>
            </v:textbox>
          </v:rect>
        </w:pict>
      </w:r>
      <w:r>
        <w:rPr>
          <w:noProof/>
        </w:rPr>
        <w:pict>
          <v:shapetype id="_x0000_t32" coordsize="21600,21600" o:spt="32" o:oned="t" path="m,l21600,21600e" filled="f">
            <v:path arrowok="t" fillok="f" o:connecttype="none"/>
            <o:lock v:ext="edit" shapetype="t"/>
          </v:shapetype>
          <v:shape id="_x0000_s1043" type="#_x0000_t32" style="position:absolute;left:0;text-align:left;margin-left:476.05pt;margin-top:14.55pt;width:17.75pt;height:0;z-index:251675648" o:connectortype="straight">
            <v:stroke endarrow="block"/>
          </v:shape>
        </w:pict>
      </w:r>
      <w:r>
        <w:rPr>
          <w:noProof/>
        </w:rPr>
        <w:pict>
          <v:rect id="_x0000_s1040" style="position:absolute;left:0;text-align:left;margin-left:387.3pt;margin-top:5.2pt;width:35.5pt;height:17.75pt;z-index:251672576;v-text-anchor:middle">
            <v:textbox inset="0,0,0,0">
              <w:txbxContent>
                <w:p w:rsidR="00244ECB" w:rsidRDefault="00244ECB" w:rsidP="00F36D91">
                  <w:r>
                    <w:t>Etat 5</w:t>
                  </w:r>
                </w:p>
              </w:txbxContent>
            </v:textbox>
          </v:rect>
        </w:pict>
      </w:r>
      <w:r>
        <w:rPr>
          <w:noProof/>
        </w:rPr>
        <w:pict>
          <v:shape id="_x0000_s1041" type="#_x0000_t32" style="position:absolute;left:0;text-align:left;margin-left:422.8pt;margin-top:14.55pt;width:17.75pt;height:0;z-index:251673600" o:connectortype="straight">
            <v:stroke endarrow="block"/>
          </v:shape>
        </w:pict>
      </w:r>
      <w:r>
        <w:rPr>
          <w:noProof/>
        </w:rPr>
        <w:pict>
          <v:rect id="_x0000_s1038" style="position:absolute;left:0;text-align:left;margin-left:334.05pt;margin-top:5.2pt;width:35.5pt;height:17.75pt;z-index:251670528;v-text-anchor:middle">
            <v:textbox inset="0,0,0,0">
              <w:txbxContent>
                <w:p w:rsidR="00244ECB" w:rsidRDefault="00244ECB" w:rsidP="009E7EE0">
                  <w:r>
                    <w:t>Etat 4</w:t>
                  </w:r>
                </w:p>
              </w:txbxContent>
            </v:textbox>
          </v:rect>
        </w:pict>
      </w:r>
      <w:r>
        <w:rPr>
          <w:noProof/>
        </w:rPr>
        <w:pict>
          <v:rect id="_x0000_s1036" style="position:absolute;left:0;text-align:left;margin-left:280.8pt;margin-top:5.2pt;width:35.5pt;height:17.75pt;z-index:251668480;v-text-anchor:middle">
            <v:textbox inset="0,0,0,0">
              <w:txbxContent>
                <w:p w:rsidR="00244ECB" w:rsidRDefault="00244ECB" w:rsidP="009E7EE0">
                  <w:r>
                    <w:t>Etat 1</w:t>
                  </w:r>
                </w:p>
              </w:txbxContent>
            </v:textbox>
          </v:rect>
        </w:pict>
      </w:r>
      <w:r>
        <w:rPr>
          <w:noProof/>
        </w:rPr>
        <w:pict>
          <v:rect id="_x0000_s1034" style="position:absolute;left:0;text-align:left;margin-left:227.55pt;margin-top:5.2pt;width:35.5pt;height:17.75pt;z-index:251666432;v-text-anchor:middle">
            <v:textbox inset="0,0,0,0">
              <w:txbxContent>
                <w:p w:rsidR="00244ECB" w:rsidRDefault="00244ECB" w:rsidP="009E7EE0">
                  <w:r>
                    <w:t>Etat 3</w:t>
                  </w:r>
                </w:p>
              </w:txbxContent>
            </v:textbox>
          </v:rect>
        </w:pict>
      </w:r>
      <w:r>
        <w:rPr>
          <w:noProof/>
        </w:rPr>
        <w:pict>
          <v:rect id="_x0000_s1032" style="position:absolute;left:0;text-align:left;margin-left:174.3pt;margin-top:5.2pt;width:35.5pt;height:17.75pt;z-index:251664384;v-text-anchor:middle">
            <v:textbox inset="0,0,0,0">
              <w:txbxContent>
                <w:p w:rsidR="00244ECB" w:rsidRDefault="00244ECB" w:rsidP="009E7EE0">
                  <w:r>
                    <w:t>Etat 1</w:t>
                  </w:r>
                </w:p>
              </w:txbxContent>
            </v:textbox>
          </v:rect>
        </w:pict>
      </w:r>
      <w:r>
        <w:rPr>
          <w:noProof/>
        </w:rPr>
        <w:pict>
          <v:rect id="_x0000_s1030" style="position:absolute;left:0;text-align:left;margin-left:121.05pt;margin-top:5.2pt;width:35.5pt;height:17.75pt;z-index:251662336;v-text-anchor:middle">
            <v:textbox inset="0,0,0,0">
              <w:txbxContent>
                <w:p w:rsidR="00244ECB" w:rsidRDefault="00244ECB" w:rsidP="009E7EE0">
                  <w:r>
                    <w:t>Etat 2</w:t>
                  </w:r>
                </w:p>
              </w:txbxContent>
            </v:textbox>
          </v:rect>
        </w:pict>
      </w:r>
      <w:r>
        <w:rPr>
          <w:noProof/>
        </w:rPr>
        <w:pict>
          <v:rect id="_x0000_s1028" style="position:absolute;left:0;text-align:left;margin-left:67.8pt;margin-top:5.2pt;width:35.5pt;height:17.75pt;z-index:251660288;v-text-anchor:middle">
            <v:textbox inset="0,0,0,0">
              <w:txbxContent>
                <w:p w:rsidR="00244ECB" w:rsidRDefault="00244ECB" w:rsidP="009E7EE0">
                  <w:r>
                    <w:t>Etat 1</w:t>
                  </w:r>
                </w:p>
              </w:txbxContent>
            </v:textbox>
          </v:rect>
        </w:pict>
      </w:r>
      <w:r>
        <w:rPr>
          <w:noProof/>
        </w:rPr>
        <w:pict>
          <v:rect id="_x0000_s1026" style="position:absolute;left:0;text-align:left;margin-left:14.55pt;margin-top:5.2pt;width:35.5pt;height:17.75pt;z-index:251658240;v-text-anchor:middle">
            <v:textbox inset="0,0,0,0">
              <w:txbxContent>
                <w:p w:rsidR="00244ECB" w:rsidRDefault="00244ECB">
                  <w:r>
                    <w:t>Etat 0</w:t>
                  </w:r>
                </w:p>
              </w:txbxContent>
            </v:textbox>
          </v:rect>
        </w:pict>
      </w:r>
    </w:p>
    <w:p w:rsidR="009E7EE0" w:rsidRDefault="00F95C4E" w:rsidP="00F42DEA">
      <w:pPr>
        <w:pStyle w:val="Corrig"/>
      </w:pPr>
      <w:r>
        <w:rPr>
          <w:noProof/>
        </w:rPr>
        <w:pict>
          <v:shape id="_x0000_s1039" type="#_x0000_t32" style="position:absolute;left:0;text-align:left;margin-left:369.55pt;margin-top:1.65pt;width:17.75pt;height:0;z-index:251671552" o:connectortype="straight">
            <v:stroke endarrow="block"/>
          </v:shape>
        </w:pict>
      </w:r>
      <w:r>
        <w:rPr>
          <w:noProof/>
        </w:rPr>
        <w:pict>
          <v:shape id="_x0000_s1037" type="#_x0000_t32" style="position:absolute;left:0;text-align:left;margin-left:316.3pt;margin-top:1.65pt;width:17.75pt;height:0;z-index:251669504" o:connectortype="straight">
            <v:stroke endarrow="block"/>
          </v:shape>
        </w:pict>
      </w:r>
      <w:r>
        <w:rPr>
          <w:noProof/>
        </w:rPr>
        <w:pict>
          <v:shape id="_x0000_s1035" type="#_x0000_t32" style="position:absolute;left:0;text-align:left;margin-left:263.05pt;margin-top:1.65pt;width:17.75pt;height:0;z-index:251667456" o:connectortype="straight">
            <v:stroke endarrow="block"/>
          </v:shape>
        </w:pict>
      </w:r>
      <w:r>
        <w:rPr>
          <w:noProof/>
        </w:rPr>
        <w:pict>
          <v:shape id="_x0000_s1033" type="#_x0000_t32" style="position:absolute;left:0;text-align:left;margin-left:209.8pt;margin-top:1.65pt;width:17.75pt;height:0;z-index:251665408" o:connectortype="straight">
            <v:stroke endarrow="block"/>
          </v:shape>
        </w:pict>
      </w:r>
      <w:r>
        <w:rPr>
          <w:noProof/>
        </w:rPr>
        <w:pict>
          <v:shape id="_x0000_s1031" type="#_x0000_t32" style="position:absolute;left:0;text-align:left;margin-left:156.55pt;margin-top:1.65pt;width:17.75pt;height:0;z-index:251663360" o:connectortype="straight">
            <v:stroke endarrow="block"/>
          </v:shape>
        </w:pict>
      </w:r>
      <w:r>
        <w:rPr>
          <w:noProof/>
        </w:rPr>
        <w:pict>
          <v:shape id="_x0000_s1029" type="#_x0000_t32" style="position:absolute;left:0;text-align:left;margin-left:103.3pt;margin-top:1.65pt;width:17.75pt;height:0;z-index:251661312" o:connectortype="straight">
            <v:stroke endarrow="block"/>
          </v:shape>
        </w:pict>
      </w:r>
      <w:r>
        <w:rPr>
          <w:noProof/>
        </w:rPr>
        <w:pict>
          <v:shape id="_x0000_s1027" type="#_x0000_t32" style="position:absolute;left:0;text-align:left;margin-left:50.05pt;margin-top:1.65pt;width:17.75pt;height:0;z-index:251659264" o:connectortype="straight">
            <v:stroke endarrow="block"/>
          </v:shape>
        </w:pict>
      </w:r>
    </w:p>
    <w:p w:rsidR="0061555D" w:rsidRDefault="0061555D" w:rsidP="00F42DEA">
      <w:pPr>
        <w:pStyle w:val="Corrig"/>
      </w:pPr>
    </w:p>
    <w:p w:rsidR="0061555D" w:rsidRDefault="0061555D" w:rsidP="00F42DEA">
      <w:pPr>
        <w:pStyle w:val="Corrig"/>
      </w:pPr>
    </w:p>
    <w:p w:rsidR="009E7EE0" w:rsidRDefault="00F36D91" w:rsidP="00F42DEA">
      <w:pPr>
        <w:pStyle w:val="Corrig"/>
      </w:pPr>
      <w:r>
        <w:lastRenderedPageBreak/>
        <w:t>Et enfi</w:t>
      </w:r>
      <w:r w:rsidR="00F42DEA">
        <w:t xml:space="preserve">n compléter le document réponse </w:t>
      </w:r>
    </w:p>
    <w:p w:rsidR="00F36D91" w:rsidRDefault="00F42DEA" w:rsidP="00F42DEA">
      <w:pPr>
        <w:pStyle w:val="Corrig"/>
        <w:jc w:val="center"/>
      </w:pPr>
      <w:r>
        <w:rPr>
          <w:noProof/>
        </w:rPr>
        <w:drawing>
          <wp:inline distT="0" distB="0" distL="0" distR="0">
            <wp:extent cx="4589336" cy="7861300"/>
            <wp:effectExtent l="19050" t="0" r="1714"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590215" cy="7862806"/>
                    </a:xfrm>
                    <a:prstGeom prst="rect">
                      <a:avLst/>
                    </a:prstGeom>
                    <a:noFill/>
                    <a:ln w="9525">
                      <a:noFill/>
                      <a:miter lim="800000"/>
                      <a:headEnd/>
                      <a:tailEnd/>
                    </a:ln>
                  </pic:spPr>
                </pic:pic>
              </a:graphicData>
            </a:graphic>
          </wp:inline>
        </w:drawing>
      </w:r>
    </w:p>
    <w:p w:rsidR="0061555D" w:rsidRDefault="0061555D" w:rsidP="00F42DEA">
      <w:pPr>
        <w:pStyle w:val="Corrig"/>
        <w:jc w:val="center"/>
      </w:pPr>
    </w:p>
    <w:p w:rsidR="0061555D" w:rsidRDefault="0061555D" w:rsidP="00F42DEA">
      <w:pPr>
        <w:pStyle w:val="Corrig"/>
        <w:jc w:val="center"/>
      </w:pPr>
    </w:p>
    <w:p w:rsidR="0061555D" w:rsidRDefault="0061555D" w:rsidP="00F42DEA">
      <w:pPr>
        <w:pStyle w:val="Corrig"/>
        <w:jc w:val="center"/>
      </w:pPr>
    </w:p>
    <w:p w:rsidR="00833C66" w:rsidRDefault="00833C66" w:rsidP="00833C66">
      <w:pPr>
        <w:pStyle w:val="Titre2"/>
      </w:pPr>
      <w:r w:rsidRPr="00833C66">
        <w:lastRenderedPageBreak/>
        <w:t>Validation du dimensionnement de l’articulation de l’essieu avant</w:t>
      </w:r>
    </w:p>
    <w:p w:rsidR="00833C66" w:rsidRPr="00833C66" w:rsidRDefault="00833C66" w:rsidP="00833C66">
      <w:pPr>
        <w:pStyle w:val="Objectif"/>
      </w:pPr>
      <w:r w:rsidRPr="00833C66">
        <w:rPr>
          <w:b/>
        </w:rPr>
        <w:t xml:space="preserve">Objectif : </w:t>
      </w:r>
      <w:r w:rsidRPr="00833C66">
        <w:t>Valider le dimensionnement de l’axe de l’articulation de l’essieu avant par rapport au châssis.</w:t>
      </w:r>
    </w:p>
    <w:p w:rsidR="00833C66" w:rsidRDefault="00833C66" w:rsidP="00F42DEA">
      <w:pPr>
        <w:pStyle w:val="Corrig"/>
        <w:jc w:val="center"/>
      </w:pPr>
      <w:r>
        <w:rPr>
          <w:noProof/>
        </w:rPr>
        <w:drawing>
          <wp:inline distT="0" distB="0" distL="0" distR="0">
            <wp:extent cx="6645910" cy="2347936"/>
            <wp:effectExtent l="19050" t="0" r="2540"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6645910" cy="2347936"/>
                    </a:xfrm>
                    <a:prstGeom prst="rect">
                      <a:avLst/>
                    </a:prstGeom>
                    <a:noFill/>
                    <a:ln w="9525">
                      <a:noFill/>
                      <a:miter lim="800000"/>
                      <a:headEnd/>
                      <a:tailEnd/>
                    </a:ln>
                  </pic:spPr>
                </pic:pic>
              </a:graphicData>
            </a:graphic>
          </wp:inline>
        </w:drawing>
      </w:r>
    </w:p>
    <w:p w:rsidR="00833C66" w:rsidRDefault="00833C66" w:rsidP="00833C66">
      <w:pPr>
        <w:pStyle w:val="Question"/>
        <w:rPr>
          <w:rFonts w:eastAsiaTheme="minorHAnsi"/>
        </w:rPr>
      </w:pPr>
      <w:r w:rsidRPr="00833C66">
        <w:rPr>
          <w:rFonts w:eastAsiaTheme="minorHAnsi"/>
        </w:rPr>
        <w:t xml:space="preserve">Déterminer les actions mécaniques exercées par les appuis sur la poutre aux points </w:t>
      </w:r>
      <w:r w:rsidRPr="00833C66">
        <w:rPr>
          <w:rFonts w:ascii="Cambria Math" w:eastAsiaTheme="minorHAnsi" w:hAnsi="Cambria Math" w:cs="Cambria Math"/>
        </w:rPr>
        <w:t>𝐴</w:t>
      </w:r>
      <w:r w:rsidRPr="00833C66">
        <w:rPr>
          <w:rFonts w:eastAsiaTheme="minorHAnsi"/>
        </w:rPr>
        <w:t xml:space="preserve"> et </w:t>
      </w:r>
      <w:r w:rsidRPr="00833C66">
        <w:rPr>
          <w:rFonts w:ascii="Cambria Math" w:eastAsiaTheme="minorHAnsi" w:hAnsi="Cambria Math" w:cs="Cambria Math"/>
        </w:rPr>
        <w:t>𝐷</w:t>
      </w:r>
      <w:r w:rsidRPr="00833C66">
        <w:rPr>
          <w:rFonts w:eastAsiaTheme="minorHAnsi"/>
        </w:rPr>
        <w:t xml:space="preserve"> puis</w:t>
      </w:r>
      <w:r>
        <w:rPr>
          <w:rFonts w:eastAsiaTheme="minorHAnsi"/>
        </w:rPr>
        <w:t xml:space="preserve"> </w:t>
      </w:r>
      <w:r w:rsidRPr="00833C66">
        <w:rPr>
          <w:rFonts w:eastAsiaTheme="minorHAnsi"/>
        </w:rPr>
        <w:t xml:space="preserve">déterminer l’expression du torseur de cohésion, sur chaque tronçon, en fonction de l’abscisse </w:t>
      </w:r>
      <w:r w:rsidRPr="00833C66">
        <w:rPr>
          <w:rFonts w:ascii="Cambria Math" w:eastAsiaTheme="minorHAnsi" w:hAnsi="Cambria Math" w:cs="Cambria Math"/>
        </w:rPr>
        <w:t>𝑥</w:t>
      </w:r>
      <w:r w:rsidRPr="00833C66">
        <w:rPr>
          <w:rFonts w:eastAsiaTheme="minorHAnsi"/>
        </w:rPr>
        <w:t xml:space="preserve"> de la section</w:t>
      </w:r>
      <w:r>
        <w:rPr>
          <w:rFonts w:eastAsiaTheme="minorHAnsi"/>
        </w:rPr>
        <w:t xml:space="preserve"> </w:t>
      </w:r>
      <w:r w:rsidRPr="00833C66">
        <w:rPr>
          <w:rFonts w:eastAsiaTheme="minorHAnsi"/>
        </w:rPr>
        <w:t>droite de la poutre. Donner la nature de chaque sollicitation sur chaque tronçon.</w:t>
      </w:r>
    </w:p>
    <w:p w:rsidR="008531E6" w:rsidRPr="008531E6" w:rsidRDefault="008531E6" w:rsidP="008531E6">
      <w:pPr>
        <w:pStyle w:val="Corrig"/>
        <w:spacing w:after="0"/>
        <w:rPr>
          <w:u w:val="single"/>
        </w:rPr>
      </w:pPr>
      <w:r w:rsidRPr="008531E6">
        <w:rPr>
          <w:u w:val="single"/>
        </w:rPr>
        <w:t>1</w:t>
      </w:r>
      <w:r w:rsidRPr="008531E6">
        <w:rPr>
          <w:u w:val="single"/>
          <w:vertAlign w:val="superscript"/>
        </w:rPr>
        <w:t>ère</w:t>
      </w:r>
      <w:r w:rsidRPr="008531E6">
        <w:rPr>
          <w:u w:val="single"/>
        </w:rPr>
        <w:t xml:space="preserve"> solution : </w:t>
      </w:r>
    </w:p>
    <w:p w:rsidR="00833C66" w:rsidRDefault="00833C66" w:rsidP="008531E6">
      <w:pPr>
        <w:pStyle w:val="Corrig"/>
        <w:spacing w:after="0"/>
      </w:pPr>
      <w:r>
        <w:t xml:space="preserve">En A : articulation, </w:t>
      </w:r>
      <m:oMath>
        <m:sSub>
          <m:sSubPr>
            <m:ctrlPr>
              <w:rPr>
                <w:rFonts w:ascii="Cambria Math" w:hAnsi="Cambria Math"/>
                <w:i/>
              </w:rPr>
            </m:ctrlPr>
          </m:sSubPr>
          <m:e>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x</m:t>
                          </m:r>
                        </m:e>
                        <m:sub>
                          <m:r>
                            <w:rPr>
                              <w:rFonts w:ascii="Cambria Math" w:hAnsi="Cambria Math"/>
                            </w:rPr>
                            <m:t>A</m:t>
                          </m:r>
                        </m:sub>
                      </m:sSub>
                      <m:acc>
                        <m:accPr>
                          <m:chr m:val="⃗"/>
                          <m:ctrlPr>
                            <w:rPr>
                              <w:rFonts w:ascii="Cambria Math" w:hAnsi="Cambria Math"/>
                              <w:i/>
                            </w:rPr>
                          </m:ctrlPr>
                        </m:accPr>
                        <m:e>
                          <m:r>
                            <w:rPr>
                              <w:rFonts w:ascii="Cambria Math" w:hAnsi="Cambria Math"/>
                            </w:rPr>
                            <m:t>x</m:t>
                          </m:r>
                        </m:e>
                      </m:acc>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A</m:t>
                          </m:r>
                        </m:sub>
                      </m:sSub>
                      <m:acc>
                        <m:accPr>
                          <m:chr m:val="⃗"/>
                          <m:ctrlPr>
                            <w:rPr>
                              <w:rFonts w:ascii="Cambria Math" w:hAnsi="Cambria Math"/>
                              <w:i/>
                            </w:rPr>
                          </m:ctrlPr>
                        </m:accPr>
                        <m:e>
                          <m:r>
                            <w:rPr>
                              <w:rFonts w:ascii="Cambria Math" w:hAnsi="Cambria Math"/>
                            </w:rPr>
                            <m:t>y</m:t>
                          </m:r>
                        </m:e>
                      </m:acc>
                    </m:e>
                  </m:mr>
                  <m:mr>
                    <m:e>
                      <m:acc>
                        <m:accPr>
                          <m:chr m:val="⃗"/>
                          <m:ctrlPr>
                            <w:rPr>
                              <w:rFonts w:ascii="Cambria Math" w:hAnsi="Cambria Math"/>
                              <w:i/>
                            </w:rPr>
                          </m:ctrlPr>
                        </m:accPr>
                        <m:e>
                          <m:r>
                            <w:rPr>
                              <w:rFonts w:ascii="Cambria Math" w:hAnsi="Cambria Math"/>
                            </w:rPr>
                            <m:t>0</m:t>
                          </m:r>
                        </m:e>
                      </m:acc>
                    </m:e>
                  </m:mr>
                </m:m>
              </m:e>
            </m:d>
          </m:e>
          <m:sub>
            <m:r>
              <w:rPr>
                <w:rFonts w:ascii="Cambria Math" w:hAnsi="Cambria Math"/>
              </w:rPr>
              <m:t>A</m:t>
            </m:r>
          </m:sub>
        </m:sSub>
      </m:oMath>
      <w:r w:rsidR="00D547DA">
        <w:t xml:space="preserve">et un appui simple en D, </w:t>
      </w:r>
      <m:oMath>
        <m:sSub>
          <m:sSubPr>
            <m:ctrlPr>
              <w:rPr>
                <w:rFonts w:ascii="Cambria Math" w:hAnsi="Cambria Math"/>
                <w:i/>
              </w:rPr>
            </m:ctrlPr>
          </m:sSubPr>
          <m:e>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y</m:t>
                          </m:r>
                        </m:e>
                        <m:sub>
                          <m:r>
                            <w:rPr>
                              <w:rFonts w:ascii="Cambria Math" w:hAnsi="Cambria Math"/>
                            </w:rPr>
                            <m:t>D</m:t>
                          </m:r>
                        </m:sub>
                      </m:sSub>
                      <m:acc>
                        <m:accPr>
                          <m:chr m:val="⃗"/>
                          <m:ctrlPr>
                            <w:rPr>
                              <w:rFonts w:ascii="Cambria Math" w:hAnsi="Cambria Math"/>
                              <w:i/>
                            </w:rPr>
                          </m:ctrlPr>
                        </m:accPr>
                        <m:e>
                          <m:r>
                            <w:rPr>
                              <w:rFonts w:ascii="Cambria Math" w:hAnsi="Cambria Math"/>
                            </w:rPr>
                            <m:t>y</m:t>
                          </m:r>
                        </m:e>
                      </m:acc>
                    </m:e>
                  </m:mr>
                  <m:mr>
                    <m:e>
                      <m:acc>
                        <m:accPr>
                          <m:chr m:val="⃗"/>
                          <m:ctrlPr>
                            <w:rPr>
                              <w:rFonts w:ascii="Cambria Math" w:hAnsi="Cambria Math"/>
                              <w:i/>
                            </w:rPr>
                          </m:ctrlPr>
                        </m:accPr>
                        <m:e>
                          <m:r>
                            <w:rPr>
                              <w:rFonts w:ascii="Cambria Math" w:hAnsi="Cambria Math"/>
                            </w:rPr>
                            <m:t>0</m:t>
                          </m:r>
                        </m:e>
                      </m:acc>
                    </m:e>
                  </m:mr>
                </m:m>
              </m:e>
            </m:d>
          </m:e>
          <m:sub>
            <m:r>
              <w:rPr>
                <w:rFonts w:ascii="Cambria Math" w:hAnsi="Cambria Math"/>
              </w:rPr>
              <m:t>D</m:t>
            </m:r>
          </m:sub>
        </m:sSub>
      </m:oMath>
    </w:p>
    <w:p w:rsidR="00D547DA" w:rsidRDefault="00D547DA" w:rsidP="008531E6">
      <w:pPr>
        <w:pStyle w:val="Corrig"/>
        <w:numPr>
          <w:ilvl w:val="0"/>
          <w:numId w:val="8"/>
        </w:numPr>
        <w:spacing w:after="0"/>
      </w:pPr>
      <w:r>
        <w:t>On isole l’axe</w:t>
      </w:r>
    </w:p>
    <w:p w:rsidR="00D547DA" w:rsidRDefault="00D547DA" w:rsidP="008531E6">
      <w:pPr>
        <w:pStyle w:val="Corrig"/>
        <w:numPr>
          <w:ilvl w:val="0"/>
          <w:numId w:val="8"/>
        </w:numPr>
        <w:spacing w:after="0"/>
      </w:pPr>
      <w:r>
        <w:t xml:space="preserve">On ramène tout en A pour appliquer le PFS </w:t>
      </w:r>
    </w:p>
    <w:p w:rsidR="00D547DA" w:rsidRDefault="00F95C4E" w:rsidP="008531E6">
      <w:pPr>
        <w:pStyle w:val="Corrig"/>
        <w:spacing w:after="0"/>
      </w:pP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Appui</m:t>
                    </m:r>
                  </m:e>
                  <m:sub>
                    <m:r>
                      <w:rPr>
                        <w:rFonts w:ascii="Cambria Math" w:hAnsi="Cambria Math"/>
                      </w:rPr>
                      <m:t>D</m:t>
                    </m:r>
                  </m:sub>
                </m:sSub>
              </m:e>
            </m:d>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y</m:t>
                          </m:r>
                        </m:e>
                        <m:sub>
                          <m:r>
                            <w:rPr>
                              <w:rFonts w:ascii="Cambria Math" w:hAnsi="Cambria Math"/>
                            </w:rPr>
                            <m:t>D</m:t>
                          </m:r>
                        </m:sub>
                      </m:sSub>
                      <m:acc>
                        <m:accPr>
                          <m:chr m:val="⃗"/>
                          <m:ctrlPr>
                            <w:rPr>
                              <w:rFonts w:ascii="Cambria Math" w:hAnsi="Cambria Math"/>
                              <w:i/>
                            </w:rPr>
                          </m:ctrlPr>
                        </m:accPr>
                        <m:e>
                          <m:r>
                            <w:rPr>
                              <w:rFonts w:ascii="Cambria Math" w:hAnsi="Cambria Math"/>
                            </w:rPr>
                            <m:t>y</m:t>
                          </m:r>
                        </m:e>
                      </m:acc>
                    </m:e>
                  </m:mr>
                  <m:mr>
                    <m:e>
                      <m:acc>
                        <m:accPr>
                          <m:chr m:val="⃗"/>
                          <m:ctrlPr>
                            <w:rPr>
                              <w:rFonts w:ascii="Cambria Math" w:hAnsi="Cambria Math"/>
                              <w:i/>
                            </w:rPr>
                          </m:ctrlPr>
                        </m:accPr>
                        <m:e>
                          <m:r>
                            <w:rPr>
                              <w:rFonts w:ascii="Cambria Math" w:hAnsi="Cambria Math"/>
                            </w:rPr>
                            <m:t>0</m:t>
                          </m:r>
                        </m:e>
                      </m:acc>
                    </m:e>
                  </m:mr>
                </m:m>
              </m:e>
            </m:d>
          </m:e>
          <m:sub>
            <m:r>
              <w:rPr>
                <w:rFonts w:ascii="Cambria Math" w:hAnsi="Cambria Math"/>
              </w:rPr>
              <m:t>D</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y</m:t>
                          </m:r>
                        </m:e>
                        <m:sub>
                          <m:r>
                            <w:rPr>
                              <w:rFonts w:ascii="Cambria Math" w:hAnsi="Cambria Math"/>
                            </w:rPr>
                            <m:t>D</m:t>
                          </m:r>
                        </m:sub>
                      </m:sSub>
                      <m:acc>
                        <m:accPr>
                          <m:chr m:val="⃗"/>
                          <m:ctrlPr>
                            <w:rPr>
                              <w:rFonts w:ascii="Cambria Math" w:hAnsi="Cambria Math"/>
                              <w:i/>
                            </w:rPr>
                          </m:ctrlPr>
                        </m:accPr>
                        <m:e>
                          <m:r>
                            <w:rPr>
                              <w:rFonts w:ascii="Cambria Math" w:hAnsi="Cambria Math"/>
                            </w:rPr>
                            <m:t>y</m:t>
                          </m:r>
                        </m:e>
                      </m:acc>
                    </m:e>
                  </m:mr>
                  <m:mr>
                    <m:e>
                      <m:acc>
                        <m:accPr>
                          <m:chr m:val="⃗"/>
                          <m:ctrlPr>
                            <w:rPr>
                              <w:rFonts w:ascii="Cambria Math" w:hAnsi="Cambria Math"/>
                              <w:i/>
                            </w:rPr>
                          </m:ctrlPr>
                        </m:accPr>
                        <m:e>
                          <m:d>
                            <m:dPr>
                              <m:ctrlPr>
                                <w:rPr>
                                  <w:rFonts w:ascii="Cambria Math" w:hAnsi="Cambria Math"/>
                                  <w:i/>
                                </w:rPr>
                              </m:ctrlPr>
                            </m:dPr>
                            <m:e>
                              <m:r>
                                <w:rPr>
                                  <w:rFonts w:ascii="Cambria Math" w:hAnsi="Cambria Math"/>
                                </w:rPr>
                                <m:t>2</m:t>
                              </m:r>
                              <m:sSub>
                                <m:sSubPr>
                                  <m:ctrlPr>
                                    <w:rPr>
                                      <w:rFonts w:ascii="Cambria Math" w:hAnsi="Cambria Math"/>
                                      <w:i/>
                                    </w:rPr>
                                  </m:ctrlPr>
                                </m:sSubPr>
                                <m:e>
                                  <m:r>
                                    <w:rPr>
                                      <w:rFonts w:ascii="Cambria Math" w:hAnsi="Cambria Math"/>
                                    </w:rPr>
                                    <m:t>L</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2</m:t>
                                  </m:r>
                                </m:sub>
                              </m:sSub>
                            </m:e>
                          </m:d>
                          <m:sSub>
                            <m:sSubPr>
                              <m:ctrlPr>
                                <w:rPr>
                                  <w:rFonts w:ascii="Cambria Math" w:hAnsi="Cambria Math"/>
                                  <w:i/>
                                </w:rPr>
                              </m:ctrlPr>
                            </m:sSubPr>
                            <m:e>
                              <m:r>
                                <w:rPr>
                                  <w:rFonts w:ascii="Cambria Math" w:hAnsi="Cambria Math"/>
                                </w:rPr>
                                <m:t>y</m:t>
                              </m:r>
                            </m:e>
                            <m:sub>
                              <m:r>
                                <w:rPr>
                                  <w:rFonts w:ascii="Cambria Math" w:hAnsi="Cambria Math"/>
                                </w:rPr>
                                <m:t>D</m:t>
                              </m:r>
                            </m:sub>
                          </m:sSub>
                          <m:r>
                            <w:rPr>
                              <w:rFonts w:ascii="Cambria Math" w:hAnsi="Cambria Math"/>
                            </w:rPr>
                            <m:t>z</m:t>
                          </m:r>
                        </m:e>
                      </m:acc>
                    </m:e>
                  </m:mr>
                </m:m>
              </m:e>
            </m:d>
          </m:e>
          <m:sub>
            <m:r>
              <w:rPr>
                <w:rFonts w:ascii="Cambria Math" w:hAnsi="Cambria Math"/>
              </w:rPr>
              <m:t>A</m:t>
            </m:r>
          </m:sub>
        </m:sSub>
      </m:oMath>
      <w:r w:rsidR="00D547DA">
        <w:t xml:space="preserve">, </w:t>
      </w: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B</m:t>
                    </m:r>
                  </m:sub>
                </m:sSub>
              </m:e>
            </m:d>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F</m:t>
                      </m:r>
                      <m:acc>
                        <m:accPr>
                          <m:chr m:val="⃗"/>
                          <m:ctrlPr>
                            <w:rPr>
                              <w:rFonts w:ascii="Cambria Math" w:hAnsi="Cambria Math"/>
                              <w:i/>
                            </w:rPr>
                          </m:ctrlPr>
                        </m:accPr>
                        <m:e>
                          <m:r>
                            <w:rPr>
                              <w:rFonts w:ascii="Cambria Math" w:hAnsi="Cambria Math"/>
                            </w:rPr>
                            <m:t>y</m:t>
                          </m:r>
                        </m:e>
                      </m:acc>
                    </m:e>
                  </m:mr>
                  <m:mr>
                    <m:e>
                      <m:acc>
                        <m:accPr>
                          <m:chr m:val="⃗"/>
                          <m:ctrlPr>
                            <w:rPr>
                              <w:rFonts w:ascii="Cambria Math" w:hAnsi="Cambria Math"/>
                              <w:i/>
                            </w:rPr>
                          </m:ctrlPr>
                        </m:accPr>
                        <m:e>
                          <m:r>
                            <w:rPr>
                              <w:rFonts w:ascii="Cambria Math" w:hAnsi="Cambria Math"/>
                            </w:rPr>
                            <m:t>0</m:t>
                          </m:r>
                        </m:e>
                      </m:acc>
                    </m:e>
                  </m:mr>
                </m:m>
              </m:e>
            </m:d>
          </m:e>
          <m:sub>
            <m:r>
              <w:rPr>
                <w:rFonts w:ascii="Cambria Math" w:hAnsi="Cambria Math"/>
              </w:rPr>
              <m:t>B</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F</m:t>
                      </m:r>
                      <m:acc>
                        <m:accPr>
                          <m:chr m:val="⃗"/>
                          <m:ctrlPr>
                            <w:rPr>
                              <w:rFonts w:ascii="Cambria Math" w:hAnsi="Cambria Math"/>
                              <w:i/>
                            </w:rPr>
                          </m:ctrlPr>
                        </m:accPr>
                        <m:e>
                          <m:r>
                            <w:rPr>
                              <w:rFonts w:ascii="Cambria Math" w:hAnsi="Cambria Math"/>
                            </w:rPr>
                            <m:t>y</m:t>
                          </m:r>
                        </m:e>
                      </m:acc>
                    </m:e>
                  </m:mr>
                  <m:mr>
                    <m:e>
                      <m:sSub>
                        <m:sSubPr>
                          <m:ctrlPr>
                            <w:rPr>
                              <w:rFonts w:ascii="Cambria Math" w:hAnsi="Cambria Math"/>
                              <w:i/>
                            </w:rPr>
                          </m:ctrlPr>
                        </m:sSubPr>
                        <m:e>
                          <m:r>
                            <w:rPr>
                              <w:rFonts w:ascii="Cambria Math" w:hAnsi="Cambria Math"/>
                            </w:rPr>
                            <m:t xml:space="preserve"> L</m:t>
                          </m:r>
                        </m:e>
                        <m:sub>
                          <m:r>
                            <w:rPr>
                              <w:rFonts w:ascii="Cambria Math" w:hAnsi="Cambria Math"/>
                            </w:rPr>
                            <m:t>1</m:t>
                          </m:r>
                        </m:sub>
                      </m:sSub>
                      <m:r>
                        <w:rPr>
                          <w:rFonts w:ascii="Cambria Math" w:hAnsi="Cambria Math"/>
                        </w:rPr>
                        <m:t>F</m:t>
                      </m:r>
                      <m:acc>
                        <m:accPr>
                          <m:chr m:val="⃗"/>
                          <m:ctrlPr>
                            <w:rPr>
                              <w:rFonts w:ascii="Cambria Math" w:hAnsi="Cambria Math"/>
                              <w:i/>
                            </w:rPr>
                          </m:ctrlPr>
                        </m:accPr>
                        <m:e>
                          <m:r>
                            <w:rPr>
                              <w:rFonts w:ascii="Cambria Math" w:hAnsi="Cambria Math"/>
                            </w:rPr>
                            <m:t>z</m:t>
                          </m:r>
                        </m:e>
                      </m:acc>
                    </m:e>
                  </m:mr>
                </m:m>
              </m:e>
            </m:d>
          </m:e>
          <m:sub>
            <m:r>
              <w:rPr>
                <w:rFonts w:ascii="Cambria Math" w:hAnsi="Cambria Math"/>
              </w:rPr>
              <m:t>A</m:t>
            </m:r>
          </m:sub>
        </m:sSub>
        <m:r>
          <w:rPr>
            <w:rFonts w:ascii="Cambria Math" w:hAnsi="Cambria Math"/>
          </w:rPr>
          <m:t xml:space="preserve"> et </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C</m:t>
                    </m:r>
                  </m:sub>
                </m:sSub>
              </m:e>
            </m:d>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F</m:t>
                      </m:r>
                      <m:acc>
                        <m:accPr>
                          <m:chr m:val="⃗"/>
                          <m:ctrlPr>
                            <w:rPr>
                              <w:rFonts w:ascii="Cambria Math" w:hAnsi="Cambria Math"/>
                              <w:i/>
                            </w:rPr>
                          </m:ctrlPr>
                        </m:accPr>
                        <m:e>
                          <m:r>
                            <w:rPr>
                              <w:rFonts w:ascii="Cambria Math" w:hAnsi="Cambria Math"/>
                            </w:rPr>
                            <m:t>y</m:t>
                          </m:r>
                        </m:e>
                      </m:acc>
                    </m:e>
                  </m:mr>
                  <m:mr>
                    <m:e>
                      <m:acc>
                        <m:accPr>
                          <m:chr m:val="⃗"/>
                          <m:ctrlPr>
                            <w:rPr>
                              <w:rFonts w:ascii="Cambria Math" w:hAnsi="Cambria Math"/>
                              <w:i/>
                            </w:rPr>
                          </m:ctrlPr>
                        </m:accPr>
                        <m:e>
                          <m:r>
                            <w:rPr>
                              <w:rFonts w:ascii="Cambria Math" w:hAnsi="Cambria Math"/>
                            </w:rPr>
                            <m:t>0</m:t>
                          </m:r>
                        </m:e>
                      </m:acc>
                    </m:e>
                  </m:mr>
                </m:m>
              </m:e>
            </m:d>
          </m:e>
          <m:sub>
            <m:r>
              <w:rPr>
                <w:rFonts w:ascii="Cambria Math" w:hAnsi="Cambria Math"/>
              </w:rPr>
              <m:t>C</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F</m:t>
                      </m:r>
                      <m:acc>
                        <m:accPr>
                          <m:chr m:val="⃗"/>
                          <m:ctrlPr>
                            <w:rPr>
                              <w:rFonts w:ascii="Cambria Math" w:hAnsi="Cambria Math"/>
                              <w:i/>
                            </w:rPr>
                          </m:ctrlPr>
                        </m:accPr>
                        <m:e>
                          <m:r>
                            <w:rPr>
                              <w:rFonts w:ascii="Cambria Math" w:hAnsi="Cambria Math"/>
                            </w:rPr>
                            <m:t>y</m:t>
                          </m:r>
                        </m:e>
                      </m:acc>
                    </m:e>
                  </m:mr>
                  <m:mr>
                    <m:e>
                      <m:d>
                        <m:dPr>
                          <m:ctrlPr>
                            <w:rPr>
                              <w:rFonts w:ascii="Cambria Math" w:hAnsi="Cambria Math"/>
                              <w:i/>
                            </w:rPr>
                          </m:ctrlPr>
                        </m:dPr>
                        <m:e>
                          <m:sSub>
                            <m:sSubPr>
                              <m:ctrlPr>
                                <w:rPr>
                                  <w:rFonts w:ascii="Cambria Math" w:hAnsi="Cambria Math"/>
                                  <w:i/>
                                </w:rPr>
                              </m:ctrlPr>
                            </m:sSubPr>
                            <m:e>
                              <m:r>
                                <w:rPr>
                                  <w:rFonts w:ascii="Cambria Math" w:hAnsi="Cambria Math"/>
                                </w:rPr>
                                <m:t xml:space="preserve"> L</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 xml:space="preserve"> L</m:t>
                              </m:r>
                            </m:e>
                            <m:sub>
                              <m:r>
                                <w:rPr>
                                  <w:rFonts w:ascii="Cambria Math" w:hAnsi="Cambria Math"/>
                                </w:rPr>
                                <m:t>2</m:t>
                              </m:r>
                            </m:sub>
                          </m:sSub>
                        </m:e>
                      </m:d>
                      <m:r>
                        <w:rPr>
                          <w:rFonts w:ascii="Cambria Math" w:hAnsi="Cambria Math"/>
                        </w:rPr>
                        <m:t>F</m:t>
                      </m:r>
                      <m:acc>
                        <m:accPr>
                          <m:chr m:val="⃗"/>
                          <m:ctrlPr>
                            <w:rPr>
                              <w:rFonts w:ascii="Cambria Math" w:hAnsi="Cambria Math"/>
                              <w:i/>
                            </w:rPr>
                          </m:ctrlPr>
                        </m:accPr>
                        <m:e>
                          <m:r>
                            <w:rPr>
                              <w:rFonts w:ascii="Cambria Math" w:hAnsi="Cambria Math"/>
                            </w:rPr>
                            <m:t>z</m:t>
                          </m:r>
                        </m:e>
                      </m:acc>
                    </m:e>
                  </m:mr>
                </m:m>
              </m:e>
            </m:d>
          </m:e>
          <m:sub>
            <m:r>
              <w:rPr>
                <w:rFonts w:ascii="Cambria Math" w:hAnsi="Cambria Math"/>
              </w:rPr>
              <m:t>A</m:t>
            </m:r>
          </m:sub>
        </m:sSub>
        <m:r>
          <w:rPr>
            <w:rFonts w:ascii="Cambria Math" w:hAnsi="Cambria Math"/>
          </w:rPr>
          <m:t xml:space="preserve"> </m:t>
        </m:r>
      </m:oMath>
    </w:p>
    <w:p w:rsidR="00D547DA" w:rsidRDefault="00D547DA" w:rsidP="008531E6">
      <w:pPr>
        <w:pStyle w:val="Corrig"/>
        <w:spacing w:after="0"/>
      </w:pPr>
      <w:r>
        <w:t xml:space="preserve">PFS en A </w:t>
      </w:r>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x</m:t>
                      </m:r>
                    </m:e>
                    <m:sub>
                      <m:r>
                        <w:rPr>
                          <w:rFonts w:ascii="Cambria Math" w:hAnsi="Cambria Math"/>
                        </w:rPr>
                        <m:t>A</m:t>
                      </m:r>
                    </m:sub>
                  </m:sSub>
                  <m:r>
                    <w:rPr>
                      <w:rFonts w:ascii="Cambria Math" w:hAnsi="Cambria Math"/>
                    </w:rPr>
                    <m:t>=0</m:t>
                  </m:r>
                </m:e>
              </m:mr>
              <m:mr>
                <m:e>
                  <m:r>
                    <w:rPr>
                      <w:rFonts w:ascii="Cambria Math" w:hAnsi="Cambria Math"/>
                    </w:rPr>
                    <m:t>2F+</m:t>
                  </m:r>
                  <m:sSub>
                    <m:sSubPr>
                      <m:ctrlPr>
                        <w:rPr>
                          <w:rFonts w:ascii="Cambria Math" w:hAnsi="Cambria Math"/>
                          <w:i/>
                        </w:rPr>
                      </m:ctrlPr>
                    </m:sSubPr>
                    <m:e>
                      <m:r>
                        <w:rPr>
                          <w:rFonts w:ascii="Cambria Math" w:hAnsi="Cambria Math"/>
                        </w:rPr>
                        <m:t>y</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D</m:t>
                      </m:r>
                    </m:sub>
                  </m:sSub>
                  <m:r>
                    <w:rPr>
                      <w:rFonts w:ascii="Cambria Math" w:hAnsi="Cambria Math"/>
                    </w:rPr>
                    <m:t>=0</m:t>
                  </m:r>
                </m:e>
              </m:mr>
              <m:mr>
                <m:e>
                  <m:d>
                    <m:dPr>
                      <m:ctrlPr>
                        <w:rPr>
                          <w:rFonts w:ascii="Cambria Math" w:hAnsi="Cambria Math"/>
                          <w:i/>
                        </w:rPr>
                      </m:ctrlPr>
                    </m:dPr>
                    <m:e>
                      <m:r>
                        <w:rPr>
                          <w:rFonts w:ascii="Cambria Math" w:hAnsi="Cambria Math"/>
                        </w:rPr>
                        <m:t>2</m:t>
                      </m:r>
                      <m:sSub>
                        <m:sSubPr>
                          <m:ctrlPr>
                            <w:rPr>
                              <w:rFonts w:ascii="Cambria Math" w:hAnsi="Cambria Math"/>
                              <w:i/>
                            </w:rPr>
                          </m:ctrlPr>
                        </m:sSubPr>
                        <m:e>
                          <m:r>
                            <w:rPr>
                              <w:rFonts w:ascii="Cambria Math" w:hAnsi="Cambria Math"/>
                            </w:rPr>
                            <m:t>L</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2</m:t>
                          </m:r>
                        </m:sub>
                      </m:sSub>
                    </m:e>
                  </m:d>
                  <m:sSub>
                    <m:sSubPr>
                      <m:ctrlPr>
                        <w:rPr>
                          <w:rFonts w:ascii="Cambria Math" w:hAnsi="Cambria Math"/>
                          <w:i/>
                        </w:rPr>
                      </m:ctrlPr>
                    </m:sSubPr>
                    <m:e>
                      <m:r>
                        <w:rPr>
                          <w:rFonts w:ascii="Cambria Math" w:hAnsi="Cambria Math"/>
                        </w:rPr>
                        <m:t>y</m:t>
                      </m:r>
                    </m:e>
                    <m:sub>
                      <m:r>
                        <w:rPr>
                          <w:rFonts w:ascii="Cambria Math" w:hAnsi="Cambria Math"/>
                        </w:rPr>
                        <m:t>D</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 xml:space="preserve"> L</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 xml:space="preserve"> L</m:t>
                          </m:r>
                        </m:e>
                        <m:sub>
                          <m:r>
                            <w:rPr>
                              <w:rFonts w:ascii="Cambria Math" w:hAnsi="Cambria Math"/>
                            </w:rPr>
                            <m:t>2</m:t>
                          </m:r>
                        </m:sub>
                      </m:sSub>
                    </m:e>
                  </m:d>
                  <m:r>
                    <w:rPr>
                      <w:rFonts w:ascii="Cambria Math" w:hAnsi="Cambria Math"/>
                    </w:rPr>
                    <m:t>F=0</m:t>
                  </m:r>
                </m:e>
              </m:mr>
            </m:m>
          </m:e>
        </m:d>
        <m:r>
          <w:rPr>
            <w:rFonts w:ascii="Cambria Math" w:hAnsi="Cambria Math"/>
          </w:rPr>
          <m:t xml:space="preserve"> </m:t>
        </m:r>
      </m:oMath>
      <w:r w:rsidR="00C76F04">
        <w:t xml:space="preserve">    </w:t>
      </w:r>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x</m:t>
                      </m:r>
                    </m:e>
                    <m:sub>
                      <m:r>
                        <w:rPr>
                          <w:rFonts w:ascii="Cambria Math" w:hAnsi="Cambria Math"/>
                        </w:rPr>
                        <m:t>A</m:t>
                      </m:r>
                    </m:sub>
                  </m:sSub>
                  <m:r>
                    <w:rPr>
                      <w:rFonts w:ascii="Cambria Math" w:hAnsi="Cambria Math"/>
                    </w:rPr>
                    <m:t>=0</m:t>
                  </m:r>
                </m:e>
              </m:mr>
              <m:mr>
                <m:e>
                  <m:sSub>
                    <m:sSubPr>
                      <m:ctrlPr>
                        <w:rPr>
                          <w:rFonts w:ascii="Cambria Math" w:hAnsi="Cambria Math"/>
                          <w:i/>
                        </w:rPr>
                      </m:ctrlPr>
                    </m:sSubPr>
                    <m:e>
                      <m:r>
                        <w:rPr>
                          <w:rFonts w:ascii="Cambria Math" w:hAnsi="Cambria Math"/>
                        </w:rPr>
                        <m:t>y</m:t>
                      </m:r>
                    </m:e>
                    <m:sub>
                      <m:r>
                        <w:rPr>
                          <w:rFonts w:ascii="Cambria Math" w:hAnsi="Cambria Math"/>
                        </w:rPr>
                        <m:t>A</m:t>
                      </m:r>
                    </m:sub>
                  </m:sSub>
                  <m:r>
                    <w:rPr>
                      <w:rFonts w:ascii="Cambria Math" w:hAnsi="Cambria Math"/>
                    </w:rPr>
                    <m:t>=-F</m:t>
                  </m:r>
                </m:e>
              </m:mr>
              <m:mr>
                <m:e>
                  <m:sSub>
                    <m:sSubPr>
                      <m:ctrlPr>
                        <w:rPr>
                          <w:rFonts w:ascii="Cambria Math" w:hAnsi="Cambria Math"/>
                          <w:i/>
                        </w:rPr>
                      </m:ctrlPr>
                    </m:sSubPr>
                    <m:e>
                      <m:r>
                        <w:rPr>
                          <w:rFonts w:ascii="Cambria Math" w:hAnsi="Cambria Math"/>
                        </w:rPr>
                        <m:t>y</m:t>
                      </m:r>
                    </m:e>
                    <m:sub>
                      <m:r>
                        <w:rPr>
                          <w:rFonts w:ascii="Cambria Math" w:hAnsi="Cambria Math"/>
                        </w:rPr>
                        <m:t>D</m:t>
                      </m:r>
                    </m:sub>
                  </m:sSub>
                  <m:r>
                    <w:rPr>
                      <w:rFonts w:ascii="Cambria Math" w:hAnsi="Cambria Math"/>
                    </w:rPr>
                    <m:t>=-F</m:t>
                  </m:r>
                </m:e>
              </m:mr>
            </m:m>
          </m:e>
        </m:d>
      </m:oMath>
    </w:p>
    <w:p w:rsidR="008531E6" w:rsidRDefault="008531E6" w:rsidP="008531E6">
      <w:pPr>
        <w:pStyle w:val="Corrig"/>
        <w:spacing w:before="120" w:after="0"/>
      </w:pPr>
      <w:r w:rsidRPr="008531E6">
        <w:rPr>
          <w:u w:val="single"/>
        </w:rPr>
        <w:t>2</w:t>
      </w:r>
      <w:r w:rsidRPr="008531E6">
        <w:rPr>
          <w:u w:val="single"/>
          <w:vertAlign w:val="superscript"/>
        </w:rPr>
        <w:t>nde</w:t>
      </w:r>
      <w:r w:rsidRPr="008531E6">
        <w:rPr>
          <w:u w:val="single"/>
        </w:rPr>
        <w:t xml:space="preserve"> solution </w:t>
      </w:r>
      <w:r>
        <w:t xml:space="preserve">: </w:t>
      </w:r>
    </w:p>
    <w:p w:rsidR="00142E73" w:rsidRPr="008531E6" w:rsidRDefault="00142E73" w:rsidP="008531E6">
      <w:pPr>
        <w:pStyle w:val="Corrig"/>
      </w:pPr>
      <w:r w:rsidRPr="008531E6">
        <w:t>On peut se passer du calcul des moments en A.</w:t>
      </w:r>
      <w:r w:rsidR="008531E6" w:rsidRPr="008531E6">
        <w:t xml:space="preserve"> </w:t>
      </w:r>
      <w:r w:rsidRPr="008531E6">
        <w:t xml:space="preserve">On peut remarquer que </w:t>
      </w:r>
      <m:oMath>
        <m:sSub>
          <m:sSubPr>
            <m:ctrlPr>
              <w:rPr>
                <w:rFonts w:ascii="Cambria Math" w:hAnsi="Cambria Math"/>
              </w:rPr>
            </m:ctrlPr>
          </m:sSubPr>
          <m:e>
            <m:r>
              <w:rPr>
                <w:rFonts w:ascii="Cambria Math" w:hAnsi="Cambria Math"/>
              </w:rPr>
              <m:t>X</m:t>
            </m:r>
          </m:e>
          <m:sub>
            <m:r>
              <w:rPr>
                <w:rFonts w:ascii="Cambria Math" w:hAnsi="Cambria Math"/>
              </w:rPr>
              <m:t>A</m:t>
            </m:r>
          </m:sub>
        </m:sSub>
        <m:r>
          <m:rPr>
            <m:sty m:val="p"/>
          </m:rPr>
          <w:rPr>
            <w:rFonts w:ascii="Cambria Math" w:hAnsi="Cambria Math"/>
          </w:rPr>
          <m:t>=0</m:t>
        </m:r>
      </m:oMath>
      <w:r w:rsidRPr="008531E6">
        <w:t xml:space="preserve"> car il s’agit du seul effort sur </w:t>
      </w:r>
      <m:oMath>
        <m:acc>
          <m:accPr>
            <m:chr m:val="⃗"/>
            <m:ctrlPr>
              <w:rPr>
                <w:rFonts w:ascii="Cambria Math" w:hAnsi="Cambria Math"/>
              </w:rPr>
            </m:ctrlPr>
          </m:accPr>
          <m:e>
            <m:r>
              <w:rPr>
                <w:rFonts w:ascii="Cambria Math" w:hAnsi="Cambria Math"/>
              </w:rPr>
              <m:t>x</m:t>
            </m:r>
          </m:e>
        </m:acc>
      </m:oMath>
      <w:r w:rsidRPr="008531E6">
        <w:t>.</w:t>
      </w:r>
    </w:p>
    <w:p w:rsidR="00142E73" w:rsidRPr="008531E6" w:rsidRDefault="00142E73" w:rsidP="008531E6">
      <w:pPr>
        <w:pStyle w:val="Corrig"/>
      </w:pPr>
      <w:r w:rsidRPr="008531E6">
        <w:t xml:space="preserve">De la symétrie du problème on peut déduire que </w:t>
      </w:r>
      <m:oMath>
        <m:sSub>
          <m:sSubPr>
            <m:ctrlPr>
              <w:rPr>
                <w:rFonts w:ascii="Cambria Math" w:hAnsi="Cambria Math"/>
              </w:rPr>
            </m:ctrlPr>
          </m:sSubPr>
          <m:e>
            <m:r>
              <w:rPr>
                <w:rFonts w:ascii="Cambria Math" w:hAnsi="Cambria Math"/>
              </w:rPr>
              <m:t>Y</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D</m:t>
            </m:r>
          </m:sub>
        </m:sSub>
      </m:oMath>
      <w:r w:rsidRPr="008531E6">
        <w:t>.</w:t>
      </w:r>
    </w:p>
    <w:p w:rsidR="00142E73" w:rsidRPr="008531E6" w:rsidRDefault="00142E73" w:rsidP="008531E6">
      <w:pPr>
        <w:pStyle w:val="Corrig"/>
      </w:pPr>
      <w:r w:rsidRPr="008531E6">
        <w:t>En effectuant la somme des efforts sur  </w:t>
      </w:r>
      <m:oMath>
        <m:acc>
          <m:accPr>
            <m:chr m:val="⃗"/>
            <m:ctrlPr>
              <w:rPr>
                <w:rFonts w:ascii="Cambria Math" w:hAnsi="Cambria Math"/>
              </w:rPr>
            </m:ctrlPr>
          </m:accPr>
          <m:e>
            <m:r>
              <w:rPr>
                <w:rFonts w:ascii="Cambria Math" w:hAnsi="Cambria Math"/>
              </w:rPr>
              <m:t>y</m:t>
            </m:r>
          </m:e>
        </m:acc>
      </m:oMath>
      <w:r w:rsidRPr="008531E6">
        <w:t xml:space="preserve">, on a </w:t>
      </w:r>
      <m:oMath>
        <m:r>
          <m:rPr>
            <m:sty m:val="p"/>
          </m:rPr>
          <w:rPr>
            <w:rFonts w:ascii="Cambria Math" w:hAnsi="Cambria Math"/>
          </w:rPr>
          <m:t>2</m:t>
        </m:r>
        <m:sSub>
          <m:sSubPr>
            <m:ctrlPr>
              <w:rPr>
                <w:rFonts w:ascii="Cambria Math" w:hAnsi="Cambria Math"/>
              </w:rPr>
            </m:ctrlPr>
          </m:sSubPr>
          <m:e>
            <m:r>
              <w:rPr>
                <w:rFonts w:ascii="Cambria Math" w:hAnsi="Cambria Math"/>
              </w:rPr>
              <m:t>Y</m:t>
            </m:r>
          </m:e>
          <m:sub>
            <m:r>
              <w:rPr>
                <w:rFonts w:ascii="Cambria Math" w:hAnsi="Cambria Math"/>
              </w:rPr>
              <m:t>A</m:t>
            </m:r>
          </m:sub>
        </m:sSub>
        <m:r>
          <m:rPr>
            <m:sty m:val="p"/>
          </m:rPr>
          <w:rPr>
            <w:rFonts w:ascii="Cambria Math" w:hAnsi="Cambria Math"/>
          </w:rPr>
          <m:t>+2</m:t>
        </m:r>
        <m:r>
          <w:rPr>
            <w:rFonts w:ascii="Cambria Math" w:hAnsi="Cambria Math"/>
          </w:rPr>
          <m:t>F</m:t>
        </m:r>
        <m:r>
          <m:rPr>
            <m:sty m:val="p"/>
          </m:rPr>
          <w:rPr>
            <w:rFonts w:ascii="Cambria Math" w:hAnsi="Cambria Math"/>
          </w:rPr>
          <m:t>=0</m:t>
        </m:r>
      </m:oMath>
      <w:r w:rsidRPr="008531E6">
        <w:t>.</w:t>
      </w:r>
      <w:r w:rsidR="008531E6" w:rsidRPr="008531E6">
        <w:t xml:space="preserve"> </w:t>
      </w:r>
      <w:r w:rsidRPr="008531E6">
        <w:t xml:space="preserve">D’où </w:t>
      </w:r>
      <m:oMath>
        <m:sSub>
          <m:sSubPr>
            <m:ctrlPr>
              <w:rPr>
                <w:rFonts w:ascii="Cambria Math" w:hAnsi="Cambria Math"/>
              </w:rPr>
            </m:ctrlPr>
          </m:sSubPr>
          <m:e>
            <m:r>
              <w:rPr>
                <w:rFonts w:ascii="Cambria Math" w:hAnsi="Cambria Math"/>
              </w:rPr>
              <m:t>Y</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D</m:t>
            </m:r>
          </m:sub>
        </m:sSub>
        <m:r>
          <m:rPr>
            <m:sty m:val="p"/>
          </m:rPr>
          <w:rPr>
            <w:rFonts w:ascii="Cambria Math" w:hAnsi="Cambria Math"/>
          </w:rPr>
          <m:t>= -</m:t>
        </m:r>
        <m:r>
          <w:rPr>
            <w:rFonts w:ascii="Cambria Math" w:hAnsi="Cambria Math"/>
          </w:rPr>
          <m:t>F</m:t>
        </m:r>
      </m:oMath>
      <w:r w:rsidRPr="008531E6">
        <w:t>.</w:t>
      </w:r>
    </w:p>
    <w:p w:rsidR="00C65DE0" w:rsidRDefault="00C65DE0" w:rsidP="008531E6">
      <w:pPr>
        <w:pStyle w:val="Corrig"/>
        <w:spacing w:before="120"/>
      </w:pPr>
      <w:r>
        <w:t>Toutes les actions mécaniques étant connues, il est possible de calculer le torseur de cohésion sur chaque tronçon.</w:t>
      </w:r>
    </w:p>
    <w:p w:rsidR="00C65DE0" w:rsidRDefault="00C65DE0" w:rsidP="00C65DE0">
      <w:pPr>
        <w:pStyle w:val="Corrig"/>
        <w:numPr>
          <w:ilvl w:val="0"/>
          <w:numId w:val="9"/>
        </w:numPr>
      </w:pPr>
      <w:r>
        <w:t xml:space="preserve">Tronçon [AB] :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coh, AB</m:t>
                </m:r>
              </m:sub>
            </m:sSub>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-F</m:t>
                      </m:r>
                      <m:acc>
                        <m:accPr>
                          <m:chr m:val="⃗"/>
                          <m:ctrlPr>
                            <w:rPr>
                              <w:rFonts w:ascii="Cambria Math" w:hAnsi="Cambria Math"/>
                              <w:i/>
                            </w:rPr>
                          </m:ctrlPr>
                        </m:accPr>
                        <m:e>
                          <m:r>
                            <w:rPr>
                              <w:rFonts w:ascii="Cambria Math" w:hAnsi="Cambria Math"/>
                            </w:rPr>
                            <m:t>y</m:t>
                          </m:r>
                        </m:e>
                      </m:acc>
                    </m:e>
                  </m:mr>
                  <m:mr>
                    <m:e>
                      <m:r>
                        <w:rPr>
                          <w:rFonts w:ascii="Cambria Math" w:hAnsi="Cambria Math"/>
                        </w:rPr>
                        <m:t>xF</m:t>
                      </m:r>
                      <m:acc>
                        <m:accPr>
                          <m:chr m:val="⃗"/>
                          <m:ctrlPr>
                            <w:rPr>
                              <w:rFonts w:ascii="Cambria Math" w:hAnsi="Cambria Math"/>
                              <w:i/>
                            </w:rPr>
                          </m:ctrlPr>
                        </m:accPr>
                        <m:e>
                          <m:r>
                            <w:rPr>
                              <w:rFonts w:ascii="Cambria Math" w:hAnsi="Cambria Math"/>
                            </w:rPr>
                            <m:t>z</m:t>
                          </m:r>
                        </m:e>
                      </m:acc>
                    </m:e>
                  </m:mr>
                </m:m>
              </m:e>
            </m:d>
          </m:e>
          <m:sub>
            <m:r>
              <w:rPr>
                <w:rFonts w:ascii="Cambria Math" w:hAnsi="Cambria Math"/>
              </w:rPr>
              <m:t>G</m:t>
            </m:r>
          </m:sub>
        </m:sSub>
      </m:oMath>
      <w:r w:rsidR="00106E98">
        <w:t xml:space="preserve">   Flexion simple.</w:t>
      </w:r>
    </w:p>
    <w:p w:rsidR="00106E98" w:rsidRPr="00833C66" w:rsidRDefault="00106E98" w:rsidP="00106E98">
      <w:pPr>
        <w:pStyle w:val="Corrig"/>
        <w:numPr>
          <w:ilvl w:val="0"/>
          <w:numId w:val="9"/>
        </w:numPr>
      </w:pPr>
      <w:r>
        <w:t>Tronçon [B</w:t>
      </w:r>
      <w:r w:rsidR="00270DFE">
        <w:t>C</w:t>
      </w:r>
      <w:r>
        <w:t xml:space="preserve">] :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coh, BC</m:t>
                </m:r>
              </m:sub>
            </m:sSub>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-F</m:t>
                      </m:r>
                      <m:acc>
                        <m:accPr>
                          <m:chr m:val="⃗"/>
                          <m:ctrlPr>
                            <w:rPr>
                              <w:rFonts w:ascii="Cambria Math" w:hAnsi="Cambria Math"/>
                              <w:i/>
                            </w:rPr>
                          </m:ctrlPr>
                        </m:accPr>
                        <m:e>
                          <m:r>
                            <w:rPr>
                              <w:rFonts w:ascii="Cambria Math" w:hAnsi="Cambria Math"/>
                            </w:rPr>
                            <m:t>y</m:t>
                          </m:r>
                        </m:e>
                      </m:acc>
                    </m:e>
                  </m:mr>
                  <m:mr>
                    <m:e>
                      <m:r>
                        <w:rPr>
                          <w:rFonts w:ascii="Cambria Math" w:hAnsi="Cambria Math"/>
                        </w:rPr>
                        <m:t>xF</m:t>
                      </m:r>
                      <m:acc>
                        <m:accPr>
                          <m:chr m:val="⃗"/>
                          <m:ctrlPr>
                            <w:rPr>
                              <w:rFonts w:ascii="Cambria Math" w:hAnsi="Cambria Math"/>
                              <w:i/>
                            </w:rPr>
                          </m:ctrlPr>
                        </m:accPr>
                        <m:e>
                          <m:r>
                            <w:rPr>
                              <w:rFonts w:ascii="Cambria Math" w:hAnsi="Cambria Math"/>
                            </w:rPr>
                            <m:t>z</m:t>
                          </m:r>
                        </m:e>
                      </m:acc>
                    </m:e>
                  </m:mr>
                </m:m>
              </m:e>
            </m:d>
          </m:e>
          <m:sub>
            <m:r>
              <w:rPr>
                <w:rFonts w:ascii="Cambria Math" w:hAnsi="Cambria Math"/>
              </w:rPr>
              <m:t>G</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F</m:t>
                      </m:r>
                      <m:acc>
                        <m:accPr>
                          <m:chr m:val="⃗"/>
                          <m:ctrlPr>
                            <w:rPr>
                              <w:rFonts w:ascii="Cambria Math" w:hAnsi="Cambria Math"/>
                              <w:i/>
                            </w:rPr>
                          </m:ctrlPr>
                        </m:accPr>
                        <m:e>
                          <m:r>
                            <w:rPr>
                              <w:rFonts w:ascii="Cambria Math" w:hAnsi="Cambria Math"/>
                            </w:rPr>
                            <m:t>y</m:t>
                          </m:r>
                        </m:e>
                      </m:acc>
                    </m:e>
                  </m:mr>
                  <m:mr>
                    <m:e>
                      <m:r>
                        <w:rPr>
                          <w:rFonts w:ascii="Cambria Math" w:hAnsi="Cambria Math"/>
                        </w:rPr>
                        <m:t>-</m:t>
                      </m:r>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L</m:t>
                              </m:r>
                            </m:e>
                            <m:sub>
                              <m:r>
                                <w:rPr>
                                  <w:rFonts w:ascii="Cambria Math" w:hAnsi="Cambria Math"/>
                                </w:rPr>
                                <m:t>1</m:t>
                              </m:r>
                            </m:sub>
                          </m:sSub>
                        </m:e>
                      </m:d>
                      <m:r>
                        <w:rPr>
                          <w:rFonts w:ascii="Cambria Math" w:hAnsi="Cambria Math"/>
                        </w:rPr>
                        <m:t>F</m:t>
                      </m:r>
                      <m:acc>
                        <m:accPr>
                          <m:chr m:val="⃗"/>
                          <m:ctrlPr>
                            <w:rPr>
                              <w:rFonts w:ascii="Cambria Math" w:hAnsi="Cambria Math"/>
                              <w:i/>
                            </w:rPr>
                          </m:ctrlPr>
                        </m:accPr>
                        <m:e>
                          <m:r>
                            <w:rPr>
                              <w:rFonts w:ascii="Cambria Math" w:hAnsi="Cambria Math"/>
                            </w:rPr>
                            <m:t>z</m:t>
                          </m:r>
                        </m:e>
                      </m:acc>
                    </m:e>
                  </m:mr>
                </m:m>
              </m:e>
            </m:d>
          </m:e>
          <m:sub>
            <m:r>
              <w:rPr>
                <w:rFonts w:ascii="Cambria Math" w:hAnsi="Cambria Math"/>
              </w:rPr>
              <m:t>G</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m>
                  <m:mPr>
                    <m:mcs>
                      <m:mc>
                        <m:mcPr>
                          <m:count m:val="1"/>
                          <m:mcJc m:val="center"/>
                        </m:mcPr>
                      </m:mc>
                    </m:mcs>
                    <m:ctrlPr>
                      <w:rPr>
                        <w:rFonts w:ascii="Cambria Math" w:hAnsi="Cambria Math"/>
                        <w:i/>
                      </w:rPr>
                    </m:ctrlPr>
                  </m:mPr>
                  <m:mr>
                    <m:e>
                      <m:acc>
                        <m:accPr>
                          <m:chr m:val="⃗"/>
                          <m:ctrlPr>
                            <w:rPr>
                              <w:rFonts w:ascii="Cambria Math" w:hAnsi="Cambria Math"/>
                              <w:i/>
                            </w:rPr>
                          </m:ctrlPr>
                        </m:accPr>
                        <m:e>
                          <m:r>
                            <w:rPr>
                              <w:rFonts w:ascii="Cambria Math" w:hAnsi="Cambria Math"/>
                            </w:rPr>
                            <m:t>0</m:t>
                          </m:r>
                        </m:e>
                      </m:acc>
                    </m:e>
                  </m:mr>
                  <m:mr>
                    <m:e>
                      <m:sSub>
                        <m:sSubPr>
                          <m:ctrlPr>
                            <w:rPr>
                              <w:rFonts w:ascii="Cambria Math" w:hAnsi="Cambria Math"/>
                              <w:i/>
                            </w:rPr>
                          </m:ctrlPr>
                        </m:sSubPr>
                        <m:e>
                          <m:r>
                            <w:rPr>
                              <w:rFonts w:ascii="Cambria Math" w:hAnsi="Cambria Math"/>
                            </w:rPr>
                            <m:t>-L</m:t>
                          </m:r>
                        </m:e>
                        <m:sub>
                          <m:r>
                            <w:rPr>
                              <w:rFonts w:ascii="Cambria Math" w:hAnsi="Cambria Math"/>
                            </w:rPr>
                            <m:t>1</m:t>
                          </m:r>
                        </m:sub>
                      </m:sSub>
                      <m:r>
                        <w:rPr>
                          <w:rFonts w:ascii="Cambria Math" w:hAnsi="Cambria Math"/>
                        </w:rPr>
                        <m:t>F</m:t>
                      </m:r>
                      <m:acc>
                        <m:accPr>
                          <m:chr m:val="⃗"/>
                          <m:ctrlPr>
                            <w:rPr>
                              <w:rFonts w:ascii="Cambria Math" w:hAnsi="Cambria Math"/>
                              <w:i/>
                            </w:rPr>
                          </m:ctrlPr>
                        </m:accPr>
                        <m:e>
                          <m:r>
                            <w:rPr>
                              <w:rFonts w:ascii="Cambria Math" w:hAnsi="Cambria Math"/>
                            </w:rPr>
                            <m:t>z</m:t>
                          </m:r>
                        </m:e>
                      </m:acc>
                    </m:e>
                  </m:mr>
                </m:m>
              </m:e>
            </m:d>
          </m:e>
          <m:sub>
            <m:r>
              <w:rPr>
                <w:rFonts w:ascii="Cambria Math" w:hAnsi="Cambria Math"/>
              </w:rPr>
              <m:t>G</m:t>
            </m:r>
          </m:sub>
        </m:sSub>
      </m:oMath>
      <w:r>
        <w:t xml:space="preserve">   Flexion </w:t>
      </w:r>
      <w:r w:rsidR="00270DFE">
        <w:t>pure</w:t>
      </w:r>
      <w:r>
        <w:t>.</w:t>
      </w:r>
    </w:p>
    <w:p w:rsidR="00106E98" w:rsidRDefault="00270DFE" w:rsidP="00C65DE0">
      <w:pPr>
        <w:pStyle w:val="Corrig"/>
        <w:numPr>
          <w:ilvl w:val="0"/>
          <w:numId w:val="9"/>
        </w:numPr>
      </w:pPr>
      <w:r>
        <w:t xml:space="preserve">Tronçon [CD] :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coh, CD</m:t>
                </m:r>
              </m:sub>
            </m:sSub>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-F</m:t>
                      </m:r>
                      <m:acc>
                        <m:accPr>
                          <m:chr m:val="⃗"/>
                          <m:ctrlPr>
                            <w:rPr>
                              <w:rFonts w:ascii="Cambria Math" w:hAnsi="Cambria Math"/>
                              <w:i/>
                            </w:rPr>
                          </m:ctrlPr>
                        </m:accPr>
                        <m:e>
                          <m:r>
                            <w:rPr>
                              <w:rFonts w:ascii="Cambria Math" w:hAnsi="Cambria Math"/>
                            </w:rPr>
                            <m:t>y</m:t>
                          </m:r>
                        </m:e>
                      </m:acc>
                    </m:e>
                  </m:mr>
                  <m:mr>
                    <m:e>
                      <m:d>
                        <m:dPr>
                          <m:ctrlPr>
                            <w:rPr>
                              <w:rFonts w:ascii="Cambria Math" w:hAnsi="Cambria Math"/>
                              <w:i/>
                            </w:rPr>
                          </m:ctrlPr>
                        </m:dPr>
                        <m:e>
                          <m:r>
                            <w:rPr>
                              <w:rFonts w:ascii="Cambria Math" w:hAnsi="Cambria Math"/>
                            </w:rPr>
                            <m:t>x-2</m:t>
                          </m:r>
                          <m:sSub>
                            <m:sSubPr>
                              <m:ctrlPr>
                                <w:rPr>
                                  <w:rFonts w:ascii="Cambria Math" w:hAnsi="Cambria Math"/>
                                  <w:i/>
                                </w:rPr>
                              </m:ctrlPr>
                            </m:sSubPr>
                            <m:e>
                              <m:r>
                                <w:rPr>
                                  <w:rFonts w:ascii="Cambria Math" w:hAnsi="Cambria Math"/>
                                </w:rPr>
                                <m:t>L</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2</m:t>
                              </m:r>
                            </m:sub>
                          </m:sSub>
                        </m:e>
                      </m:d>
                      <m:r>
                        <w:rPr>
                          <w:rFonts w:ascii="Cambria Math" w:hAnsi="Cambria Math"/>
                        </w:rPr>
                        <m:t>F</m:t>
                      </m:r>
                      <m:acc>
                        <m:accPr>
                          <m:chr m:val="⃗"/>
                          <m:ctrlPr>
                            <w:rPr>
                              <w:rFonts w:ascii="Cambria Math" w:hAnsi="Cambria Math"/>
                              <w:i/>
                            </w:rPr>
                          </m:ctrlPr>
                        </m:accPr>
                        <m:e>
                          <m:r>
                            <w:rPr>
                              <w:rFonts w:ascii="Cambria Math" w:hAnsi="Cambria Math"/>
                            </w:rPr>
                            <m:t>z</m:t>
                          </m:r>
                        </m:e>
                      </m:acc>
                    </m:e>
                  </m:mr>
                </m:m>
              </m:e>
            </m:d>
          </m:e>
          <m:sub>
            <m:r>
              <w:rPr>
                <w:rFonts w:ascii="Cambria Math" w:hAnsi="Cambria Math"/>
              </w:rPr>
              <m:t>G</m:t>
            </m:r>
          </m:sub>
        </m:sSub>
      </m:oMath>
      <w:r>
        <w:t xml:space="preserve">   Flexion simple.</w:t>
      </w:r>
    </w:p>
    <w:p w:rsidR="008531E6" w:rsidRDefault="008531E6">
      <w:pPr>
        <w:rPr>
          <w:rFonts w:eastAsia="Times New Roman" w:cs="Times New Roman"/>
          <w:color w:val="9D0000"/>
          <w:szCs w:val="20"/>
          <w:lang w:eastAsia="fr-FR"/>
        </w:rPr>
      </w:pPr>
      <w:r>
        <w:br w:type="page"/>
      </w:r>
    </w:p>
    <w:p w:rsidR="00270DFE" w:rsidRDefault="00270DFE" w:rsidP="00270DFE">
      <w:pPr>
        <w:pStyle w:val="Question"/>
        <w:rPr>
          <w:rFonts w:eastAsiaTheme="minorHAnsi"/>
        </w:rPr>
      </w:pPr>
      <w:r w:rsidRPr="00270DFE">
        <w:rPr>
          <w:rFonts w:eastAsiaTheme="minorHAnsi"/>
        </w:rPr>
        <w:lastRenderedPageBreak/>
        <w:t>Tracer le diagramme du moment de flexion (</w:t>
      </w:r>
      <w:r w:rsidRPr="00270DFE">
        <w:rPr>
          <w:rFonts w:ascii="Cambria Math" w:eastAsiaTheme="minorHAnsi" w:hAnsi="Cambria Math" w:cs="Cambria Math"/>
        </w:rPr>
        <w:t>𝑥</w:t>
      </w:r>
      <w:r w:rsidRPr="00270DFE">
        <w:rPr>
          <w:rFonts w:eastAsiaTheme="minorHAnsi"/>
        </w:rPr>
        <w:t>) associé.</w:t>
      </w:r>
    </w:p>
    <w:p w:rsidR="00270DFE" w:rsidRDefault="00F95C4E" w:rsidP="00270DFE">
      <w:pPr>
        <w:pStyle w:val="Corrig"/>
      </w:pPr>
      <w:r>
        <w:rPr>
          <w:noProof/>
        </w:rPr>
        <w:pict>
          <v:group id="_x0000_s1063" style="position:absolute;left:0;text-align:left;margin-left:53.05pt;margin-top:5.65pt;width:421.1pt;height:91.05pt;z-index:-251622400" coordorigin="834,13374" coordsize="8422,1821" wrapcoords="501 0 501 3570 1309 5712 1579 5712 809 7140 1579 8569 1579 14281 116 15531 -39 15888 -39 19636 1579 19993 1579 21421 1733 21421 1733 19993 3311 19993 11743 17673 15709 8569 21600 8569 21600 4641 16826 2856 16903 2142 2464 0 501 0">
            <v:shape id="_x0000_s1046" type="#_x0000_t32" style="position:absolute;left:1483;top:13691;width:11;height:1504;flip:y" o:connectortype="straight">
              <v:stroke endarrow="block"/>
            </v:shape>
            <v:shape id="_x0000_s1047" type="#_x0000_t32" style="position:absolute;left:1165;top:13984;width:7683;height:8" o:connectortype="straight">
              <v:stroke endarrow="block"/>
            </v:shape>
            <v:shape id="_x0000_s1048" type="#_x0000_t202" style="position:absolute;left:1062;top:13374;width:719;height:317" stroked="f">
              <v:textbox style="mso-next-textbox:#_x0000_s1048" inset="0,0,0,0">
                <w:txbxContent>
                  <w:p w:rsidR="00244ECB" w:rsidRPr="00270DFE" w:rsidRDefault="00244ECB" w:rsidP="00270DFE">
                    <w:r w:rsidRPr="00270DFE">
                      <w:rPr>
                        <w:rFonts w:ascii="Cambria Math" w:hAnsi="Cambria Math" w:cs="Cambria Math"/>
                      </w:rPr>
                      <w:t>𝑀</w:t>
                    </w:r>
                    <w:r w:rsidRPr="00270DFE">
                      <w:rPr>
                        <w:rFonts w:ascii="Cambria Math" w:hAnsi="Cambria Math" w:cs="Cambria Math"/>
                        <w:sz w:val="14"/>
                      </w:rPr>
                      <w:t>𝑓𝑧</w:t>
                    </w:r>
                    <w:r w:rsidRPr="00270DFE">
                      <w:t>(</w:t>
                    </w:r>
                    <w:r w:rsidRPr="00270DFE">
                      <w:rPr>
                        <w:rFonts w:ascii="Cambria Math" w:hAnsi="Cambria Math" w:cs="Cambria Math"/>
                      </w:rPr>
                      <w:t>𝑥</w:t>
                    </w:r>
                    <w:r w:rsidRPr="00270DFE">
                      <w:t>)</w:t>
                    </w:r>
                  </w:p>
                </w:txbxContent>
              </v:textbox>
            </v:shape>
            <v:shape id="_x0000_s1049" type="#_x0000_t202" style="position:absolute;left:8926;top:13776;width:330;height:317" stroked="f">
              <v:textbox style="mso-next-textbox:#_x0000_s1049" inset="0,0,0,0">
                <w:txbxContent>
                  <w:p w:rsidR="00244ECB" w:rsidRPr="00270DFE" w:rsidRDefault="00244ECB" w:rsidP="00270DFE">
                    <w:r w:rsidRPr="00270DFE">
                      <w:rPr>
                        <w:rFonts w:ascii="Cambria Math" w:hAnsi="Cambria Math" w:cs="Cambria Math"/>
                      </w:rPr>
                      <w:t>𝑥</w:t>
                    </w:r>
                  </w:p>
                </w:txbxContent>
              </v:textbox>
            </v:shape>
            <v:shape id="_x0000_s1050" type="#_x0000_t202" style="position:absolute;left:1600;top:13618;width:330;height:317" stroked="f">
              <v:textbox style="mso-next-textbox:#_x0000_s1050" inset="0,0,0,0">
                <w:txbxContent>
                  <w:p w:rsidR="00244ECB" w:rsidRPr="00270DFE" w:rsidRDefault="00244ECB" w:rsidP="00270DFE">
                    <w:r>
                      <w:rPr>
                        <w:rFonts w:ascii="Cambria Math" w:hAnsi="Cambria Math" w:cs="Cambria Math"/>
                      </w:rPr>
                      <w:t>A</w:t>
                    </w:r>
                  </w:p>
                </w:txbxContent>
              </v:textbox>
            </v:shape>
            <v:shape id="_x0000_s1051" type="#_x0000_t202" style="position:absolute;left:3431;top:13575;width:330;height:317" stroked="f">
              <v:textbox style="mso-next-textbox:#_x0000_s1051" inset="0,0,0,0">
                <w:txbxContent>
                  <w:p w:rsidR="00244ECB" w:rsidRPr="00270DFE" w:rsidRDefault="00244ECB" w:rsidP="00270DFE">
                    <w:r>
                      <w:rPr>
                        <w:rFonts w:ascii="Cambria Math" w:hAnsi="Cambria Math" w:cs="Cambria Math"/>
                      </w:rPr>
                      <w:t>B</w:t>
                    </w:r>
                  </w:p>
                </w:txbxContent>
              </v:textbox>
            </v:shape>
            <v:shape id="_x0000_s1052" type="#_x0000_t202" style="position:absolute;left:5164;top:13575;width:330;height:317" stroked="f">
              <v:textbox style="mso-next-textbox:#_x0000_s1052" inset="0,0,0,0">
                <w:txbxContent>
                  <w:p w:rsidR="00244ECB" w:rsidRPr="00270DFE" w:rsidRDefault="00244ECB" w:rsidP="00270DFE">
                    <w:r>
                      <w:rPr>
                        <w:rFonts w:ascii="Cambria Math" w:hAnsi="Cambria Math" w:cs="Cambria Math"/>
                      </w:rPr>
                      <w:t>C</w:t>
                    </w:r>
                  </w:p>
                </w:txbxContent>
              </v:textbox>
            </v:shape>
            <v:shape id="_x0000_s1053" type="#_x0000_t202" style="position:absolute;left:7052;top:13575;width:330;height:317" stroked="f">
              <v:textbox style="mso-next-textbox:#_x0000_s1053" inset="0,0,0,0">
                <w:txbxContent>
                  <w:p w:rsidR="00244ECB" w:rsidRPr="00270DFE" w:rsidRDefault="00244ECB" w:rsidP="00270DFE">
                    <w:r>
                      <w:rPr>
                        <w:rFonts w:ascii="Cambria Math" w:hAnsi="Cambria Math" w:cs="Cambria Math"/>
                      </w:rPr>
                      <w:t>D</w:t>
                    </w:r>
                  </w:p>
                </w:txbxContent>
              </v:textbox>
            </v:shape>
            <v:shape id="_x0000_s1054" type="#_x0000_t32" style="position:absolute;left:3529;top:13935;width:0;height:107" o:connectortype="straight"/>
            <v:shape id="_x0000_s1055" type="#_x0000_t32" style="position:absolute;left:5261;top:13934;width:0;height:107" o:connectortype="straight"/>
            <v:shape id="_x0000_s1056" type="#_x0000_t32" style="position:absolute;left:7175;top:13933;width:0;height:107" o:connectortype="straight"/>
            <v:shape id="_x0000_s1057" type="#_x0000_t32" style="position:absolute;left:1494;top:13984;width:2035;height:899" o:connectortype="straight"/>
            <v:shape id="_x0000_s1058" type="#_x0000_t32" style="position:absolute;left:3529;top:14883;width:1732;height:0;flip:x" o:connectortype="straight"/>
            <v:shape id="_x0000_s1059" type="#_x0000_t32" style="position:absolute;left:5261;top:13984;width:1914;height:899;flip:x" o:connectortype="straight"/>
            <v:shape id="_x0000_s1060" type="#_x0000_t32" style="position:absolute;left:1432;top:14883;width:62;height:0" o:connectortype="straight"/>
            <v:shape id="_x0000_s1062" type="#_x0000_t202" style="position:absolute;left:834;top:14715;width:521;height:317" stroked="f">
              <v:textbox style="mso-next-textbox:#_x0000_s1062" inset="0,0,0,0">
                <w:txbxContent>
                  <w:p w:rsidR="00244ECB" w:rsidRPr="00270DFE" w:rsidRDefault="00244ECB" w:rsidP="009A5B6B">
                    <w:r>
                      <w:rPr>
                        <w:rFonts w:ascii="Cambria Math" w:hAnsi="Cambria Math" w:cs="Cambria Math"/>
                      </w:rPr>
                      <w:t>-L</w:t>
                    </w:r>
                    <w:r w:rsidRPr="009A5B6B">
                      <w:rPr>
                        <w:rFonts w:ascii="Cambria Math" w:hAnsi="Cambria Math" w:cs="Cambria Math"/>
                        <w:vertAlign w:val="subscript"/>
                      </w:rPr>
                      <w:t>1</w:t>
                    </w:r>
                    <w:r>
                      <w:rPr>
                        <w:rFonts w:ascii="Cambria Math" w:hAnsi="Cambria Math" w:cs="Cambria Math"/>
                      </w:rPr>
                      <w:t>F</w:t>
                    </w:r>
                  </w:p>
                </w:txbxContent>
              </v:textbox>
            </v:shape>
            <w10:wrap type="tight"/>
          </v:group>
        </w:pict>
      </w:r>
    </w:p>
    <w:p w:rsidR="00270DFE" w:rsidRDefault="00270DFE" w:rsidP="00270DFE">
      <w:pPr>
        <w:pStyle w:val="Corrig"/>
      </w:pPr>
    </w:p>
    <w:p w:rsidR="00270DFE" w:rsidRDefault="00270DFE" w:rsidP="00270DFE">
      <w:pPr>
        <w:pStyle w:val="Corrig"/>
      </w:pPr>
    </w:p>
    <w:p w:rsidR="00270DFE" w:rsidRDefault="00270DFE" w:rsidP="00270DFE">
      <w:pPr>
        <w:pStyle w:val="Corrig"/>
      </w:pPr>
    </w:p>
    <w:p w:rsidR="00270DFE" w:rsidRDefault="00270DFE" w:rsidP="00270DFE">
      <w:pPr>
        <w:pStyle w:val="Corrig"/>
      </w:pPr>
    </w:p>
    <w:p w:rsidR="009A5B6B" w:rsidRDefault="009A5B6B" w:rsidP="009A5B6B">
      <w:pPr>
        <w:pStyle w:val="Question"/>
      </w:pPr>
      <w:r w:rsidRPr="009A5B6B">
        <w:t>Pour la section la plus sollicitée, déterminer l’expression de la contrainte maximale et faire l’application numérique.</w:t>
      </w:r>
    </w:p>
    <w:p w:rsidR="009A5B6B" w:rsidRDefault="009A5B6B" w:rsidP="009A5B6B">
      <w:pPr>
        <w:pStyle w:val="Corrig"/>
      </w:pPr>
      <w:r>
        <w:t>L</w:t>
      </w:r>
      <w:r w:rsidRPr="009A5B6B">
        <w:t xml:space="preserve">’expression de la contrainte </w:t>
      </w:r>
      <w:r>
        <w:t xml:space="preserve">est </w:t>
      </w:r>
      <w:r w:rsidRPr="009A5B6B">
        <w:t>maximale</w:t>
      </w:r>
      <w:r>
        <w:t xml:space="preserve"> pour le segment [BC] et sur l’extérieur de la poutre donc pour y=d/2.</w:t>
      </w:r>
    </w:p>
    <w:p w:rsidR="009A5B6B" w:rsidRDefault="00F95C4E" w:rsidP="009A5B6B">
      <w:pPr>
        <w:pStyle w:val="Corrig"/>
      </w:pPr>
      <m:oMath>
        <m:sSub>
          <m:sSubPr>
            <m:ctrlPr>
              <w:rPr>
                <w:rFonts w:ascii="Cambria Math" w:hAnsi="Cambria Math"/>
                <w:i/>
              </w:rPr>
            </m:ctrlPr>
          </m:sSubPr>
          <m:e>
            <m:r>
              <w:rPr>
                <w:rFonts w:ascii="Cambria Math" w:hAnsi="Cambria Math"/>
              </w:rPr>
              <m:t>σ</m:t>
            </m:r>
          </m:e>
          <m:sub>
            <m:r>
              <w:rPr>
                <w:rFonts w:ascii="Cambria Math" w:hAnsi="Cambria Math"/>
              </w:rPr>
              <m:t>max</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1</m:t>
                </m:r>
              </m:sub>
            </m:sSub>
            <m:r>
              <w:rPr>
                <w:rFonts w:ascii="Cambria Math" w:hAnsi="Cambria Math"/>
              </w:rPr>
              <m:t>F64</m:t>
            </m:r>
          </m:num>
          <m:den>
            <m:r>
              <w:rPr>
                <w:rFonts w:ascii="Cambria Math" w:hAnsi="Cambria Math"/>
              </w:rPr>
              <m:t>π</m:t>
            </m:r>
            <m:sSup>
              <m:sSupPr>
                <m:ctrlPr>
                  <w:rPr>
                    <w:rFonts w:ascii="Cambria Math" w:hAnsi="Cambria Math"/>
                    <w:i/>
                  </w:rPr>
                </m:ctrlPr>
              </m:sSupPr>
              <m:e>
                <m:r>
                  <w:rPr>
                    <w:rFonts w:ascii="Cambria Math" w:hAnsi="Cambria Math"/>
                  </w:rPr>
                  <m:t>d</m:t>
                </m:r>
              </m:e>
              <m:sup>
                <m:r>
                  <w:rPr>
                    <w:rFonts w:ascii="Cambria Math" w:hAnsi="Cambria Math"/>
                  </w:rPr>
                  <m:t>4</m:t>
                </m:r>
              </m:sup>
            </m:sSup>
          </m:den>
        </m:f>
        <m:f>
          <m:fPr>
            <m:ctrlPr>
              <w:rPr>
                <w:rFonts w:ascii="Cambria Math" w:hAnsi="Cambria Math"/>
                <w:i/>
              </w:rPr>
            </m:ctrlPr>
          </m:fPr>
          <m:num>
            <m:r>
              <w:rPr>
                <w:rFonts w:ascii="Cambria Math" w:hAnsi="Cambria Math"/>
              </w:rPr>
              <m:t>d</m:t>
            </m:r>
          </m:num>
          <m:den>
            <m:r>
              <w:rPr>
                <w:rFonts w:ascii="Cambria Math" w:hAnsi="Cambria Math"/>
              </w:rPr>
              <m:t>2</m:t>
            </m:r>
          </m:den>
        </m:f>
      </m:oMath>
      <w:r w:rsidR="00B57A4E">
        <w:t xml:space="preserve">  soit AN : </w:t>
      </w:r>
      <m:oMath>
        <m:sSub>
          <m:sSubPr>
            <m:ctrlPr>
              <w:rPr>
                <w:rFonts w:ascii="Cambria Math" w:hAnsi="Cambria Math"/>
                <w:i/>
              </w:rPr>
            </m:ctrlPr>
          </m:sSubPr>
          <m:e>
            <m:r>
              <w:rPr>
                <w:rFonts w:ascii="Cambria Math" w:hAnsi="Cambria Math"/>
              </w:rPr>
              <m:t>σ</m:t>
            </m:r>
          </m:e>
          <m:sub>
            <m:r>
              <w:rPr>
                <w:rFonts w:ascii="Cambria Math" w:hAnsi="Cambria Math"/>
              </w:rPr>
              <m:t>max</m:t>
            </m:r>
          </m:sub>
        </m:sSub>
        <m:r>
          <w:rPr>
            <w:rFonts w:ascii="Cambria Math" w:hAnsi="Cambria Math"/>
          </w:rPr>
          <m:t>=</m:t>
        </m:r>
        <m:f>
          <m:fPr>
            <m:ctrlPr>
              <w:rPr>
                <w:rFonts w:ascii="Cambria Math" w:hAnsi="Cambria Math"/>
                <w:i/>
              </w:rPr>
            </m:ctrlPr>
          </m:fPr>
          <m:num>
            <m:r>
              <w:rPr>
                <w:rFonts w:ascii="Cambria Math" w:hAnsi="Cambria Math"/>
              </w:rPr>
              <m:t>500.50.64</m:t>
            </m:r>
          </m:num>
          <m:den>
            <m:r>
              <w:rPr>
                <w:rFonts w:ascii="Cambria Math" w:hAnsi="Cambria Math"/>
              </w:rPr>
              <m:t>π.</m:t>
            </m:r>
            <m:sSup>
              <m:sSupPr>
                <m:ctrlPr>
                  <w:rPr>
                    <w:rFonts w:ascii="Cambria Math" w:hAnsi="Cambria Math"/>
                    <w:i/>
                  </w:rPr>
                </m:ctrlPr>
              </m:sSupPr>
              <m:e>
                <m:r>
                  <w:rPr>
                    <w:rFonts w:ascii="Cambria Math" w:hAnsi="Cambria Math"/>
                  </w:rPr>
                  <m:t>15</m:t>
                </m:r>
              </m:e>
              <m:sup>
                <m:r>
                  <w:rPr>
                    <w:rFonts w:ascii="Cambria Math" w:hAnsi="Cambria Math"/>
                  </w:rPr>
                  <m:t>4</m:t>
                </m:r>
              </m:sup>
            </m:sSup>
          </m:den>
        </m:f>
        <m:f>
          <m:fPr>
            <m:ctrlPr>
              <w:rPr>
                <w:rFonts w:ascii="Cambria Math" w:hAnsi="Cambria Math"/>
                <w:i/>
              </w:rPr>
            </m:ctrlPr>
          </m:fPr>
          <m:num>
            <m:r>
              <w:rPr>
                <w:rFonts w:ascii="Cambria Math" w:hAnsi="Cambria Math"/>
              </w:rPr>
              <m:t>15</m:t>
            </m:r>
          </m:num>
          <m:den>
            <m:r>
              <w:rPr>
                <w:rFonts w:ascii="Cambria Math" w:hAnsi="Cambria Math"/>
              </w:rPr>
              <m:t>2</m:t>
            </m:r>
          </m:den>
        </m:f>
        <m:r>
          <w:rPr>
            <w:rFonts w:ascii="Cambria Math" w:hAnsi="Cambria Math"/>
          </w:rPr>
          <m:t>=75MPa</m:t>
        </m:r>
      </m:oMath>
      <w:r w:rsidR="00B57A4E">
        <w:t xml:space="preserve">  </w:t>
      </w:r>
    </w:p>
    <w:p w:rsidR="00B57A4E" w:rsidRDefault="00B57A4E" w:rsidP="00B57A4E">
      <w:pPr>
        <w:pStyle w:val="Question"/>
        <w:rPr>
          <w:rFonts w:eastAsiaTheme="minorHAnsi"/>
        </w:rPr>
      </w:pPr>
      <w:r w:rsidRPr="00B57A4E">
        <w:rPr>
          <w:rFonts w:eastAsiaTheme="minorHAnsi"/>
        </w:rPr>
        <w:t>Conclure sur le respect des exigences du tableau 3.</w:t>
      </w:r>
    </w:p>
    <w:p w:rsidR="00B57A4E" w:rsidRPr="00B57A4E" w:rsidRDefault="00B57A4E" w:rsidP="00B57A4E">
      <w:pPr>
        <w:pStyle w:val="Corrig"/>
        <w:jc w:val="center"/>
        <w:rPr>
          <w:rFonts w:eastAsiaTheme="minorHAnsi"/>
        </w:rPr>
      </w:pPr>
      <w:r>
        <w:rPr>
          <w:noProof/>
        </w:rPr>
        <w:drawing>
          <wp:inline distT="0" distB="0" distL="0" distR="0">
            <wp:extent cx="4922938" cy="1057771"/>
            <wp:effectExtent l="19050" t="0" r="0" b="0"/>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4925974" cy="1058423"/>
                    </a:xfrm>
                    <a:prstGeom prst="rect">
                      <a:avLst/>
                    </a:prstGeom>
                    <a:noFill/>
                    <a:ln w="9525">
                      <a:noFill/>
                      <a:miter lim="800000"/>
                      <a:headEnd/>
                      <a:tailEnd/>
                    </a:ln>
                  </pic:spPr>
                </pic:pic>
              </a:graphicData>
            </a:graphic>
          </wp:inline>
        </w:drawing>
      </w:r>
    </w:p>
    <w:p w:rsidR="00B57A4E" w:rsidRPr="00B57A4E" w:rsidRDefault="00F95C4E" w:rsidP="00B57A4E">
      <w:pPr>
        <w:pStyle w:val="Corrig"/>
      </w:pPr>
      <m:oMath>
        <m:sSub>
          <m:sSubPr>
            <m:ctrlPr>
              <w:rPr>
                <w:rFonts w:ascii="Cambria Math" w:hAnsi="Cambria Math"/>
                <w:i/>
              </w:rPr>
            </m:ctrlPr>
          </m:sSubPr>
          <m:e>
            <m:r>
              <w:rPr>
                <w:rFonts w:ascii="Cambria Math" w:hAnsi="Cambria Math"/>
              </w:rPr>
              <m:t xml:space="preserve">        σ</m:t>
            </m:r>
          </m:e>
          <m:sub>
            <m:r>
              <w:rPr>
                <w:rFonts w:ascii="Cambria Math" w:hAnsi="Cambria Math"/>
              </w:rPr>
              <m:t>max</m:t>
            </m:r>
          </m:sub>
        </m:sSub>
        <m:r>
          <w:rPr>
            <w:rFonts w:ascii="Cambria Math" w:hAnsi="Cambria Math"/>
          </w:rPr>
          <m:t>&lt;</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e</m:t>
                </m:r>
              </m:sub>
            </m:sSub>
          </m:num>
          <m:den>
            <m:r>
              <w:rPr>
                <w:rFonts w:ascii="Cambria Math" w:hAnsi="Cambria Math"/>
              </w:rPr>
              <m:t>5</m:t>
            </m:r>
          </m:den>
        </m:f>
        <m:r>
          <w:rPr>
            <w:rFonts w:ascii="Cambria Math" w:hAnsi="Cambria Math"/>
          </w:rPr>
          <m:t xml:space="preserve">         </m:t>
        </m:r>
      </m:oMath>
      <w:r w:rsidR="00115EDB">
        <w:t xml:space="preserve">donc              </w:t>
      </w:r>
      <m:oMath>
        <m:sSub>
          <m:sSubPr>
            <m:ctrlPr>
              <w:rPr>
                <w:rFonts w:ascii="Cambria Math" w:hAnsi="Cambria Math"/>
                <w:i/>
              </w:rPr>
            </m:ctrlPr>
          </m:sSubPr>
          <m:e>
            <m:r>
              <w:rPr>
                <w:rFonts w:ascii="Cambria Math" w:hAnsi="Cambria Math"/>
              </w:rPr>
              <m:t>σ</m:t>
            </m:r>
          </m:e>
          <m:sub>
            <m:r>
              <w:rPr>
                <w:rFonts w:ascii="Cambria Math" w:hAnsi="Cambria Math"/>
              </w:rPr>
              <m:t>max</m:t>
            </m:r>
          </m:sub>
        </m:sSub>
        <m:r>
          <w:rPr>
            <w:rFonts w:ascii="Cambria Math" w:hAnsi="Cambria Math"/>
          </w:rPr>
          <m:t>&lt;90 MPa</m:t>
        </m:r>
      </m:oMath>
      <w:r w:rsidR="00115EDB">
        <w:t xml:space="preserve">                    L’exigence est bien respectée.</w:t>
      </w:r>
    </w:p>
    <w:p w:rsidR="00F41B28" w:rsidRPr="004C19A7" w:rsidRDefault="00E23E16" w:rsidP="00E23E16">
      <w:pPr>
        <w:pStyle w:val="Titre1"/>
      </w:pPr>
      <w:r w:rsidRPr="00E23E16">
        <w:t>Motorisation de la base TC200</w:t>
      </w:r>
      <w:r w:rsidRPr="00E23E16">
        <w:rPr>
          <w:rFonts w:ascii="Cambria" w:hAnsi="Cambria"/>
          <w:b w:val="0"/>
          <w:bCs w:val="0"/>
          <w:color w:val="auto"/>
          <w:sz w:val="22"/>
          <w:szCs w:val="22"/>
        </w:rPr>
        <w:t xml:space="preserve"> </w:t>
      </w:r>
    </w:p>
    <w:p w:rsidR="00F41B28" w:rsidRPr="004C19A7" w:rsidRDefault="00E23E16" w:rsidP="00E23E16">
      <w:pPr>
        <w:pStyle w:val="Titre2"/>
      </w:pPr>
      <w:r w:rsidRPr="00E23E16">
        <w:t>Validation des machines et des contrôleurs</w:t>
      </w:r>
    </w:p>
    <w:p w:rsidR="00F41B28" w:rsidRPr="008911F9" w:rsidRDefault="00F41B28" w:rsidP="00F41B28">
      <w:pPr>
        <w:pBdr>
          <w:top w:val="single" w:sz="4" w:space="5" w:color="auto"/>
          <w:bottom w:val="single" w:sz="4" w:space="5" w:color="auto"/>
        </w:pBdr>
      </w:pPr>
      <w:r w:rsidRPr="008911F9">
        <w:rPr>
          <w:b/>
          <w:bCs/>
        </w:rPr>
        <w:t xml:space="preserve">Objectif : </w:t>
      </w:r>
      <w:r w:rsidR="00E23E16" w:rsidRPr="00E23E16">
        <w:rPr>
          <w:rFonts w:ascii="LMRoman10-Regular-Identity-H" w:hAnsi="LMRoman10-Regular-Identity-H"/>
          <w:color w:val="000000"/>
          <w:sz w:val="20"/>
          <w:szCs w:val="20"/>
        </w:rPr>
        <w:t>Valider le choix des machines et des contrôleurs associés afin de répondre à l’exigence 5</w:t>
      </w:r>
      <w:r w:rsidRPr="008911F9">
        <w:rPr>
          <w:color w:val="000000"/>
          <w:sz w:val="20"/>
          <w:szCs w:val="20"/>
        </w:rPr>
        <w:t>.</w:t>
      </w:r>
    </w:p>
    <w:p w:rsidR="00E23E16" w:rsidRDefault="00E23E16" w:rsidP="00E23E16">
      <w:pPr>
        <w:pStyle w:val="Question"/>
        <w:rPr>
          <w:rFonts w:ascii="LMRoman10-Regular-Identity-H" w:eastAsiaTheme="minorHAnsi" w:hAnsi="LMRoman10-Regular-Identity-H" w:cstheme="minorBidi"/>
          <w:color w:val="000000"/>
          <w:sz w:val="20"/>
          <w:lang w:eastAsia="en-US"/>
        </w:rPr>
      </w:pPr>
      <w:r w:rsidRPr="00E23E16">
        <w:rPr>
          <w:rFonts w:ascii="LMRoman10-Regular-Identity-H" w:eastAsiaTheme="minorHAnsi" w:hAnsi="LMRoman10-Regular-Identity-H" w:cstheme="minorBidi"/>
          <w:color w:val="000000"/>
          <w:sz w:val="20"/>
          <w:lang w:eastAsia="en-US"/>
        </w:rPr>
        <w:t xml:space="preserve">En déduire la relation entre </w:t>
      </w:r>
      <w:r w:rsidRPr="00E23E16">
        <w:rPr>
          <w:rFonts w:ascii="Cambria Math" w:eastAsiaTheme="minorHAnsi" w:hAnsi="Cambria Math" w:cs="Cambria Math"/>
          <w:color w:val="000000"/>
          <w:sz w:val="20"/>
          <w:lang w:eastAsia="en-US"/>
        </w:rPr>
        <w:t>𝜔</w:t>
      </w:r>
      <w:r w:rsidRPr="00E23E16">
        <w:rPr>
          <w:rFonts w:ascii="Cambria Math" w:eastAsiaTheme="minorHAnsi" w:hAnsi="Cambria Math" w:cs="Cambria Math"/>
          <w:color w:val="000000"/>
          <w:sz w:val="14"/>
          <w:lang w:eastAsia="en-US"/>
        </w:rPr>
        <w:t>𝑚</w:t>
      </w:r>
      <w:r w:rsidRPr="00E23E16">
        <w:rPr>
          <w:rFonts w:eastAsiaTheme="minorHAnsi" w:cstheme="minorBidi"/>
          <w:color w:val="000000"/>
          <w:sz w:val="14"/>
          <w:lang w:eastAsia="en-US"/>
        </w:rPr>
        <w:t xml:space="preserve"> </w:t>
      </w:r>
      <w:r w:rsidRPr="00E23E16">
        <w:rPr>
          <w:rFonts w:ascii="LMRoman10-Regular-Identity-H" w:eastAsiaTheme="minorHAnsi" w:hAnsi="LMRoman10-Regular-Identity-H" w:cstheme="minorBidi"/>
          <w:color w:val="000000"/>
          <w:sz w:val="20"/>
          <w:lang w:eastAsia="en-US"/>
        </w:rPr>
        <w:t xml:space="preserve">vitesse de rotation du moteur en </w:t>
      </w:r>
      <w:proofErr w:type="spellStart"/>
      <w:r w:rsidRPr="00E23E16">
        <w:rPr>
          <w:rFonts w:ascii="LMRoman10-Regular-Identity-H" w:eastAsiaTheme="minorHAnsi" w:hAnsi="LMRoman10-Regular-Identity-H" w:cstheme="minorBidi"/>
          <w:color w:val="000000"/>
          <w:sz w:val="20"/>
          <w:lang w:eastAsia="en-US"/>
        </w:rPr>
        <w:t>rad</w:t>
      </w:r>
      <w:r>
        <w:rPr>
          <w:rFonts w:eastAsiaTheme="minorHAnsi" w:cstheme="minorBidi"/>
          <w:color w:val="000000"/>
          <w:sz w:val="20"/>
          <w:lang w:eastAsia="en-US"/>
        </w:rPr>
        <w:t>.</w:t>
      </w:r>
      <w:r w:rsidRPr="00E23E16">
        <w:rPr>
          <w:rFonts w:ascii="LMRoman10-Regular-Identity-H" w:eastAsiaTheme="minorHAnsi" w:hAnsi="LMRoman10-Regular-Identity-H" w:cstheme="minorBidi"/>
          <w:color w:val="000000"/>
          <w:sz w:val="20"/>
          <w:lang w:eastAsia="en-US"/>
        </w:rPr>
        <w:t>s</w:t>
      </w:r>
      <w:proofErr w:type="spellEnd"/>
      <w:r w:rsidRPr="00E23E16">
        <w:rPr>
          <w:rFonts w:ascii="LMRoman6-Regular-Identity-H" w:eastAsiaTheme="minorHAnsi" w:hAnsi="LMRoman6-Regular-Identity-H" w:cstheme="minorBidi"/>
          <w:color w:val="000000"/>
          <w:sz w:val="12"/>
          <w:vertAlign w:val="superscript"/>
          <w:lang w:eastAsia="en-US"/>
        </w:rPr>
        <w:t>–1</w:t>
      </w:r>
      <w:r w:rsidRPr="00E23E16">
        <w:rPr>
          <w:rFonts w:ascii="LMRoman6-Regular-Identity-H" w:eastAsiaTheme="minorHAnsi" w:hAnsi="LMRoman6-Regular-Identity-H" w:cstheme="minorBidi"/>
          <w:color w:val="000000"/>
          <w:sz w:val="12"/>
          <w:lang w:eastAsia="en-US"/>
        </w:rPr>
        <w:t xml:space="preserve"> </w:t>
      </w:r>
      <w:r w:rsidRPr="00E23E16">
        <w:rPr>
          <w:rFonts w:ascii="LMRoman10-Regular-Identity-H" w:eastAsiaTheme="minorHAnsi" w:hAnsi="LMRoman10-Regular-Identity-H" w:cstheme="minorBidi"/>
          <w:color w:val="000000"/>
          <w:sz w:val="20"/>
          <w:lang w:eastAsia="en-US"/>
        </w:rPr>
        <w:t xml:space="preserve">et </w:t>
      </w:r>
      <w:r w:rsidRPr="00E23E16">
        <w:rPr>
          <w:rFonts w:ascii="Cambria Math" w:eastAsiaTheme="minorHAnsi" w:hAnsi="Cambria Math" w:cs="Cambria Math"/>
          <w:color w:val="000000"/>
          <w:sz w:val="20"/>
          <w:lang w:eastAsia="en-US"/>
        </w:rPr>
        <w:t>𝜔</w:t>
      </w:r>
      <w:r w:rsidRPr="00E23E16">
        <w:rPr>
          <w:rFonts w:eastAsiaTheme="minorHAnsi" w:cstheme="minorBidi"/>
          <w:color w:val="000000"/>
          <w:sz w:val="20"/>
          <w:lang w:eastAsia="en-US"/>
        </w:rPr>
        <w:t xml:space="preserve"> </w:t>
      </w:r>
      <w:r w:rsidRPr="00E23E16">
        <w:rPr>
          <w:rFonts w:ascii="LMRoman10-Regular-Identity-H" w:eastAsiaTheme="minorHAnsi" w:hAnsi="LMRoman10-Regular-Identity-H" w:cstheme="minorBidi"/>
          <w:color w:val="000000"/>
          <w:sz w:val="20"/>
          <w:lang w:eastAsia="en-US"/>
        </w:rPr>
        <w:t xml:space="preserve">pulsation des courants </w:t>
      </w:r>
      <w:proofErr w:type="spellStart"/>
      <w:r w:rsidRPr="00E23E16">
        <w:rPr>
          <w:rFonts w:ascii="LMRoman10-Regular-Identity-H" w:eastAsiaTheme="minorHAnsi" w:hAnsi="LMRoman10-Regular-Identity-H" w:cstheme="minorBidi"/>
          <w:color w:val="000000"/>
          <w:sz w:val="20"/>
          <w:lang w:eastAsia="en-US"/>
        </w:rPr>
        <w:t>statoriques</w:t>
      </w:r>
      <w:proofErr w:type="spellEnd"/>
      <w:r w:rsidRPr="00E23E16">
        <w:rPr>
          <w:rFonts w:ascii="LMRoman10-Regular-Identity-H" w:eastAsiaTheme="minorHAnsi" w:hAnsi="LMRoman10-Regular-Identity-H" w:cstheme="minorBidi"/>
          <w:color w:val="000000"/>
          <w:sz w:val="20"/>
          <w:lang w:eastAsia="en-US"/>
        </w:rPr>
        <w:t xml:space="preserve"> en </w:t>
      </w:r>
      <w:proofErr w:type="spellStart"/>
      <w:r w:rsidRPr="00E23E16">
        <w:rPr>
          <w:rFonts w:ascii="LMRoman10-Regular-Identity-H" w:eastAsiaTheme="minorHAnsi" w:hAnsi="LMRoman10-Regular-Identity-H" w:cstheme="minorBidi"/>
          <w:color w:val="000000"/>
          <w:sz w:val="20"/>
          <w:lang w:eastAsia="en-US"/>
        </w:rPr>
        <w:t>rad</w:t>
      </w:r>
      <w:r w:rsidR="004F3958">
        <w:rPr>
          <w:rFonts w:eastAsiaTheme="minorHAnsi" w:cstheme="minorBidi"/>
          <w:color w:val="000000"/>
          <w:sz w:val="20"/>
          <w:lang w:eastAsia="en-US"/>
        </w:rPr>
        <w:t>.</w:t>
      </w:r>
      <w:r w:rsidRPr="00E23E16">
        <w:rPr>
          <w:rFonts w:ascii="LMRoman10-Regular-Identity-H" w:eastAsiaTheme="minorHAnsi" w:hAnsi="LMRoman10-Regular-Identity-H" w:cstheme="minorBidi"/>
          <w:color w:val="000000"/>
          <w:sz w:val="20"/>
          <w:lang w:eastAsia="en-US"/>
        </w:rPr>
        <w:t>s</w:t>
      </w:r>
      <w:proofErr w:type="spellEnd"/>
      <w:r w:rsidRPr="004F3958">
        <w:rPr>
          <w:rFonts w:ascii="LMRoman6-Regular-Identity-H" w:eastAsiaTheme="minorHAnsi" w:hAnsi="LMRoman6-Regular-Identity-H" w:cstheme="minorBidi"/>
          <w:color w:val="000000"/>
          <w:sz w:val="12"/>
          <w:vertAlign w:val="superscript"/>
          <w:lang w:eastAsia="en-US"/>
        </w:rPr>
        <w:t>–1</w:t>
      </w:r>
      <w:r w:rsidRPr="00E23E16">
        <w:rPr>
          <w:rFonts w:ascii="LMRoman10-Regular-Identity-H" w:eastAsiaTheme="minorHAnsi" w:hAnsi="LMRoman10-Regular-Identity-H" w:cstheme="minorBidi"/>
          <w:color w:val="000000"/>
          <w:sz w:val="20"/>
          <w:lang w:eastAsia="en-US"/>
        </w:rPr>
        <w:t xml:space="preserve">. Calculer la fréquence maximale </w:t>
      </w:r>
      <w:r w:rsidRPr="00E23E16">
        <w:rPr>
          <w:rFonts w:ascii="Cambria Math" w:eastAsiaTheme="minorHAnsi" w:hAnsi="Cambria Math" w:cs="Cambria Math"/>
          <w:color w:val="000000"/>
          <w:sz w:val="20"/>
          <w:lang w:eastAsia="en-US"/>
        </w:rPr>
        <w:t>𝑓</w:t>
      </w:r>
      <w:r w:rsidRPr="00E23E16">
        <w:rPr>
          <w:rFonts w:eastAsiaTheme="minorHAnsi" w:cstheme="minorBidi"/>
          <w:color w:val="000000"/>
          <w:sz w:val="14"/>
          <w:lang w:eastAsia="en-US"/>
        </w:rPr>
        <w:t xml:space="preserve">max </w:t>
      </w:r>
      <w:r w:rsidRPr="00E23E16">
        <w:rPr>
          <w:rFonts w:ascii="LMRoman10-Regular-Identity-H" w:eastAsiaTheme="minorHAnsi" w:hAnsi="LMRoman10-Regular-Identity-H" w:cstheme="minorBidi"/>
          <w:color w:val="000000"/>
          <w:sz w:val="20"/>
          <w:lang w:eastAsia="en-US"/>
        </w:rPr>
        <w:t>permettant d’atteindre la vitesse maximale de</w:t>
      </w:r>
      <w:r>
        <w:rPr>
          <w:rFonts w:ascii="LMRoman10-Regular-Identity-H" w:eastAsiaTheme="minorHAnsi" w:hAnsi="LMRoman10-Regular-Identity-H" w:cstheme="minorBidi"/>
          <w:color w:val="000000"/>
          <w:sz w:val="20"/>
          <w:lang w:eastAsia="en-US"/>
        </w:rPr>
        <w:t xml:space="preserve"> </w:t>
      </w:r>
      <w:r w:rsidRPr="00E23E16">
        <w:rPr>
          <w:rFonts w:ascii="LMRoman10-Regular-Identity-H" w:eastAsiaTheme="minorHAnsi" w:hAnsi="LMRoman10-Regular-Identity-H" w:cstheme="minorBidi"/>
          <w:color w:val="000000"/>
          <w:sz w:val="20"/>
          <w:lang w:eastAsia="en-US"/>
        </w:rPr>
        <w:t>3000 tr</w:t>
      </w:r>
      <w:r w:rsidRPr="00E23E16">
        <w:rPr>
          <w:rFonts w:eastAsiaTheme="minorHAnsi" w:cstheme="minorBidi"/>
          <w:color w:val="000000"/>
          <w:sz w:val="20"/>
          <w:lang w:eastAsia="en-US"/>
        </w:rPr>
        <w:t>⋅</w:t>
      </w:r>
      <w:r w:rsidRPr="00E23E16">
        <w:rPr>
          <w:rFonts w:ascii="LMRoman10-Regular-Identity-H" w:eastAsiaTheme="minorHAnsi" w:hAnsi="LMRoman10-Regular-Identity-H" w:cstheme="minorBidi"/>
          <w:color w:val="000000"/>
          <w:sz w:val="20"/>
          <w:lang w:eastAsia="en-US"/>
        </w:rPr>
        <w:t>min</w:t>
      </w:r>
      <w:r w:rsidRPr="00E23E16">
        <w:rPr>
          <w:rFonts w:ascii="LMRoman6-Regular-Identity-H" w:eastAsiaTheme="minorHAnsi" w:hAnsi="LMRoman6-Regular-Identity-H" w:cstheme="minorBidi"/>
          <w:color w:val="000000"/>
          <w:sz w:val="12"/>
          <w:vertAlign w:val="superscript"/>
          <w:lang w:eastAsia="en-US"/>
        </w:rPr>
        <w:t>–1</w:t>
      </w:r>
      <w:r w:rsidRPr="00E23E16">
        <w:rPr>
          <w:rFonts w:ascii="LMRoman6-Regular-Identity-H" w:eastAsiaTheme="minorHAnsi" w:hAnsi="LMRoman6-Regular-Identity-H" w:cstheme="minorBidi"/>
          <w:color w:val="000000"/>
          <w:sz w:val="12"/>
          <w:lang w:eastAsia="en-US"/>
        </w:rPr>
        <w:t xml:space="preserve"> </w:t>
      </w:r>
      <w:r w:rsidRPr="00E23E16">
        <w:rPr>
          <w:rFonts w:ascii="LMRoman10-Regular-Identity-H" w:eastAsiaTheme="minorHAnsi" w:hAnsi="LMRoman10-Regular-Identity-H" w:cstheme="minorBidi"/>
          <w:color w:val="000000"/>
          <w:sz w:val="20"/>
          <w:lang w:eastAsia="en-US"/>
        </w:rPr>
        <w:t>annoncée.</w:t>
      </w:r>
    </w:p>
    <w:p w:rsidR="004F3958" w:rsidRDefault="002F10A2" w:rsidP="004F3958">
      <w:pPr>
        <w:pStyle w:val="Corrig"/>
      </w:pPr>
      <w:r>
        <w:rPr>
          <w:lang w:eastAsia="en-US"/>
        </w:rPr>
        <w:t xml:space="preserve">On a un moteur synchrone donc </w:t>
      </w:r>
      <m:oMath>
        <m:sSub>
          <m:sSubPr>
            <m:ctrlPr>
              <w:rPr>
                <w:rFonts w:ascii="Cambria Math" w:hAnsi="Cambria Math"/>
                <w:i/>
              </w:rPr>
            </m:ctrlPr>
          </m:sSubPr>
          <m:e>
            <m:r>
              <w:rPr>
                <w:rFonts w:ascii="Cambria Math" w:hAnsi="Cambria Math"/>
              </w:rPr>
              <m:t>ω</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s</m:t>
            </m:r>
          </m:sub>
        </m:sSub>
        <m:r>
          <w:rPr>
            <w:rFonts w:ascii="Cambria Math" w:hAnsi="Cambria Math"/>
          </w:rPr>
          <m:t>=</m:t>
        </m:r>
        <m:f>
          <m:fPr>
            <m:ctrlPr>
              <w:rPr>
                <w:rFonts w:ascii="Cambria Math" w:hAnsi="Cambria Math"/>
                <w:i/>
              </w:rPr>
            </m:ctrlPr>
          </m:fPr>
          <m:num>
            <m:r>
              <w:rPr>
                <w:rFonts w:ascii="Cambria Math" w:hAnsi="Cambria Math"/>
              </w:rPr>
              <m:t>ω</m:t>
            </m:r>
          </m:num>
          <m:den>
            <m:r>
              <w:rPr>
                <w:rFonts w:ascii="Cambria Math" w:hAnsi="Cambria Math"/>
              </w:rPr>
              <m:t>p</m:t>
            </m:r>
          </m:den>
        </m:f>
      </m:oMath>
      <w:r>
        <w:t xml:space="preserve"> avec </w:t>
      </w:r>
      <m:oMath>
        <m:sSub>
          <m:sSubPr>
            <m:ctrlPr>
              <w:rPr>
                <w:rFonts w:ascii="Cambria Math" w:hAnsi="Cambria Math"/>
                <w:i/>
              </w:rPr>
            </m:ctrlPr>
          </m:sSubPr>
          <m:e>
            <m:r>
              <w:rPr>
                <w:rFonts w:ascii="Cambria Math" w:hAnsi="Cambria Math"/>
              </w:rPr>
              <m:t>ω</m:t>
            </m:r>
          </m:e>
          <m:sub>
            <m:r>
              <w:rPr>
                <w:rFonts w:ascii="Cambria Math" w:hAnsi="Cambria Math"/>
              </w:rPr>
              <m:t>s</m:t>
            </m:r>
          </m:sub>
        </m:sSub>
        <m:r>
          <w:rPr>
            <w:rFonts w:ascii="Cambria Math" w:hAnsi="Cambria Math"/>
          </w:rPr>
          <m:t xml:space="preserve"> </m:t>
        </m:r>
      </m:oMath>
      <w:r>
        <w:t xml:space="preserve">la vitesse du champs tournant et p, le nbre de paire de pôles. Soit </w:t>
      </w:r>
      <m:oMath>
        <m:sSub>
          <m:sSubPr>
            <m:ctrlPr>
              <w:rPr>
                <w:rFonts w:ascii="Cambria Math" w:hAnsi="Cambria Math"/>
                <w:i/>
              </w:rPr>
            </m:ctrlPr>
          </m:sSubPr>
          <m:e>
            <m:r>
              <w:rPr>
                <w:rFonts w:ascii="Cambria Math" w:hAnsi="Cambria Math"/>
              </w:rPr>
              <m:t>ω</m:t>
            </m:r>
          </m:e>
          <m:sub>
            <m:r>
              <w:rPr>
                <w:rFonts w:ascii="Cambria Math" w:hAnsi="Cambria Math"/>
              </w:rPr>
              <m:t>m</m:t>
            </m:r>
          </m:sub>
        </m:sSub>
        <m:r>
          <w:rPr>
            <w:rFonts w:ascii="Cambria Math" w:hAnsi="Cambria Math"/>
          </w:rPr>
          <m:t>=</m:t>
        </m:r>
        <m:f>
          <m:fPr>
            <m:ctrlPr>
              <w:rPr>
                <w:rFonts w:ascii="Cambria Math" w:hAnsi="Cambria Math"/>
                <w:i/>
              </w:rPr>
            </m:ctrlPr>
          </m:fPr>
          <m:num>
            <m:r>
              <w:rPr>
                <w:rFonts w:ascii="Cambria Math" w:hAnsi="Cambria Math"/>
              </w:rPr>
              <m:t>ω</m:t>
            </m:r>
          </m:num>
          <m:den>
            <m:r>
              <w:rPr>
                <w:rFonts w:ascii="Cambria Math" w:hAnsi="Cambria Math"/>
              </w:rPr>
              <m:t>p</m:t>
            </m:r>
          </m:den>
        </m:f>
      </m:oMath>
    </w:p>
    <w:p w:rsidR="002F10A2" w:rsidRDefault="00F05C93" w:rsidP="004F3958">
      <w:pPr>
        <w:pStyle w:val="Corrig"/>
        <w:rPr>
          <w:lang w:eastAsia="en-US"/>
        </w:rPr>
      </w:pPr>
      <w:r>
        <w:rPr>
          <w:noProof/>
        </w:rPr>
        <w:drawing>
          <wp:anchor distT="0" distB="0" distL="114300" distR="114300" simplePos="0" relativeHeight="251701248" behindDoc="1" locked="0" layoutInCell="1" allowOverlap="1">
            <wp:simplePos x="0" y="0"/>
            <wp:positionH relativeFrom="column">
              <wp:posOffset>4805045</wp:posOffset>
            </wp:positionH>
            <wp:positionV relativeFrom="paragraph">
              <wp:posOffset>64770</wp:posOffset>
            </wp:positionV>
            <wp:extent cx="2115820" cy="1390015"/>
            <wp:effectExtent l="19050" t="0" r="0" b="0"/>
            <wp:wrapTight wrapText="bothSides">
              <wp:wrapPolygon edited="0">
                <wp:start x="-194" y="0"/>
                <wp:lineTo x="-194" y="21314"/>
                <wp:lineTo x="21587" y="21314"/>
                <wp:lineTo x="21587" y="0"/>
                <wp:lineTo x="-194" y="0"/>
              </wp:wrapPolygon>
            </wp:wrapTight>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2115820" cy="1390015"/>
                    </a:xfrm>
                    <a:prstGeom prst="rect">
                      <a:avLst/>
                    </a:prstGeom>
                    <a:noFill/>
                    <a:ln w="9525">
                      <a:noFill/>
                      <a:miter lim="800000"/>
                      <a:headEnd/>
                      <a:tailEnd/>
                    </a:ln>
                  </pic:spPr>
                </pic:pic>
              </a:graphicData>
            </a:graphic>
          </wp:anchor>
        </w:drawing>
      </w:r>
      <m:oMath>
        <m:sSub>
          <m:sSubPr>
            <m:ctrlPr>
              <w:rPr>
                <w:rFonts w:ascii="Cambria Math" w:hAnsi="Cambria Math"/>
                <w:i/>
              </w:rPr>
            </m:ctrlPr>
          </m:sSubPr>
          <m:e>
            <m:r>
              <w:rPr>
                <w:rFonts w:ascii="Cambria Math" w:hAnsi="Cambria Math"/>
              </w:rPr>
              <m:t>ω</m:t>
            </m:r>
          </m:e>
          <m:sub>
            <m:r>
              <w:rPr>
                <w:rFonts w:ascii="Cambria Math" w:hAnsi="Cambria Math"/>
              </w:rPr>
              <m:t>m</m:t>
            </m:r>
          </m:sub>
        </m:sSub>
        <m:r>
          <w:rPr>
            <w:rFonts w:ascii="Cambria Math" w:hAnsi="Cambria Math"/>
          </w:rPr>
          <m:t>=</m:t>
        </m:r>
        <m:f>
          <m:fPr>
            <m:ctrlPr>
              <w:rPr>
                <w:rFonts w:ascii="Cambria Math" w:hAnsi="Cambria Math"/>
                <w:i/>
              </w:rPr>
            </m:ctrlPr>
          </m:fPr>
          <m:num>
            <m:r>
              <w:rPr>
                <w:rFonts w:ascii="Cambria Math" w:hAnsi="Cambria Math"/>
              </w:rPr>
              <m:t>2.π.f</m:t>
            </m:r>
          </m:num>
          <m:den>
            <m:r>
              <w:rPr>
                <w:rFonts w:ascii="Cambria Math" w:hAnsi="Cambria Math"/>
              </w:rPr>
              <m:t>p</m:t>
            </m:r>
          </m:den>
        </m:f>
      </m:oMath>
      <w:r w:rsidR="002F10A2">
        <w:t xml:space="preserve"> donc </w:t>
      </w:r>
      <m:oMath>
        <m:r>
          <w:rPr>
            <w:rFonts w:ascii="Cambria Math" w:hAnsi="Cambria Math"/>
          </w:rPr>
          <m:t>f=</m:t>
        </m:r>
        <m:f>
          <m:fPr>
            <m:ctrlPr>
              <w:rPr>
                <w:rFonts w:ascii="Cambria Math" w:hAnsi="Cambria Math"/>
                <w:i/>
              </w:rPr>
            </m:ctrlPr>
          </m:fPr>
          <m:num>
            <m:r>
              <w:rPr>
                <w:rFonts w:ascii="Cambria Math" w:hAnsi="Cambria Math"/>
              </w:rPr>
              <m:t>p.</m:t>
            </m:r>
            <m:sSub>
              <m:sSubPr>
                <m:ctrlPr>
                  <w:rPr>
                    <w:rFonts w:ascii="Cambria Math" w:hAnsi="Cambria Math"/>
                    <w:i/>
                  </w:rPr>
                </m:ctrlPr>
              </m:sSubPr>
              <m:e>
                <m:r>
                  <w:rPr>
                    <w:rFonts w:ascii="Cambria Math" w:hAnsi="Cambria Math"/>
                  </w:rPr>
                  <m:t>ω</m:t>
                </m:r>
              </m:e>
              <m:sub>
                <m:r>
                  <w:rPr>
                    <w:rFonts w:ascii="Cambria Math" w:hAnsi="Cambria Math"/>
                  </w:rPr>
                  <m:t>m</m:t>
                </m:r>
              </m:sub>
            </m:sSub>
          </m:num>
          <m:den>
            <m:r>
              <w:rPr>
                <w:rFonts w:ascii="Cambria Math" w:hAnsi="Cambria Math"/>
              </w:rPr>
              <m:t>2.π</m:t>
            </m:r>
          </m:den>
        </m:f>
        <m:r>
          <w:rPr>
            <w:rFonts w:ascii="Cambria Math" w:hAnsi="Cambria Math"/>
          </w:rPr>
          <m:t>=</m:t>
        </m:r>
        <m:f>
          <m:fPr>
            <m:ctrlPr>
              <w:rPr>
                <w:rFonts w:ascii="Cambria Math" w:hAnsi="Cambria Math"/>
                <w:i/>
              </w:rPr>
            </m:ctrlPr>
          </m:fPr>
          <m:num>
            <m:r>
              <w:rPr>
                <w:rFonts w:ascii="Cambria Math" w:hAnsi="Cambria Math"/>
              </w:rPr>
              <m:t>p.</m:t>
            </m:r>
            <m:sSub>
              <m:sSubPr>
                <m:ctrlPr>
                  <w:rPr>
                    <w:rFonts w:ascii="Cambria Math" w:hAnsi="Cambria Math"/>
                    <w:i/>
                  </w:rPr>
                </m:ctrlPr>
              </m:sSubPr>
              <m:e>
                <m:r>
                  <w:rPr>
                    <w:rFonts w:ascii="Cambria Math" w:hAnsi="Cambria Math"/>
                  </w:rPr>
                  <m:t>N</m:t>
                </m:r>
              </m:e>
              <m:sub>
                <m:r>
                  <w:rPr>
                    <w:rFonts w:ascii="Cambria Math" w:hAnsi="Cambria Math"/>
                  </w:rPr>
                  <m:t>m</m:t>
                </m:r>
              </m:sub>
            </m:sSub>
          </m:num>
          <m:den>
            <m:r>
              <w:rPr>
                <w:rFonts w:ascii="Cambria Math" w:hAnsi="Cambria Math"/>
              </w:rPr>
              <m:t>60</m:t>
            </m:r>
          </m:den>
        </m:f>
      </m:oMath>
      <w:r w:rsidR="00EF3402">
        <w:t xml:space="preserve"> et ainsi </w:t>
      </w:r>
      <m:oMath>
        <m:sSub>
          <m:sSubPr>
            <m:ctrlPr>
              <w:rPr>
                <w:rFonts w:ascii="Cambria Math" w:hAnsi="Cambria Math"/>
                <w:i/>
              </w:rPr>
            </m:ctrlPr>
          </m:sSubPr>
          <m:e>
            <m:r>
              <w:rPr>
                <w:rFonts w:ascii="Cambria Math" w:hAnsi="Cambria Math"/>
              </w:rPr>
              <m:t>f</m:t>
            </m:r>
          </m:e>
          <m:sub>
            <m:r>
              <w:rPr>
                <w:rFonts w:ascii="Cambria Math" w:hAnsi="Cambria Math"/>
              </w:rPr>
              <m:t>max</m:t>
            </m:r>
          </m:sub>
        </m:sSub>
        <m:r>
          <w:rPr>
            <w:rFonts w:ascii="Cambria Math" w:hAnsi="Cambria Math"/>
          </w:rPr>
          <m:t>=</m:t>
        </m:r>
        <m:f>
          <m:fPr>
            <m:ctrlPr>
              <w:rPr>
                <w:rFonts w:ascii="Cambria Math" w:hAnsi="Cambria Math"/>
                <w:i/>
              </w:rPr>
            </m:ctrlPr>
          </m:fPr>
          <m:num>
            <m:r>
              <w:rPr>
                <w:rFonts w:ascii="Cambria Math" w:hAnsi="Cambria Math"/>
              </w:rPr>
              <m:t>p.</m:t>
            </m:r>
            <m:sSub>
              <m:sSubPr>
                <m:ctrlPr>
                  <w:rPr>
                    <w:rFonts w:ascii="Cambria Math" w:hAnsi="Cambria Math"/>
                    <w:i/>
                  </w:rPr>
                </m:ctrlPr>
              </m:sSubPr>
              <m:e>
                <m:r>
                  <w:rPr>
                    <w:rFonts w:ascii="Cambria Math" w:hAnsi="Cambria Math"/>
                  </w:rPr>
                  <m:t>ω</m:t>
                </m:r>
              </m:e>
              <m:sub>
                <m:r>
                  <w:rPr>
                    <w:rFonts w:ascii="Cambria Math" w:hAnsi="Cambria Math"/>
                  </w:rPr>
                  <m:t>m</m:t>
                </m:r>
              </m:sub>
            </m:sSub>
          </m:num>
          <m:den>
            <m:r>
              <w:rPr>
                <w:rFonts w:ascii="Cambria Math" w:hAnsi="Cambria Math"/>
              </w:rPr>
              <m:t>2.π</m:t>
            </m:r>
          </m:den>
        </m:f>
        <m:r>
          <w:rPr>
            <w:rFonts w:ascii="Cambria Math" w:hAnsi="Cambria Math"/>
          </w:rPr>
          <m:t>=</m:t>
        </m:r>
        <m:f>
          <m:fPr>
            <m:ctrlPr>
              <w:rPr>
                <w:rFonts w:ascii="Cambria Math" w:hAnsi="Cambria Math"/>
                <w:i/>
              </w:rPr>
            </m:ctrlPr>
          </m:fPr>
          <m:num>
            <m:r>
              <w:rPr>
                <w:rFonts w:ascii="Cambria Math" w:hAnsi="Cambria Math"/>
              </w:rPr>
              <m:t>p.</m:t>
            </m:r>
            <m:sSub>
              <m:sSubPr>
                <m:ctrlPr>
                  <w:rPr>
                    <w:rFonts w:ascii="Cambria Math" w:hAnsi="Cambria Math"/>
                    <w:i/>
                  </w:rPr>
                </m:ctrlPr>
              </m:sSubPr>
              <m:e>
                <m:r>
                  <w:rPr>
                    <w:rFonts w:ascii="Cambria Math" w:hAnsi="Cambria Math"/>
                  </w:rPr>
                  <m:t>N</m:t>
                </m:r>
              </m:e>
              <m:sub>
                <m:r>
                  <w:rPr>
                    <w:rFonts w:ascii="Cambria Math" w:hAnsi="Cambria Math"/>
                  </w:rPr>
                  <m:t>m max</m:t>
                </m:r>
              </m:sub>
            </m:sSub>
          </m:num>
          <m:den>
            <m:r>
              <w:rPr>
                <w:rFonts w:ascii="Cambria Math" w:hAnsi="Cambria Math"/>
              </w:rPr>
              <m:t>60</m:t>
            </m:r>
          </m:den>
        </m:f>
      </m:oMath>
    </w:p>
    <w:p w:rsidR="004F3958" w:rsidRPr="004F3958" w:rsidRDefault="00EF3402" w:rsidP="004F3958">
      <w:pPr>
        <w:pStyle w:val="Corrig"/>
        <w:rPr>
          <w:lang w:eastAsia="en-US"/>
        </w:rPr>
      </w:pPr>
      <w:r>
        <w:rPr>
          <w:lang w:eastAsia="en-US"/>
        </w:rPr>
        <w:t xml:space="preserve">A.N. : 8 pôles soit p=4 et </w:t>
      </w:r>
      <m:oMath>
        <m:sSub>
          <m:sSubPr>
            <m:ctrlPr>
              <w:rPr>
                <w:rFonts w:ascii="Cambria Math" w:hAnsi="Cambria Math"/>
                <w:i/>
              </w:rPr>
            </m:ctrlPr>
          </m:sSubPr>
          <m:e>
            <m:r>
              <w:rPr>
                <w:rFonts w:ascii="Cambria Math" w:hAnsi="Cambria Math"/>
              </w:rPr>
              <m:t>N</m:t>
            </m:r>
          </m:e>
          <m:sub>
            <m:r>
              <w:rPr>
                <w:rFonts w:ascii="Cambria Math" w:hAnsi="Cambria Math"/>
              </w:rPr>
              <m:t>m max</m:t>
            </m:r>
          </m:sub>
        </m:sSub>
        <m:r>
          <w:rPr>
            <w:rFonts w:ascii="Cambria Math" w:hAnsi="Cambria Math"/>
          </w:rPr>
          <m:t>=3000 tr/mn</m:t>
        </m:r>
      </m:oMath>
      <w:r>
        <w:t xml:space="preserve">    donc </w:t>
      </w:r>
      <m:oMath>
        <m:sSub>
          <m:sSubPr>
            <m:ctrlPr>
              <w:rPr>
                <w:rFonts w:ascii="Cambria Math" w:hAnsi="Cambria Math"/>
                <w:i/>
              </w:rPr>
            </m:ctrlPr>
          </m:sSubPr>
          <m:e>
            <m:r>
              <w:rPr>
                <w:rFonts w:ascii="Cambria Math" w:hAnsi="Cambria Math"/>
              </w:rPr>
              <m:t>f</m:t>
            </m:r>
          </m:e>
          <m:sub>
            <m:r>
              <w:rPr>
                <w:rFonts w:ascii="Cambria Math" w:hAnsi="Cambria Math"/>
              </w:rPr>
              <m:t>max</m:t>
            </m:r>
          </m:sub>
        </m:sSub>
        <m:r>
          <w:rPr>
            <w:rFonts w:ascii="Cambria Math" w:hAnsi="Cambria Math"/>
          </w:rPr>
          <m:t>=</m:t>
        </m:r>
        <m:f>
          <m:fPr>
            <m:ctrlPr>
              <w:rPr>
                <w:rFonts w:ascii="Cambria Math" w:hAnsi="Cambria Math"/>
                <w:i/>
              </w:rPr>
            </m:ctrlPr>
          </m:fPr>
          <m:num>
            <m:r>
              <w:rPr>
                <w:rFonts w:ascii="Cambria Math" w:hAnsi="Cambria Math"/>
              </w:rPr>
              <m:t>4.3000</m:t>
            </m:r>
          </m:num>
          <m:den>
            <m:r>
              <w:rPr>
                <w:rFonts w:ascii="Cambria Math" w:hAnsi="Cambria Math"/>
              </w:rPr>
              <m:t>60</m:t>
            </m:r>
          </m:den>
        </m:f>
        <m:r>
          <w:rPr>
            <w:rFonts w:ascii="Cambria Math" w:hAnsi="Cambria Math"/>
          </w:rPr>
          <m:t>=200Hz</m:t>
        </m:r>
      </m:oMath>
    </w:p>
    <w:p w:rsidR="00E23E16" w:rsidRDefault="004F3958" w:rsidP="00D57CE5">
      <w:pPr>
        <w:pStyle w:val="Question"/>
        <w:jc w:val="left"/>
        <w:rPr>
          <w:rFonts w:ascii="LMRoman10-Regular-Identity-H" w:eastAsiaTheme="minorHAnsi" w:hAnsi="LMRoman10-Regular-Identity-H" w:cstheme="minorBidi"/>
          <w:color w:val="000000"/>
          <w:sz w:val="20"/>
          <w:lang w:eastAsia="en-US"/>
        </w:rPr>
      </w:pPr>
      <w:r w:rsidRPr="004F3958">
        <w:rPr>
          <w:rFonts w:ascii="LMRoman10-Regular-Identity-H" w:eastAsiaTheme="minorHAnsi" w:hAnsi="LMRoman10-Regular-Identity-H" w:cstheme="minorBidi"/>
          <w:color w:val="000000"/>
          <w:sz w:val="20"/>
          <w:lang w:eastAsia="en-US"/>
        </w:rPr>
        <w:t xml:space="preserve">Dessiner le diagramme de Fresnel correspondant et exprimer la valeur efficace </w:t>
      </w:r>
      <w:r w:rsidRPr="004F3958">
        <w:rPr>
          <w:rFonts w:ascii="Cambria Math" w:eastAsiaTheme="minorHAnsi" w:hAnsi="Cambria Math" w:cs="Cambria Math"/>
          <w:color w:val="000000"/>
          <w:sz w:val="20"/>
          <w:lang w:eastAsia="en-US"/>
        </w:rPr>
        <w:t>𝑉</w:t>
      </w:r>
      <w:r w:rsidRPr="004F3958">
        <w:rPr>
          <w:rFonts w:eastAsiaTheme="minorHAnsi" w:cstheme="minorBidi"/>
          <w:color w:val="000000"/>
          <w:sz w:val="20"/>
          <w:lang w:eastAsia="en-US"/>
        </w:rPr>
        <w:t xml:space="preserve"> </w:t>
      </w:r>
      <w:r w:rsidRPr="004F3958">
        <w:rPr>
          <w:rFonts w:ascii="LMRoman10-Regular-Identity-H" w:eastAsiaTheme="minorHAnsi" w:hAnsi="LMRoman10-Regular-Identity-H" w:cstheme="minorBidi"/>
          <w:color w:val="000000"/>
          <w:sz w:val="20"/>
          <w:lang w:eastAsia="en-US"/>
        </w:rPr>
        <w:t>en fonction des</w:t>
      </w:r>
      <w:r w:rsidR="00D57CE5">
        <w:rPr>
          <w:rFonts w:ascii="LMRoman10-Regular-Identity-H" w:eastAsiaTheme="minorHAnsi" w:hAnsi="LMRoman10-Regular-Identity-H" w:cstheme="minorBidi"/>
          <w:color w:val="000000"/>
          <w:sz w:val="20"/>
          <w:lang w:eastAsia="en-US"/>
        </w:rPr>
        <w:t xml:space="preserve"> </w:t>
      </w:r>
      <w:r w:rsidRPr="004F3958">
        <w:rPr>
          <w:rFonts w:ascii="LMRoman10-Regular-Identity-H" w:eastAsiaTheme="minorHAnsi" w:hAnsi="LMRoman10-Regular-Identity-H" w:cstheme="minorBidi"/>
          <w:color w:val="000000"/>
          <w:sz w:val="20"/>
          <w:lang w:eastAsia="en-US"/>
        </w:rPr>
        <w:t xml:space="preserve">grandeurs </w:t>
      </w:r>
      <w:r w:rsidRPr="004F3958">
        <w:rPr>
          <w:rFonts w:ascii="Cambria Math" w:eastAsiaTheme="minorHAnsi" w:hAnsi="Cambria Math" w:cs="Cambria Math"/>
          <w:color w:val="000000"/>
          <w:sz w:val="20"/>
          <w:lang w:eastAsia="en-US"/>
        </w:rPr>
        <w:t>𝑅</w:t>
      </w:r>
      <w:r w:rsidRPr="004F3958">
        <w:rPr>
          <w:rFonts w:ascii="LMRoman10-Regular-Identity-H" w:eastAsiaTheme="minorHAnsi" w:hAnsi="LMRoman10-Regular-Identity-H" w:cstheme="minorBidi"/>
          <w:color w:val="000000"/>
          <w:sz w:val="20"/>
          <w:lang w:eastAsia="en-US"/>
        </w:rPr>
        <w:t xml:space="preserve">, </w:t>
      </w:r>
      <w:r w:rsidRPr="004F3958">
        <w:rPr>
          <w:rFonts w:ascii="Cambria Math" w:eastAsiaTheme="minorHAnsi" w:hAnsi="Cambria Math" w:cs="Cambria Math"/>
          <w:color w:val="000000"/>
          <w:sz w:val="20"/>
          <w:lang w:eastAsia="en-US"/>
        </w:rPr>
        <w:t>𝑋</w:t>
      </w:r>
      <w:r w:rsidRPr="004F3958">
        <w:rPr>
          <w:rFonts w:ascii="LMRoman10-Regular-Identity-H" w:eastAsiaTheme="minorHAnsi" w:hAnsi="LMRoman10-Regular-Identity-H" w:cstheme="minorBidi"/>
          <w:color w:val="000000"/>
          <w:sz w:val="20"/>
          <w:lang w:eastAsia="en-US"/>
        </w:rPr>
        <w:t xml:space="preserve">, </w:t>
      </w:r>
      <w:r w:rsidRPr="004F3958">
        <w:rPr>
          <w:rFonts w:ascii="Cambria Math" w:eastAsiaTheme="minorHAnsi" w:hAnsi="Cambria Math" w:cs="Cambria Math"/>
          <w:color w:val="000000"/>
          <w:sz w:val="20"/>
          <w:lang w:eastAsia="en-US"/>
        </w:rPr>
        <w:t>𝐸</w:t>
      </w:r>
      <w:r w:rsidRPr="004F3958">
        <w:rPr>
          <w:rFonts w:eastAsiaTheme="minorHAnsi" w:cstheme="minorBidi"/>
          <w:color w:val="000000"/>
          <w:sz w:val="20"/>
          <w:lang w:eastAsia="en-US"/>
        </w:rPr>
        <w:t xml:space="preserve"> </w:t>
      </w:r>
      <w:r w:rsidRPr="004F3958">
        <w:rPr>
          <w:rFonts w:ascii="LMRoman10-Regular-Identity-H" w:eastAsiaTheme="minorHAnsi" w:hAnsi="LMRoman10-Regular-Identity-H" w:cstheme="minorBidi"/>
          <w:color w:val="000000"/>
          <w:sz w:val="20"/>
          <w:lang w:eastAsia="en-US"/>
        </w:rPr>
        <w:t xml:space="preserve">et </w:t>
      </w:r>
      <w:r w:rsidRPr="004F3958">
        <w:rPr>
          <w:rFonts w:ascii="Cambria Math" w:eastAsiaTheme="minorHAnsi" w:hAnsi="Cambria Math" w:cs="Cambria Math"/>
          <w:color w:val="000000"/>
          <w:sz w:val="20"/>
          <w:lang w:eastAsia="en-US"/>
        </w:rPr>
        <w:t>𝐼</w:t>
      </w:r>
      <w:r w:rsidRPr="004F3958">
        <w:rPr>
          <w:rFonts w:eastAsiaTheme="minorHAnsi" w:cstheme="minorBidi"/>
          <w:color w:val="000000"/>
          <w:sz w:val="20"/>
          <w:lang w:eastAsia="en-US"/>
        </w:rPr>
        <w:t xml:space="preserve"> </w:t>
      </w:r>
      <w:r w:rsidRPr="004F3958">
        <w:rPr>
          <w:rFonts w:ascii="LMRoman10-Regular-Identity-H" w:eastAsiaTheme="minorHAnsi" w:hAnsi="LMRoman10-Regular-Identity-H" w:cstheme="minorBidi"/>
          <w:color w:val="000000"/>
          <w:sz w:val="20"/>
          <w:lang w:eastAsia="en-US"/>
        </w:rPr>
        <w:t xml:space="preserve">pour un réglage de l’angle </w:t>
      </w:r>
      <w:r w:rsidRPr="004F3958">
        <w:rPr>
          <w:rFonts w:eastAsiaTheme="minorHAnsi" w:cstheme="minorBidi"/>
          <w:color w:val="000000"/>
          <w:sz w:val="20"/>
          <w:lang w:eastAsia="en-US"/>
        </w:rPr>
        <w:t>Ψ = 0</w:t>
      </w:r>
      <w:r w:rsidRPr="004F3958">
        <w:rPr>
          <w:rFonts w:ascii="LMRoman10-Regular-Identity-H" w:eastAsiaTheme="minorHAnsi" w:hAnsi="LMRoman10-Regular-Identity-H" w:cstheme="minorBidi"/>
          <w:color w:val="000000"/>
          <w:sz w:val="20"/>
          <w:lang w:eastAsia="en-US"/>
        </w:rPr>
        <w:t xml:space="preserve">. Expliquer l’intérêt de ce réglage de l’angle </w:t>
      </w:r>
      <w:r w:rsidRPr="004F3958">
        <w:rPr>
          <w:rFonts w:eastAsiaTheme="minorHAnsi" w:cstheme="minorBidi"/>
          <w:color w:val="000000"/>
          <w:sz w:val="20"/>
          <w:lang w:eastAsia="en-US"/>
        </w:rPr>
        <w:t>Ψ</w:t>
      </w:r>
      <w:r w:rsidRPr="004F3958">
        <w:rPr>
          <w:rFonts w:ascii="LMRoman10-Regular-Identity-H" w:eastAsiaTheme="minorHAnsi" w:hAnsi="LMRoman10-Regular-Identity-H" w:cstheme="minorBidi"/>
          <w:color w:val="000000"/>
          <w:sz w:val="20"/>
          <w:lang w:eastAsia="en-US"/>
        </w:rPr>
        <w:t>.</w:t>
      </w:r>
    </w:p>
    <w:p w:rsidR="00B8227E" w:rsidRPr="00F05C93" w:rsidRDefault="00F95C4E" w:rsidP="00F05C93">
      <w:pPr>
        <w:pStyle w:val="Corrig"/>
        <w:rPr>
          <w:sz w:val="16"/>
          <w:szCs w:val="16"/>
        </w:rPr>
      </w:pPr>
      <w:r w:rsidRPr="00F95C4E">
        <w:rPr>
          <w:noProof/>
        </w:rPr>
        <w:pict>
          <v:group id="_x0000_s1087" style="position:absolute;left:0;text-align:left;margin-left:354.5pt;margin-top:9.35pt;width:200.4pt;height:59.95pt;z-index:251715584" coordorigin="1359,11287" coordsize="4008,1199">
            <v:shape id="_x0000_s1071" type="#_x0000_t202" style="position:absolute;left:2439;top:11905;width:400;height:400" filled="f" stroked="f">
              <v:textbox>
                <w:txbxContent>
                  <w:p w:rsidR="00244ECB" w:rsidRDefault="00244ECB" w:rsidP="002F10A2">
                    <w:r>
                      <w:t>E</w:t>
                    </w:r>
                  </w:p>
                </w:txbxContent>
              </v:textbox>
            </v:shape>
            <v:shape id="_x0000_s1072" type="#_x0000_t202" style="position:absolute;left:3377;top:11984;width:690;height:400" filled="f" stroked="f">
              <v:textbox>
                <w:txbxContent>
                  <w:p w:rsidR="00244ECB" w:rsidRPr="001E2CFE" w:rsidRDefault="00244ECB" w:rsidP="002F10A2">
                    <w:pPr>
                      <w:rPr>
                        <w:vertAlign w:val="subscript"/>
                      </w:rPr>
                    </w:pPr>
                    <w:r>
                      <w:t>R.I</w:t>
                    </w:r>
                  </w:p>
                </w:txbxContent>
              </v:textbox>
            </v:shape>
            <v:shape id="_x0000_s1073" type="#_x0000_t202" style="position:absolute;left:4067;top:11811;width:800;height:400" filled="f" stroked="f">
              <v:textbox style="mso-next-textbox:#_x0000_s1073">
                <w:txbxContent>
                  <w:p w:rsidR="00244ECB" w:rsidRPr="001E2CFE" w:rsidRDefault="00244ECB" w:rsidP="002F10A2">
                    <w:pPr>
                      <w:rPr>
                        <w:vertAlign w:val="subscript"/>
                      </w:rPr>
                    </w:pPr>
                    <w:r>
                      <w:t>X.I</w:t>
                    </w:r>
                  </w:p>
                </w:txbxContent>
              </v:textbox>
            </v:shape>
            <v:shape id="_x0000_s1074" type="#_x0000_t202" style="position:absolute;left:2978;top:11287;width:620;height:400" filled="f" stroked="f">
              <v:textbox>
                <w:txbxContent>
                  <w:p w:rsidR="00244ECB" w:rsidRPr="001E2CFE" w:rsidRDefault="00244ECB" w:rsidP="002F10A2">
                    <w:pPr>
                      <w:rPr>
                        <w:vertAlign w:val="subscript"/>
                      </w:rPr>
                    </w:pPr>
                    <w:r>
                      <w:t>V</w:t>
                    </w:r>
                  </w:p>
                </w:txbxContent>
              </v:textbox>
            </v:shape>
            <v:shape id="_x0000_s1067" type="#_x0000_t32" style="position:absolute;left:1359;top:11975;width:2239;height:0" o:connectortype="straight">
              <v:stroke endarrow="block"/>
            </v:shape>
            <v:shape id="_x0000_s1068" type="#_x0000_t32" style="position:absolute;left:3598;top:11975;width:361;height:162" o:connectortype="straight">
              <v:stroke endarrow="block"/>
            </v:shape>
            <v:shape id="_x0000_s1069" type="#_x0000_t32" style="position:absolute;left:3959;top:11527;width:295;height:610;flip:y" o:connectortype="straight">
              <v:stroke endarrow="block"/>
            </v:shape>
            <v:shape id="_x0000_s1070" type="#_x0000_t32" style="position:absolute;left:1359;top:11527;width:2895;height:448;flip:y" o:connectortype="straight">
              <v:stroke endarrow="block"/>
            </v:shape>
            <v:shape id="_x0000_s1075" type="#_x0000_t32" style="position:absolute;left:3598;top:11975;width:1269;height:0" o:connectortype="straight">
              <v:stroke dashstyle="1 1" endcap="round"/>
            </v:shape>
            <v:shape id="_x0000_s1076" type="#_x0000_t32" style="position:absolute;left:3598;top:11975;width:1205;height:511" o:connectortype="straight">
              <v:stroke dashstyle="1 1" endcap="round"/>
            </v:shape>
            <v:shape id="_x0000_s1078" type="#_x0000_t32" style="position:absolute;left:1359;top:11975;width:1205;height:511" o:connectortype="straight">
              <v:stroke dashstyle="1 1" endcap="round"/>
            </v:shape>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79" type="#_x0000_t19" style="position:absolute;left:1973;top:11907;width:143;height:359" coordsize="21600,33451" adj=",2180737" path="wr-21600,,21600,43200,,,18059,33451nfewr-21600,,21600,43200,,,18059,33451l,21600nsxe">
              <v:path o:connectlocs="0,0;18059,33451;0,21600"/>
            </v:shape>
            <v:shape id="_x0000_s1080" type="#_x0000_t19" style="position:absolute;left:4577;top:12025;width:143;height:359" coordsize="21600,33451" adj=",2180737" path="wr-21600,,21600,43200,,,18059,33451nfewr-21600,,21600,43200,,,18059,33451l,21600nsxe">
              <v:path o:connectlocs="0,0;18059,33451;0,21600"/>
            </v:shape>
            <v:shape id="_x0000_s1082" type="#_x0000_t202" style="position:absolute;left:4677;top:11984;width:690;height:400" filled="f" stroked="f">
              <v:textbox>
                <w:txbxContent>
                  <w:p w:rsidR="00244ECB" w:rsidRPr="00B8227E" w:rsidRDefault="00244ECB" w:rsidP="00B8227E">
                    <w:r w:rsidRPr="004F3958">
                      <w:rPr>
                        <w:color w:val="000000"/>
                        <w:sz w:val="20"/>
                      </w:rPr>
                      <w:t>Ψ</w:t>
                    </w:r>
                  </w:p>
                </w:txbxContent>
              </v:textbox>
            </v:shape>
            <v:shape id="_x0000_s1083" type="#_x0000_t202" style="position:absolute;left:2015;top:11905;width:690;height:400" filled="f" stroked="f">
              <v:textbox>
                <w:txbxContent>
                  <w:p w:rsidR="00244ECB" w:rsidRPr="00B8227E" w:rsidRDefault="00244ECB" w:rsidP="00B8227E">
                    <w:r>
                      <w:rPr>
                        <w:color w:val="000000"/>
                        <w:sz w:val="20"/>
                      </w:rPr>
                      <w:sym w:font="Symbol" w:char="F06A"/>
                    </w:r>
                  </w:p>
                </w:txbxContent>
              </v:textbox>
            </v:shape>
            <v:shape id="_x0000_s1085" type="#_x0000_t32" style="position:absolute;left:4021;top:12025;width:107;height:44" o:connectortype="straight"/>
            <v:shape id="_x0000_s1086" type="#_x0000_t32" style="position:absolute;left:4067;top:12069;width:61;height:113;flip:y" o:connectortype="straight"/>
            <w10:wrap type="square"/>
          </v:group>
        </w:pict>
      </w:r>
      <w:r w:rsidR="00F05C93">
        <w:rPr>
          <w:sz w:val="16"/>
          <w:szCs w:val="16"/>
        </w:rPr>
        <w:t>(</w:t>
      </w:r>
      <w:r w:rsidR="00B8227E" w:rsidRPr="00F05C93">
        <w:rPr>
          <w:sz w:val="16"/>
          <w:szCs w:val="16"/>
        </w:rPr>
        <w:t xml:space="preserve">Dans le diagramme de Fresnel </w:t>
      </w:r>
      <w:r w:rsidR="004B0FAF" w:rsidRPr="00F05C93">
        <w:rPr>
          <w:sz w:val="16"/>
          <w:szCs w:val="16"/>
        </w:rPr>
        <w:t>ci-contre</w:t>
      </w:r>
      <w:r w:rsidR="00B8227E" w:rsidRPr="00F05C93">
        <w:rPr>
          <w:sz w:val="16"/>
          <w:szCs w:val="16"/>
        </w:rPr>
        <w:t xml:space="preserve">, les amplitudes sont </w:t>
      </w:r>
      <w:r w:rsidR="00F05C93" w:rsidRPr="00F05C93">
        <w:rPr>
          <w:sz w:val="16"/>
          <w:szCs w:val="16"/>
        </w:rPr>
        <w:t xml:space="preserve">quelconques et </w:t>
      </w:r>
      <w:proofErr w:type="gramStart"/>
      <w:r w:rsidR="00F05C93" w:rsidRPr="00F05C93">
        <w:rPr>
          <w:sz w:val="16"/>
          <w:szCs w:val="16"/>
        </w:rPr>
        <w:t>l’ angle</w:t>
      </w:r>
      <w:proofErr w:type="gramEnd"/>
      <w:r w:rsidR="00F05C93" w:rsidRPr="00F05C93">
        <w:rPr>
          <w:sz w:val="16"/>
          <w:szCs w:val="16"/>
        </w:rPr>
        <w:t xml:space="preserve"> </w:t>
      </w:r>
      <m:oMath>
        <m:r>
          <m:rPr>
            <m:sty m:val="p"/>
          </m:rPr>
          <w:rPr>
            <w:rFonts w:ascii="Cambria Math" w:hAnsi="Cambria Math"/>
            <w:sz w:val="16"/>
            <w:szCs w:val="16"/>
          </w:rPr>
          <m:t>ψ</m:t>
        </m:r>
      </m:oMath>
      <w:r w:rsidR="00F05C93" w:rsidRPr="00F05C93">
        <w:rPr>
          <w:rFonts w:eastAsiaTheme="minorEastAsia"/>
          <w:sz w:val="16"/>
          <w:szCs w:val="16"/>
        </w:rPr>
        <w:t xml:space="preserve"> est non nul</w:t>
      </w:r>
      <w:r w:rsidR="00F05C93" w:rsidRPr="00F05C93">
        <w:rPr>
          <w:sz w:val="16"/>
          <w:szCs w:val="16"/>
        </w:rPr>
        <w:t>.</w:t>
      </w:r>
      <w:r w:rsidR="00F05C93">
        <w:rPr>
          <w:sz w:val="16"/>
          <w:szCs w:val="16"/>
        </w:rPr>
        <w:t>)</w:t>
      </w:r>
    </w:p>
    <w:p w:rsidR="00D57CE5" w:rsidRDefault="00F545A5" w:rsidP="004F3958">
      <w:pPr>
        <w:pStyle w:val="Corrig"/>
        <w:rPr>
          <w:lang w:eastAsia="en-US"/>
        </w:rPr>
      </w:pPr>
      <w:r w:rsidRPr="00F545A5">
        <w:t xml:space="preserve">En réglant l’angle </w:t>
      </w:r>
      <w:r w:rsidRPr="00F545A5">
        <w:rPr>
          <w:rFonts w:eastAsiaTheme="minorHAnsi"/>
        </w:rPr>
        <w:t xml:space="preserve">Ψ </w:t>
      </w:r>
      <w:r>
        <w:rPr>
          <w:rFonts w:eastAsiaTheme="minorHAnsi"/>
        </w:rPr>
        <w:t>à</w:t>
      </w:r>
      <w:r w:rsidRPr="00F545A5">
        <w:rPr>
          <w:rFonts w:eastAsiaTheme="minorHAnsi"/>
        </w:rPr>
        <w:t xml:space="preserve"> 0</w:t>
      </w:r>
      <w:r>
        <w:rPr>
          <w:rFonts w:eastAsiaTheme="minorHAnsi"/>
        </w:rPr>
        <w:t>, alors E et RI sont en phase et donc :</w:t>
      </w:r>
      <w:r w:rsidR="00F05C93">
        <w:rPr>
          <w:rFonts w:eastAsiaTheme="minorHAnsi"/>
        </w:rPr>
        <w:br/>
      </w:r>
      <w:r w:rsidR="00AC709A">
        <w:rPr>
          <w:rFonts w:eastAsiaTheme="minorHAnsi"/>
        </w:rPr>
        <w:t xml:space="preserve"> </w:t>
      </w:r>
      <m:oMath>
        <m:r>
          <w:rPr>
            <w:rFonts w:ascii="Cambria Math" w:hAnsi="Cambria Math"/>
          </w:rPr>
          <m:t>V=</m:t>
        </m:r>
        <m:rad>
          <m:radPr>
            <m:degHide m:val="on"/>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w:rPr>
                        <w:rFonts w:ascii="Cambria Math" w:hAnsi="Cambria Math"/>
                      </w:rPr>
                      <m:t>E+RI</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XI</m:t>
                    </m:r>
                  </m:e>
                </m:d>
              </m:e>
              <m:sup>
                <m:r>
                  <w:rPr>
                    <w:rFonts w:ascii="Cambria Math" w:hAnsi="Cambria Math"/>
                  </w:rPr>
                  <m:t>2</m:t>
                </m:r>
              </m:sup>
            </m:sSup>
          </m:e>
        </m:rad>
      </m:oMath>
      <w:r>
        <w:t xml:space="preserve"> </w:t>
      </w:r>
    </w:p>
    <w:p w:rsidR="00D57CE5" w:rsidRDefault="00F545A5" w:rsidP="004F3958">
      <w:pPr>
        <w:pStyle w:val="Corrig"/>
        <w:rPr>
          <w:lang w:eastAsia="en-US"/>
        </w:rPr>
      </w:pPr>
      <w:r>
        <w:rPr>
          <w:lang w:eastAsia="en-US"/>
        </w:rPr>
        <w:t xml:space="preserve">L’intérêt de conserver l’angle </w:t>
      </w:r>
      <w:r w:rsidRPr="00F545A5">
        <w:rPr>
          <w:rFonts w:eastAsiaTheme="minorHAnsi"/>
        </w:rPr>
        <w:t>Ψ</w:t>
      </w:r>
      <w:r>
        <w:rPr>
          <w:rFonts w:eastAsiaTheme="minorHAnsi"/>
        </w:rPr>
        <w:t xml:space="preserve"> nul, est de maximiser le couple moteur pour un courant donné.</w:t>
      </w:r>
    </w:p>
    <w:p w:rsidR="004F3958" w:rsidRDefault="00F95C4E" w:rsidP="004F3958">
      <w:pPr>
        <w:pStyle w:val="Corrig"/>
        <w:rPr>
          <w:lang w:eastAsia="en-US"/>
        </w:rPr>
      </w:pPr>
      <m:oMath>
        <m:sSub>
          <m:sSubPr>
            <m:ctrlPr>
              <w:rPr>
                <w:rFonts w:ascii="Cambria Math" w:hAnsi="Cambria Math"/>
                <w:i/>
              </w:rPr>
            </m:ctrlPr>
          </m:sSubPr>
          <m:e>
            <m:r>
              <w:rPr>
                <w:rFonts w:ascii="Cambria Math" w:hAnsi="Cambria Math"/>
              </w:rPr>
              <m:t>C</m:t>
            </m:r>
          </m:e>
          <m:sub>
            <m:r>
              <w:rPr>
                <w:rFonts w:ascii="Cambria Math" w:hAnsi="Cambria Math"/>
              </w:rPr>
              <m:t>em</m:t>
            </m:r>
          </m:sub>
        </m:sSub>
        <m:r>
          <w:rPr>
            <w:rFonts w:ascii="Cambria Math" w:hAnsi="Cambria Math"/>
          </w:rPr>
          <m:t>=3</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Icos</m:t>
        </m:r>
        <m:d>
          <m:dPr>
            <m:ctrlPr>
              <w:rPr>
                <w:rFonts w:ascii="Cambria Math" w:hAnsi="Cambria Math"/>
                <w:i/>
              </w:rPr>
            </m:ctrlPr>
          </m:dPr>
          <m:e>
            <m:r>
              <w:rPr>
                <w:rFonts w:ascii="Cambria Math" w:hAnsi="Cambria Math"/>
              </w:rPr>
              <m:t>ψ</m:t>
            </m:r>
          </m:e>
        </m:d>
        <m:r>
          <w:rPr>
            <w:rFonts w:ascii="Cambria Math" w:hAnsi="Cambria Math"/>
          </w:rPr>
          <m:t>=3</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I</m:t>
        </m:r>
      </m:oMath>
      <w:r w:rsidR="00F545A5">
        <w:t xml:space="preserve"> </w:t>
      </w:r>
    </w:p>
    <w:p w:rsidR="002F10A2" w:rsidRDefault="00F545A5" w:rsidP="00F545A5">
      <w:pPr>
        <w:pStyle w:val="Question"/>
      </w:pPr>
      <w:r w:rsidRPr="00F545A5">
        <w:rPr>
          <w:rFonts w:eastAsiaTheme="minorHAnsi"/>
        </w:rPr>
        <w:lastRenderedPageBreak/>
        <w:t xml:space="preserve">À partir des caractéristiques nominales de la machine, déterminer les valeurs efficaces </w:t>
      </w:r>
      <w:r w:rsidRPr="00F545A5">
        <w:rPr>
          <w:rFonts w:ascii="Cambria Math" w:eastAsiaTheme="minorHAnsi" w:hAnsi="Cambria Math" w:cs="Cambria Math"/>
        </w:rPr>
        <w:t>𝐼</w:t>
      </w:r>
      <w:r w:rsidRPr="00F545A5">
        <w:rPr>
          <w:rFonts w:eastAsiaTheme="minorHAnsi"/>
        </w:rPr>
        <w:t xml:space="preserve"> du courant et</w:t>
      </w:r>
      <w:r>
        <w:rPr>
          <w:rFonts w:eastAsiaTheme="minorHAnsi"/>
        </w:rPr>
        <w:t xml:space="preserve"> </w:t>
      </w:r>
      <w:r w:rsidRPr="00F545A5">
        <w:rPr>
          <w:rFonts w:ascii="Cambria Math" w:eastAsiaTheme="minorHAnsi" w:hAnsi="Cambria Math" w:cs="Cambria Math"/>
        </w:rPr>
        <w:t>𝑉</w:t>
      </w:r>
      <w:r w:rsidRPr="00F545A5">
        <w:rPr>
          <w:rFonts w:eastAsiaTheme="minorHAnsi"/>
        </w:rPr>
        <w:t xml:space="preserve"> de la tension en régime établi pour un déplacement de la base TC200 à 3,6 km</w:t>
      </w:r>
      <w:r>
        <w:rPr>
          <w:rFonts w:ascii="Cambria Math" w:eastAsiaTheme="minorHAnsi" w:hAnsi="Cambria Math" w:cs="Cambria Math"/>
        </w:rPr>
        <w:t>/</w:t>
      </w:r>
      <w:r w:rsidRPr="00F545A5">
        <w:rPr>
          <w:rFonts w:eastAsiaTheme="minorHAnsi"/>
        </w:rPr>
        <w:t>h</w:t>
      </w:r>
      <w:r w:rsidRPr="00F545A5">
        <w:rPr>
          <w:rFonts w:ascii="LMRoman6-Regular-Identity-H" w:eastAsiaTheme="minorHAnsi" w:hAnsi="LMRoman6-Regular-Identity-H"/>
          <w:sz w:val="12"/>
        </w:rPr>
        <w:t xml:space="preserve"> </w:t>
      </w:r>
      <w:r w:rsidRPr="00F545A5">
        <w:rPr>
          <w:rFonts w:eastAsiaTheme="minorHAnsi"/>
        </w:rPr>
        <w:t>avec un couple résistant</w:t>
      </w:r>
      <w:r>
        <w:rPr>
          <w:rFonts w:eastAsiaTheme="minorHAnsi"/>
        </w:rPr>
        <w:t xml:space="preserve"> </w:t>
      </w:r>
      <w:r w:rsidRPr="00F545A5">
        <w:rPr>
          <w:rFonts w:eastAsiaTheme="minorHAnsi"/>
        </w:rPr>
        <w:t>ramené sur l’axe moteur de 1 N</w:t>
      </w:r>
      <w:r>
        <w:rPr>
          <w:rFonts w:ascii="Cambria Math" w:eastAsiaTheme="minorHAnsi" w:hAnsi="Cambria Math" w:cs="Cambria Math"/>
        </w:rPr>
        <w:t>.</w:t>
      </w:r>
      <w:r w:rsidRPr="00F545A5">
        <w:rPr>
          <w:rFonts w:eastAsiaTheme="minorHAnsi"/>
        </w:rPr>
        <w:t>m, ce qui correspond à un déplacement typique de la base TC200 dans la</w:t>
      </w:r>
      <w:r>
        <w:rPr>
          <w:rFonts w:eastAsiaTheme="minorHAnsi"/>
        </w:rPr>
        <w:t xml:space="preserve"> </w:t>
      </w:r>
      <w:r w:rsidRPr="00F545A5">
        <w:rPr>
          <w:rFonts w:eastAsiaTheme="minorHAnsi"/>
        </w:rPr>
        <w:t>carlingue de l’avion.</w:t>
      </w:r>
    </w:p>
    <w:p w:rsidR="00E43575" w:rsidRDefault="00F95C4E" w:rsidP="00E43575">
      <w:pPr>
        <w:pStyle w:val="Corrig"/>
        <w:rPr>
          <w:lang w:eastAsia="en-US"/>
        </w:rPr>
      </w:pPr>
      <m:oMath>
        <m:sSub>
          <m:sSubPr>
            <m:ctrlPr>
              <w:rPr>
                <w:rFonts w:ascii="Cambria Math" w:hAnsi="Cambria Math"/>
                <w:i/>
              </w:rPr>
            </m:ctrlPr>
          </m:sSubPr>
          <m:e>
            <m:r>
              <w:rPr>
                <w:rFonts w:ascii="Cambria Math" w:hAnsi="Cambria Math"/>
              </w:rPr>
              <m:t>C</m:t>
            </m:r>
          </m:e>
          <m:sub>
            <m:r>
              <w:rPr>
                <w:rFonts w:ascii="Cambria Math" w:hAnsi="Cambria Math"/>
              </w:rPr>
              <m:t>em</m:t>
            </m:r>
          </m:sub>
        </m:sSub>
        <m:r>
          <w:rPr>
            <w:rFonts w:ascii="Cambria Math" w:hAnsi="Cambria Math"/>
          </w:rPr>
          <m:t>=3</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Icos</m:t>
        </m:r>
        <m:d>
          <m:dPr>
            <m:ctrlPr>
              <w:rPr>
                <w:rFonts w:ascii="Cambria Math" w:hAnsi="Cambria Math"/>
                <w:i/>
              </w:rPr>
            </m:ctrlPr>
          </m:dPr>
          <m:e>
            <m:r>
              <w:rPr>
                <w:rFonts w:ascii="Cambria Math" w:hAnsi="Cambria Math"/>
              </w:rPr>
              <m:t>ψ</m:t>
            </m:r>
          </m:e>
        </m:d>
        <m:r>
          <w:rPr>
            <w:rFonts w:ascii="Cambria Math" w:hAnsi="Cambria Math"/>
          </w:rPr>
          <m:t>=3</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I</m:t>
        </m:r>
      </m:oMath>
      <w:r w:rsidR="00E43575">
        <w:t xml:space="preserve"> avec </w:t>
      </w:r>
      <m:oMath>
        <m:r>
          <w:rPr>
            <w:rFonts w:ascii="Cambria Math" w:hAnsi="Cambria Math"/>
          </w:rPr>
          <m:t>cos</m:t>
        </m:r>
        <m:d>
          <m:dPr>
            <m:ctrlPr>
              <w:rPr>
                <w:rFonts w:ascii="Cambria Math" w:hAnsi="Cambria Math"/>
                <w:i/>
              </w:rPr>
            </m:ctrlPr>
          </m:dPr>
          <m:e>
            <m:r>
              <w:rPr>
                <w:rFonts w:ascii="Cambria Math" w:hAnsi="Cambria Math"/>
              </w:rPr>
              <m:t>ψ</m:t>
            </m:r>
          </m:e>
        </m:d>
        <m:r>
          <w:rPr>
            <w:rFonts w:ascii="Cambria Math" w:hAnsi="Cambria Math"/>
          </w:rPr>
          <m:t xml:space="preserve"> toujours égale à 1</m:t>
        </m:r>
      </m:oMath>
      <w:r w:rsidR="00E43575">
        <w:t xml:space="preserve"> (je suppose !!!)</w:t>
      </w:r>
    </w:p>
    <w:p w:rsidR="00E43575" w:rsidRPr="00E43575" w:rsidRDefault="00E43575" w:rsidP="00E43575">
      <w:pPr>
        <w:pStyle w:val="Corrig"/>
      </w:pPr>
      <w:r w:rsidRPr="00E43575">
        <w:rPr>
          <w:lang w:eastAsia="en-US"/>
        </w:rPr>
        <w:t xml:space="preserve"> </w:t>
      </w:r>
      <m:oMath>
        <m:r>
          <w:rPr>
            <w:rFonts w:ascii="Cambria Math" w:hAnsi="Cambria Math"/>
          </w:rPr>
          <m:t>I=</m:t>
        </m:r>
        <m:f>
          <m:fPr>
            <m:ctrlPr>
              <w:rPr>
                <w:rFonts w:ascii="Cambria Math" w:hAnsi="Cambria Math"/>
                <w:i/>
                <w:lang w:val="en-US"/>
              </w:rPr>
            </m:ctrlPr>
          </m:fPr>
          <m:num>
            <m:sSub>
              <m:sSubPr>
                <m:ctrlPr>
                  <w:rPr>
                    <w:rFonts w:ascii="Cambria Math" w:hAnsi="Cambria Math"/>
                    <w:i/>
                  </w:rPr>
                </m:ctrlPr>
              </m:sSubPr>
              <m:e>
                <m:r>
                  <w:rPr>
                    <w:rFonts w:ascii="Cambria Math" w:hAnsi="Cambria Math"/>
                  </w:rPr>
                  <m:t>C</m:t>
                </m:r>
              </m:e>
              <m:sub>
                <m:r>
                  <w:rPr>
                    <w:rFonts w:ascii="Cambria Math" w:hAnsi="Cambria Math"/>
                  </w:rPr>
                  <m:t>em</m:t>
                </m:r>
              </m:sub>
            </m:sSub>
          </m:num>
          <m:den>
            <m:r>
              <w:rPr>
                <w:rFonts w:ascii="Cambria Math" w:hAnsi="Cambria Math"/>
              </w:rPr>
              <m:t>3.</m:t>
            </m:r>
            <m:sSub>
              <m:sSubPr>
                <m:ctrlPr>
                  <w:rPr>
                    <w:rFonts w:ascii="Cambria Math" w:hAnsi="Cambria Math"/>
                    <w:i/>
                  </w:rPr>
                </m:ctrlPr>
              </m:sSubPr>
              <m:e>
                <m:r>
                  <w:rPr>
                    <w:rFonts w:ascii="Cambria Math" w:hAnsi="Cambria Math"/>
                  </w:rPr>
                  <m:t>K</m:t>
                </m:r>
              </m:e>
              <m:sub>
                <m:r>
                  <w:rPr>
                    <w:rFonts w:ascii="Cambria Math" w:hAnsi="Cambria Math"/>
                  </w:rPr>
                  <m:t>E</m:t>
                </m:r>
              </m:sub>
            </m:sSub>
          </m:den>
        </m:f>
      </m:oMath>
      <w:r w:rsidRPr="00E43575">
        <w:t xml:space="preserve">    A.N. </w:t>
      </w:r>
      <m:oMath>
        <m:r>
          <w:rPr>
            <w:rFonts w:ascii="Cambria Math" w:hAnsi="Cambria Math"/>
          </w:rPr>
          <m:t>I=</m:t>
        </m:r>
        <m:f>
          <m:fPr>
            <m:ctrlPr>
              <w:rPr>
                <w:rFonts w:ascii="Cambria Math" w:hAnsi="Cambria Math"/>
                <w:i/>
                <w:lang w:val="en-US"/>
              </w:rPr>
            </m:ctrlPr>
          </m:fPr>
          <m:num>
            <m:r>
              <w:rPr>
                <w:rFonts w:ascii="Cambria Math" w:hAnsi="Cambria Math"/>
              </w:rPr>
              <m:t>1</m:t>
            </m:r>
          </m:num>
          <m:den>
            <m:r>
              <w:rPr>
                <w:rFonts w:ascii="Cambria Math" w:hAnsi="Cambria Math"/>
              </w:rPr>
              <m:t>3.0,05</m:t>
            </m:r>
          </m:den>
        </m:f>
        <m:r>
          <w:rPr>
            <w:rFonts w:ascii="Cambria Math" w:hAnsi="Cambria Math"/>
          </w:rPr>
          <m:t xml:space="preserve">=6,67 </m:t>
        </m:r>
        <m:r>
          <w:rPr>
            <w:rFonts w:ascii="Cambria Math" w:hAnsi="Cambria Math"/>
            <w:lang w:val="en-US"/>
          </w:rPr>
          <m:t>A</m:t>
        </m:r>
      </m:oMath>
    </w:p>
    <w:p w:rsidR="00E43575" w:rsidRDefault="00E43575" w:rsidP="00E43575">
      <w:pPr>
        <w:pStyle w:val="Corrig"/>
        <w:rPr>
          <w:lang w:eastAsia="en-US"/>
        </w:rPr>
      </w:pPr>
      <w:r>
        <w:rPr>
          <w:lang w:eastAsia="en-US"/>
        </w:rPr>
        <w:t xml:space="preserve">La vitesse de déplacement retenue est </w:t>
      </w:r>
      <w:proofErr w:type="spellStart"/>
      <w:r>
        <w:rPr>
          <w:lang w:eastAsia="en-US"/>
        </w:rPr>
        <w:t>V</w:t>
      </w:r>
      <w:r w:rsidRPr="00A36096">
        <w:rPr>
          <w:vertAlign w:val="subscript"/>
          <w:lang w:eastAsia="en-US"/>
        </w:rPr>
        <w:t>dep</w:t>
      </w:r>
      <w:proofErr w:type="spellEnd"/>
      <w:r>
        <w:rPr>
          <w:lang w:eastAsia="en-US"/>
        </w:rPr>
        <w:t xml:space="preserve"> = 3,6km/h, k=</w:t>
      </w:r>
      <m:oMath>
        <m:f>
          <m:fPr>
            <m:ctrlPr>
              <w:rPr>
                <w:rFonts w:ascii="Cambria Math" w:hAnsi="Cambria Math"/>
                <w:i/>
                <w:lang w:eastAsia="en-US"/>
              </w:rPr>
            </m:ctrlPr>
          </m:fPr>
          <m:num>
            <m:sSub>
              <m:sSubPr>
                <m:ctrlPr>
                  <w:rPr>
                    <w:rFonts w:ascii="Cambria Math" w:hAnsi="Cambria Math"/>
                    <w:i/>
                    <w:lang w:eastAsia="en-US"/>
                  </w:rPr>
                </m:ctrlPr>
              </m:sSubPr>
              <m:e>
                <m:r>
                  <w:rPr>
                    <w:rFonts w:ascii="Cambria Math" w:hAnsi="Cambria Math"/>
                    <w:lang w:eastAsia="en-US"/>
                  </w:rPr>
                  <m:t>ω</m:t>
                </m:r>
              </m:e>
              <m:sub>
                <m:r>
                  <w:rPr>
                    <w:rFonts w:ascii="Cambria Math" w:hAnsi="Cambria Math"/>
                    <w:lang w:eastAsia="en-US"/>
                  </w:rPr>
                  <m:t>mot</m:t>
                </m:r>
              </m:sub>
            </m:sSub>
          </m:num>
          <m:den>
            <m:sSub>
              <m:sSubPr>
                <m:ctrlPr>
                  <w:rPr>
                    <w:rFonts w:ascii="Cambria Math" w:hAnsi="Cambria Math"/>
                    <w:i/>
                    <w:lang w:eastAsia="en-US"/>
                  </w:rPr>
                </m:ctrlPr>
              </m:sSubPr>
              <m:e>
                <m:r>
                  <w:rPr>
                    <w:rFonts w:ascii="Cambria Math" w:hAnsi="Cambria Math"/>
                    <w:lang w:eastAsia="en-US"/>
                  </w:rPr>
                  <m:t>ω</m:t>
                </m:r>
              </m:e>
              <m:sub>
                <m:r>
                  <w:rPr>
                    <w:rFonts w:ascii="Cambria Math" w:hAnsi="Cambria Math"/>
                    <w:lang w:eastAsia="en-US"/>
                  </w:rPr>
                  <m:t>roue</m:t>
                </m:r>
              </m:sub>
            </m:sSub>
          </m:den>
        </m:f>
      </m:oMath>
      <w:r>
        <w:rPr>
          <w:lang w:eastAsia="en-US"/>
        </w:rPr>
        <w:t xml:space="preserve">, et </w:t>
      </w:r>
      <m:oMath>
        <m:sSub>
          <m:sSubPr>
            <m:ctrlPr>
              <w:rPr>
                <w:rFonts w:ascii="Cambria Math" w:hAnsi="Cambria Math"/>
                <w:i/>
                <w:lang w:eastAsia="en-US"/>
              </w:rPr>
            </m:ctrlPr>
          </m:sSubPr>
          <m:e>
            <m:r>
              <w:rPr>
                <w:rFonts w:ascii="Cambria Math" w:hAnsi="Cambria Math"/>
                <w:lang w:eastAsia="en-US"/>
              </w:rPr>
              <m:t>ω</m:t>
            </m:r>
          </m:e>
          <m:sub>
            <m:r>
              <w:rPr>
                <w:rFonts w:ascii="Cambria Math" w:hAnsi="Cambria Math"/>
                <w:lang w:eastAsia="en-US"/>
              </w:rPr>
              <m:t>roue</m:t>
            </m:r>
          </m:sub>
        </m:sSub>
      </m:oMath>
      <w:r>
        <w:rPr>
          <w:lang w:eastAsia="en-US"/>
        </w:rPr>
        <w:t>=</w:t>
      </w:r>
      <m:oMath>
        <m:f>
          <m:fPr>
            <m:ctrlPr>
              <w:rPr>
                <w:rFonts w:ascii="Cambria Math" w:hAnsi="Cambria Math"/>
                <w:i/>
                <w:lang w:eastAsia="en-US"/>
              </w:rPr>
            </m:ctrlPr>
          </m:fPr>
          <m:num>
            <m:sSub>
              <m:sSubPr>
                <m:ctrlPr>
                  <w:rPr>
                    <w:rFonts w:ascii="Cambria Math" w:hAnsi="Cambria Math"/>
                    <w:lang w:eastAsia="en-US"/>
                  </w:rPr>
                </m:ctrlPr>
              </m:sSubPr>
              <m:e>
                <m:r>
                  <m:rPr>
                    <m:sty m:val="p"/>
                  </m:rPr>
                  <w:rPr>
                    <w:rFonts w:ascii="Cambria Math" w:hAnsi="Cambria Math"/>
                    <w:lang w:eastAsia="en-US"/>
                  </w:rPr>
                  <m:t>V</m:t>
                </m:r>
              </m:e>
              <m:sub>
                <m:r>
                  <m:rPr>
                    <m:sty m:val="p"/>
                  </m:rPr>
                  <w:rPr>
                    <w:rFonts w:ascii="Cambria Math" w:hAnsi="Cambria Math"/>
                    <w:vertAlign w:val="subscript"/>
                    <w:lang w:eastAsia="en-US"/>
                  </w:rPr>
                  <m:t>dep</m:t>
                </m:r>
              </m:sub>
            </m:sSub>
          </m:num>
          <m:den>
            <m:sSub>
              <m:sSubPr>
                <m:ctrlPr>
                  <w:rPr>
                    <w:rFonts w:ascii="Cambria Math" w:hAnsi="Cambria Math"/>
                    <w:i/>
                    <w:lang w:eastAsia="en-US"/>
                  </w:rPr>
                </m:ctrlPr>
              </m:sSubPr>
              <m:e>
                <m:r>
                  <w:rPr>
                    <w:rFonts w:ascii="Cambria Math" w:hAnsi="Cambria Math"/>
                    <w:lang w:eastAsia="en-US"/>
                  </w:rPr>
                  <m:t>R</m:t>
                </m:r>
              </m:e>
              <m:sub>
                <m:r>
                  <w:rPr>
                    <w:rFonts w:ascii="Cambria Math" w:hAnsi="Cambria Math"/>
                    <w:lang w:eastAsia="en-US"/>
                  </w:rPr>
                  <m:t>t</m:t>
                </m:r>
              </m:sub>
            </m:sSub>
          </m:den>
        </m:f>
      </m:oMath>
    </w:p>
    <w:p w:rsidR="00E43575" w:rsidRDefault="00A36096" w:rsidP="004F3958">
      <w:pPr>
        <w:pStyle w:val="Corrig"/>
        <w:rPr>
          <w:lang w:eastAsia="en-US"/>
        </w:rPr>
      </w:pPr>
      <w:r>
        <w:rPr>
          <w:lang w:eastAsia="en-US"/>
        </w:rPr>
        <w:t xml:space="preserve">Donc </w:t>
      </w:r>
      <m:oMath>
        <m:sSub>
          <m:sSubPr>
            <m:ctrlPr>
              <w:rPr>
                <w:rFonts w:ascii="Cambria Math" w:hAnsi="Cambria Math"/>
                <w:i/>
                <w:lang w:eastAsia="en-US"/>
              </w:rPr>
            </m:ctrlPr>
          </m:sSubPr>
          <m:e>
            <m:r>
              <w:rPr>
                <w:rFonts w:ascii="Cambria Math" w:hAnsi="Cambria Math"/>
                <w:lang w:eastAsia="en-US"/>
              </w:rPr>
              <m:t>ω</m:t>
            </m:r>
          </m:e>
          <m:sub>
            <m:r>
              <w:rPr>
                <w:rFonts w:ascii="Cambria Math" w:hAnsi="Cambria Math"/>
                <w:lang w:eastAsia="en-US"/>
              </w:rPr>
              <m:t>mot</m:t>
            </m:r>
          </m:sub>
        </m:sSub>
      </m:oMath>
      <w:r>
        <w:rPr>
          <w:lang w:eastAsia="en-US"/>
        </w:rPr>
        <w:t>=</w:t>
      </w:r>
      <m:oMath>
        <m:f>
          <m:fPr>
            <m:ctrlPr>
              <w:rPr>
                <w:rFonts w:ascii="Cambria Math" w:hAnsi="Cambria Math"/>
                <w:i/>
                <w:lang w:eastAsia="en-US"/>
              </w:rPr>
            </m:ctrlPr>
          </m:fPr>
          <m:num>
            <m:r>
              <w:rPr>
                <w:rFonts w:ascii="Cambria Math" w:hAnsi="Cambria Math"/>
                <w:lang w:eastAsia="en-US"/>
              </w:rPr>
              <m:t>k.</m:t>
            </m:r>
            <m:sSub>
              <m:sSubPr>
                <m:ctrlPr>
                  <w:rPr>
                    <w:rFonts w:ascii="Cambria Math" w:hAnsi="Cambria Math"/>
                    <w:lang w:eastAsia="en-US"/>
                  </w:rPr>
                </m:ctrlPr>
              </m:sSubPr>
              <m:e>
                <m:r>
                  <m:rPr>
                    <m:sty m:val="p"/>
                  </m:rPr>
                  <w:rPr>
                    <w:rFonts w:ascii="Cambria Math" w:hAnsi="Cambria Math"/>
                    <w:lang w:eastAsia="en-US"/>
                  </w:rPr>
                  <m:t>V</m:t>
                </m:r>
              </m:e>
              <m:sub>
                <m:r>
                  <m:rPr>
                    <m:sty m:val="p"/>
                  </m:rPr>
                  <w:rPr>
                    <w:rFonts w:ascii="Cambria Math" w:hAnsi="Cambria Math"/>
                    <w:vertAlign w:val="subscript"/>
                    <w:lang w:eastAsia="en-US"/>
                  </w:rPr>
                  <m:t>dep</m:t>
                </m:r>
              </m:sub>
            </m:sSub>
          </m:num>
          <m:den>
            <m:sSub>
              <m:sSubPr>
                <m:ctrlPr>
                  <w:rPr>
                    <w:rFonts w:ascii="Cambria Math" w:hAnsi="Cambria Math"/>
                    <w:i/>
                    <w:lang w:eastAsia="en-US"/>
                  </w:rPr>
                </m:ctrlPr>
              </m:sSubPr>
              <m:e>
                <m:r>
                  <w:rPr>
                    <w:rFonts w:ascii="Cambria Math" w:hAnsi="Cambria Math"/>
                    <w:lang w:eastAsia="en-US"/>
                  </w:rPr>
                  <m:t>R</m:t>
                </m:r>
              </m:e>
              <m:sub>
                <m:r>
                  <w:rPr>
                    <w:rFonts w:ascii="Cambria Math" w:hAnsi="Cambria Math"/>
                    <w:lang w:eastAsia="en-US"/>
                  </w:rPr>
                  <m:t>t</m:t>
                </m:r>
              </m:sub>
            </m:sSub>
          </m:den>
        </m:f>
      </m:oMath>
      <w:r>
        <w:rPr>
          <w:lang w:eastAsia="en-US"/>
        </w:rPr>
        <w:t xml:space="preserve">   A.N. </w:t>
      </w:r>
      <m:oMath>
        <m:sSub>
          <m:sSubPr>
            <m:ctrlPr>
              <w:rPr>
                <w:rFonts w:ascii="Cambria Math" w:hAnsi="Cambria Math"/>
                <w:i/>
                <w:lang w:eastAsia="en-US"/>
              </w:rPr>
            </m:ctrlPr>
          </m:sSubPr>
          <m:e>
            <m:r>
              <w:rPr>
                <w:rFonts w:ascii="Cambria Math" w:hAnsi="Cambria Math"/>
                <w:lang w:eastAsia="en-US"/>
              </w:rPr>
              <m:t>ω</m:t>
            </m:r>
          </m:e>
          <m:sub>
            <m:r>
              <w:rPr>
                <w:rFonts w:ascii="Cambria Math" w:hAnsi="Cambria Math"/>
                <w:lang w:eastAsia="en-US"/>
              </w:rPr>
              <m:t>mot</m:t>
            </m:r>
          </m:sub>
        </m:sSub>
      </m:oMath>
      <w:r w:rsidRPr="00E43575">
        <w:rPr>
          <w:lang w:eastAsia="en-US"/>
        </w:rPr>
        <w:t>=</w:t>
      </w:r>
      <m:oMath>
        <m:f>
          <m:fPr>
            <m:ctrlPr>
              <w:rPr>
                <w:rFonts w:ascii="Cambria Math" w:hAnsi="Cambria Math"/>
                <w:i/>
                <w:lang w:eastAsia="en-US"/>
              </w:rPr>
            </m:ctrlPr>
          </m:fPr>
          <m:num>
            <m:r>
              <w:rPr>
                <w:rFonts w:ascii="Cambria Math" w:hAnsi="Cambria Math"/>
                <w:lang w:eastAsia="en-US"/>
              </w:rPr>
              <m:t>32.</m:t>
            </m:r>
            <m:r>
              <m:rPr>
                <m:sty m:val="p"/>
              </m:rPr>
              <w:rPr>
                <w:rFonts w:ascii="Cambria Math" w:hAnsi="Cambria Math"/>
                <w:lang w:eastAsia="en-US"/>
              </w:rPr>
              <m:t>3600</m:t>
            </m:r>
          </m:num>
          <m:den>
            <m:r>
              <w:rPr>
                <w:rFonts w:ascii="Cambria Math" w:hAnsi="Cambria Math"/>
                <w:lang w:eastAsia="en-US"/>
              </w:rPr>
              <m:t>0,1461.3600</m:t>
            </m:r>
          </m:den>
        </m:f>
      </m:oMath>
      <w:r w:rsidRPr="00E43575">
        <w:rPr>
          <w:lang w:eastAsia="en-US"/>
        </w:rPr>
        <w:t>=219 rd/s</w:t>
      </w:r>
      <w:r w:rsidR="00E43575" w:rsidRPr="00E43575">
        <w:rPr>
          <w:lang w:eastAsia="en-US"/>
        </w:rPr>
        <w:t xml:space="preserve">  </w:t>
      </w:r>
    </w:p>
    <w:p w:rsidR="00A36096" w:rsidRPr="00E43575" w:rsidRDefault="00E43575" w:rsidP="004F3958">
      <w:pPr>
        <w:pStyle w:val="Corrig"/>
        <w:rPr>
          <w:lang w:eastAsia="en-US"/>
        </w:rPr>
      </w:pPr>
      <w:r w:rsidRPr="00E43575">
        <w:rPr>
          <w:lang w:eastAsia="en-US"/>
        </w:rPr>
        <w:t>On peut alors en déduire la fréquence des signaux appliqués</w:t>
      </w:r>
      <w:r>
        <w:rPr>
          <w:lang w:eastAsia="en-US"/>
        </w:rPr>
        <w:t xml:space="preserve"> </w:t>
      </w:r>
      <m:oMath>
        <m:r>
          <w:rPr>
            <w:rFonts w:ascii="Cambria Math" w:hAnsi="Cambria Math"/>
          </w:rPr>
          <m:t>f=</m:t>
        </m:r>
        <m:f>
          <m:fPr>
            <m:ctrlPr>
              <w:rPr>
                <w:rFonts w:ascii="Cambria Math" w:hAnsi="Cambria Math"/>
                <w:i/>
              </w:rPr>
            </m:ctrlPr>
          </m:fPr>
          <m:num>
            <m:r>
              <w:rPr>
                <w:rFonts w:ascii="Cambria Math" w:hAnsi="Cambria Math"/>
              </w:rPr>
              <m:t>p.</m:t>
            </m:r>
            <m:sSub>
              <m:sSubPr>
                <m:ctrlPr>
                  <w:rPr>
                    <w:rFonts w:ascii="Cambria Math" w:hAnsi="Cambria Math"/>
                    <w:i/>
                  </w:rPr>
                </m:ctrlPr>
              </m:sSubPr>
              <m:e>
                <m:r>
                  <w:rPr>
                    <w:rFonts w:ascii="Cambria Math" w:hAnsi="Cambria Math"/>
                  </w:rPr>
                  <m:t>ω</m:t>
                </m:r>
              </m:e>
              <m:sub>
                <m:r>
                  <w:rPr>
                    <w:rFonts w:ascii="Cambria Math" w:hAnsi="Cambria Math"/>
                  </w:rPr>
                  <m:t>m</m:t>
                </m:r>
              </m:sub>
            </m:sSub>
          </m:num>
          <m:den>
            <m:r>
              <w:rPr>
                <w:rFonts w:ascii="Cambria Math" w:hAnsi="Cambria Math"/>
              </w:rPr>
              <m:t>2.π</m:t>
            </m:r>
          </m:den>
        </m:f>
      </m:oMath>
      <w:r w:rsidR="00707B35">
        <w:t xml:space="preserve">    A.N. </w:t>
      </w:r>
      <m:oMath>
        <m:r>
          <w:rPr>
            <w:rFonts w:ascii="Cambria Math" w:hAnsi="Cambria Math"/>
          </w:rPr>
          <m:t>f=</m:t>
        </m:r>
        <m:f>
          <m:fPr>
            <m:ctrlPr>
              <w:rPr>
                <w:rFonts w:ascii="Cambria Math" w:hAnsi="Cambria Math"/>
                <w:i/>
              </w:rPr>
            </m:ctrlPr>
          </m:fPr>
          <m:num>
            <m:r>
              <w:rPr>
                <w:rFonts w:ascii="Cambria Math" w:hAnsi="Cambria Math"/>
              </w:rPr>
              <m:t>4.</m:t>
            </m:r>
            <m:r>
              <m:rPr>
                <m:sty m:val="p"/>
              </m:rPr>
              <w:rPr>
                <w:rFonts w:ascii="Cambria Math" w:hAnsi="Cambria Math"/>
                <w:lang w:eastAsia="en-US"/>
              </w:rPr>
              <m:t>219</m:t>
            </m:r>
          </m:num>
          <m:den>
            <m:r>
              <w:rPr>
                <w:rFonts w:ascii="Cambria Math" w:hAnsi="Cambria Math"/>
              </w:rPr>
              <m:t>2.π</m:t>
            </m:r>
          </m:den>
        </m:f>
        <m:r>
          <w:rPr>
            <w:rFonts w:ascii="Cambria Math" w:hAnsi="Cambria Math"/>
          </w:rPr>
          <m:t>=139,4 Hz</m:t>
        </m:r>
      </m:oMath>
    </w:p>
    <w:p w:rsidR="00A36096" w:rsidRDefault="00A36096" w:rsidP="004F3958">
      <w:pPr>
        <w:pStyle w:val="Corrig"/>
        <w:rPr>
          <w:lang w:eastAsia="en-US"/>
        </w:rPr>
      </w:pPr>
      <w:r w:rsidRPr="00A36096">
        <w:rPr>
          <w:lang w:val="en-US" w:eastAsia="en-US"/>
        </w:rPr>
        <w:t xml:space="preserve">Or </w:t>
      </w:r>
      <m:oMath>
        <m:r>
          <w:rPr>
            <w:rFonts w:ascii="Cambria Math" w:hAnsi="Cambria Math"/>
            <w:lang w:eastAsia="en-US"/>
          </w:rPr>
          <m:t>E</m:t>
        </m:r>
      </m:oMath>
      <w:r w:rsidRPr="00A36096">
        <w:rPr>
          <w:lang w:val="en-US" w:eastAsia="en-US"/>
        </w:rPr>
        <w:t>=</w:t>
      </w:r>
      <m:oMath>
        <m:sSub>
          <m:sSubPr>
            <m:ctrlPr>
              <w:rPr>
                <w:rFonts w:ascii="Cambria Math" w:hAnsi="Cambria Math"/>
                <w:i/>
                <w:lang w:val="en-US" w:eastAsia="en-US"/>
              </w:rPr>
            </m:ctrlPr>
          </m:sSubPr>
          <m:e>
            <m:r>
              <w:rPr>
                <w:rFonts w:ascii="Cambria Math" w:hAnsi="Cambria Math"/>
                <w:lang w:val="en-US" w:eastAsia="en-US"/>
              </w:rPr>
              <m:t>K</m:t>
            </m:r>
          </m:e>
          <m:sub>
            <m:r>
              <w:rPr>
                <w:rFonts w:ascii="Cambria Math" w:hAnsi="Cambria Math"/>
                <w:lang w:val="en-US" w:eastAsia="en-US"/>
              </w:rPr>
              <m:t>E</m:t>
            </m:r>
          </m:sub>
        </m:sSub>
        <m:sSub>
          <m:sSubPr>
            <m:ctrlPr>
              <w:rPr>
                <w:rFonts w:ascii="Cambria Math" w:hAnsi="Cambria Math"/>
                <w:i/>
                <w:lang w:eastAsia="en-US"/>
              </w:rPr>
            </m:ctrlPr>
          </m:sSubPr>
          <m:e>
            <m:r>
              <w:rPr>
                <w:rFonts w:ascii="Cambria Math" w:hAnsi="Cambria Math"/>
                <w:lang w:eastAsia="en-US"/>
              </w:rPr>
              <m:t>ω</m:t>
            </m:r>
          </m:e>
          <m:sub>
            <m:r>
              <w:rPr>
                <w:rFonts w:ascii="Cambria Math" w:hAnsi="Cambria Math"/>
                <w:lang w:eastAsia="en-US"/>
              </w:rPr>
              <m:t>mot</m:t>
            </m:r>
          </m:sub>
        </m:sSub>
        <m:r>
          <w:rPr>
            <w:rFonts w:ascii="Cambria Math" w:hAnsi="Cambria Math"/>
            <w:lang w:val="en-US" w:eastAsia="en-US"/>
          </w:rPr>
          <m:t>=</m:t>
        </m:r>
        <m:sSub>
          <m:sSubPr>
            <m:ctrlPr>
              <w:rPr>
                <w:rFonts w:ascii="Cambria Math" w:hAnsi="Cambria Math"/>
                <w:i/>
                <w:lang w:val="en-US" w:eastAsia="en-US"/>
              </w:rPr>
            </m:ctrlPr>
          </m:sSubPr>
          <m:e>
            <m:r>
              <w:rPr>
                <w:rFonts w:ascii="Cambria Math" w:hAnsi="Cambria Math"/>
                <w:lang w:val="en-US" w:eastAsia="en-US"/>
              </w:rPr>
              <m:t>K</m:t>
            </m:r>
          </m:e>
          <m:sub>
            <m:r>
              <w:rPr>
                <w:rFonts w:ascii="Cambria Math" w:hAnsi="Cambria Math"/>
                <w:lang w:val="en-US" w:eastAsia="en-US"/>
              </w:rPr>
              <m:t>E</m:t>
            </m:r>
          </m:sub>
        </m:sSub>
        <m:f>
          <m:fPr>
            <m:ctrlPr>
              <w:rPr>
                <w:rFonts w:ascii="Cambria Math" w:hAnsi="Cambria Math"/>
                <w:i/>
                <w:lang w:eastAsia="en-US"/>
              </w:rPr>
            </m:ctrlPr>
          </m:fPr>
          <m:num>
            <m:r>
              <w:rPr>
                <w:rFonts w:ascii="Cambria Math" w:hAnsi="Cambria Math"/>
                <w:lang w:eastAsia="en-US"/>
              </w:rPr>
              <m:t>k</m:t>
            </m:r>
            <m:r>
              <w:rPr>
                <w:rFonts w:ascii="Cambria Math" w:hAnsi="Cambria Math"/>
                <w:lang w:val="en-US" w:eastAsia="en-US"/>
              </w:rPr>
              <m:t>.</m:t>
            </m:r>
            <m:sSub>
              <m:sSubPr>
                <m:ctrlPr>
                  <w:rPr>
                    <w:rFonts w:ascii="Cambria Math" w:hAnsi="Cambria Math"/>
                    <w:lang w:eastAsia="en-US"/>
                  </w:rPr>
                </m:ctrlPr>
              </m:sSubPr>
              <m:e>
                <m:r>
                  <m:rPr>
                    <m:sty m:val="p"/>
                  </m:rPr>
                  <w:rPr>
                    <w:rFonts w:ascii="Cambria Math" w:hAnsi="Cambria Math"/>
                    <w:lang w:val="en-US" w:eastAsia="en-US"/>
                  </w:rPr>
                  <m:t>V</m:t>
                </m:r>
              </m:e>
              <m:sub>
                <m:r>
                  <m:rPr>
                    <m:sty m:val="p"/>
                  </m:rPr>
                  <w:rPr>
                    <w:rFonts w:ascii="Cambria Math" w:hAnsi="Cambria Math"/>
                    <w:vertAlign w:val="subscript"/>
                    <w:lang w:val="en-US" w:eastAsia="en-US"/>
                  </w:rPr>
                  <m:t>dep</m:t>
                </m:r>
              </m:sub>
            </m:sSub>
          </m:num>
          <m:den>
            <m:sSub>
              <m:sSubPr>
                <m:ctrlPr>
                  <w:rPr>
                    <w:rFonts w:ascii="Cambria Math" w:hAnsi="Cambria Math"/>
                    <w:i/>
                    <w:lang w:eastAsia="en-US"/>
                  </w:rPr>
                </m:ctrlPr>
              </m:sSubPr>
              <m:e>
                <m:r>
                  <w:rPr>
                    <w:rFonts w:ascii="Cambria Math" w:hAnsi="Cambria Math"/>
                    <w:lang w:eastAsia="en-US"/>
                  </w:rPr>
                  <m:t>R</m:t>
                </m:r>
              </m:e>
              <m:sub>
                <m:r>
                  <w:rPr>
                    <w:rFonts w:ascii="Cambria Math" w:hAnsi="Cambria Math"/>
                    <w:lang w:eastAsia="en-US"/>
                  </w:rPr>
                  <m:t>t</m:t>
                </m:r>
              </m:sub>
            </m:sSub>
          </m:den>
        </m:f>
      </m:oMath>
      <w:r w:rsidRPr="00A36096">
        <w:rPr>
          <w:lang w:val="en-US" w:eastAsia="en-US"/>
        </w:rPr>
        <w:t xml:space="preserve">  A.N.</w:t>
      </w:r>
      <w:r>
        <w:rPr>
          <w:lang w:val="en-US" w:eastAsia="en-US"/>
        </w:rPr>
        <w:t xml:space="preserve"> </w:t>
      </w:r>
      <m:oMath>
        <m:r>
          <w:rPr>
            <w:rFonts w:ascii="Cambria Math" w:hAnsi="Cambria Math"/>
            <w:lang w:eastAsia="en-US"/>
          </w:rPr>
          <m:t>E</m:t>
        </m:r>
      </m:oMath>
      <w:r w:rsidRPr="00A36096">
        <w:rPr>
          <w:lang w:eastAsia="en-US"/>
        </w:rPr>
        <w:t>=</w:t>
      </w:r>
      <m:oMath>
        <m:sSub>
          <m:sSubPr>
            <m:ctrlPr>
              <w:rPr>
                <w:rFonts w:ascii="Cambria Math" w:hAnsi="Cambria Math"/>
                <w:i/>
                <w:lang w:val="en-US" w:eastAsia="en-US"/>
              </w:rPr>
            </m:ctrlPr>
          </m:sSubPr>
          <m:e>
            <m:r>
              <w:rPr>
                <w:rFonts w:ascii="Cambria Math" w:hAnsi="Cambria Math"/>
                <w:lang w:val="en-US" w:eastAsia="en-US"/>
              </w:rPr>
              <m:t>K</m:t>
            </m:r>
          </m:e>
          <m:sub>
            <m:r>
              <w:rPr>
                <w:rFonts w:ascii="Cambria Math" w:hAnsi="Cambria Math"/>
                <w:lang w:val="en-US" w:eastAsia="en-US"/>
              </w:rPr>
              <m:t>E</m:t>
            </m:r>
          </m:sub>
        </m:sSub>
        <m:sSub>
          <m:sSubPr>
            <m:ctrlPr>
              <w:rPr>
                <w:rFonts w:ascii="Cambria Math" w:hAnsi="Cambria Math"/>
                <w:i/>
                <w:lang w:eastAsia="en-US"/>
              </w:rPr>
            </m:ctrlPr>
          </m:sSubPr>
          <m:e>
            <m:r>
              <w:rPr>
                <w:rFonts w:ascii="Cambria Math" w:hAnsi="Cambria Math"/>
                <w:lang w:eastAsia="en-US"/>
              </w:rPr>
              <m:t>ω</m:t>
            </m:r>
          </m:e>
          <m:sub>
            <m:r>
              <w:rPr>
                <w:rFonts w:ascii="Cambria Math" w:hAnsi="Cambria Math"/>
                <w:lang w:eastAsia="en-US"/>
              </w:rPr>
              <m:t>mot</m:t>
            </m:r>
          </m:sub>
        </m:sSub>
        <m:r>
          <w:rPr>
            <w:rFonts w:ascii="Cambria Math" w:hAnsi="Cambria Math"/>
            <w:lang w:eastAsia="en-US"/>
          </w:rPr>
          <m:t>=0,05</m:t>
        </m:r>
        <m:f>
          <m:fPr>
            <m:ctrlPr>
              <w:rPr>
                <w:rFonts w:ascii="Cambria Math" w:hAnsi="Cambria Math"/>
                <w:i/>
                <w:lang w:eastAsia="en-US"/>
              </w:rPr>
            </m:ctrlPr>
          </m:fPr>
          <m:num>
            <m:r>
              <w:rPr>
                <w:rFonts w:ascii="Cambria Math" w:hAnsi="Cambria Math"/>
                <w:lang w:eastAsia="en-US"/>
              </w:rPr>
              <m:t>32.</m:t>
            </m:r>
            <m:r>
              <m:rPr>
                <m:sty m:val="p"/>
              </m:rPr>
              <w:rPr>
                <w:rFonts w:ascii="Cambria Math" w:hAnsi="Cambria Math"/>
                <w:lang w:eastAsia="en-US"/>
              </w:rPr>
              <m:t>3600</m:t>
            </m:r>
          </m:num>
          <m:den>
            <m:r>
              <w:rPr>
                <w:rFonts w:ascii="Cambria Math" w:hAnsi="Cambria Math"/>
                <w:lang w:eastAsia="en-US"/>
              </w:rPr>
              <m:t>0,1461.3600</m:t>
            </m:r>
          </m:den>
        </m:f>
        <m:r>
          <w:rPr>
            <w:rFonts w:ascii="Cambria Math" w:hAnsi="Cambria Math"/>
            <w:lang w:eastAsia="en-US"/>
          </w:rPr>
          <m:t>=10,95 V</m:t>
        </m:r>
      </m:oMath>
    </w:p>
    <w:p w:rsidR="00E43575" w:rsidRPr="00E43575" w:rsidRDefault="00E43575" w:rsidP="004F3958">
      <w:pPr>
        <w:pStyle w:val="Corrig"/>
        <w:rPr>
          <w:lang w:eastAsia="en-US"/>
        </w:rPr>
      </w:pPr>
      <w:r w:rsidRPr="00E43575">
        <w:rPr>
          <w:lang w:eastAsia="en-US"/>
        </w:rPr>
        <w:t xml:space="preserve">Enfin </w:t>
      </w:r>
      <m:oMath>
        <m:r>
          <w:rPr>
            <w:rFonts w:ascii="Cambria Math" w:hAnsi="Cambria Math"/>
          </w:rPr>
          <m:t>V=</m:t>
        </m:r>
        <m:rad>
          <m:radPr>
            <m:degHide m:val="on"/>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w:rPr>
                        <w:rFonts w:ascii="Cambria Math" w:hAnsi="Cambria Math"/>
                      </w:rPr>
                      <m:t>E+R.I</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2.π.f.L.I</m:t>
                    </m:r>
                  </m:e>
                </m:d>
              </m:e>
              <m:sup>
                <m:r>
                  <w:rPr>
                    <w:rFonts w:ascii="Cambria Math" w:hAnsi="Cambria Math"/>
                  </w:rPr>
                  <m:t>2</m:t>
                </m:r>
              </m:sup>
            </m:sSup>
          </m:e>
        </m:rad>
      </m:oMath>
      <w:r>
        <w:t xml:space="preserve">    A.N. </w:t>
      </w:r>
      <m:oMath>
        <m:r>
          <w:rPr>
            <w:rFonts w:ascii="Cambria Math" w:hAnsi="Cambria Math"/>
          </w:rPr>
          <m:t>V=</m:t>
        </m:r>
        <m:rad>
          <m:radPr>
            <m:degHide m:val="on"/>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w:rPr>
                        <w:rFonts w:ascii="Cambria Math" w:hAnsi="Cambria Math"/>
                        <w:lang w:eastAsia="en-US"/>
                      </w:rPr>
                      <m:t>10,95</m:t>
                    </m:r>
                    <m:r>
                      <w:rPr>
                        <w:rFonts w:ascii="Cambria Math" w:hAnsi="Cambria Math"/>
                      </w:rPr>
                      <m:t>+0,25.6,67</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10</m:t>
                        </m:r>
                      </m:e>
                      <m:sup>
                        <m:r>
                          <w:rPr>
                            <w:rFonts w:ascii="Cambria Math" w:hAnsi="Cambria Math"/>
                          </w:rPr>
                          <m:t>-4</m:t>
                        </m:r>
                      </m:sup>
                    </m:sSup>
                    <m:r>
                      <w:rPr>
                        <w:rFonts w:ascii="Cambria Math" w:hAnsi="Cambria Math"/>
                      </w:rPr>
                      <m:t>.2.π.139,4.6,67</m:t>
                    </m:r>
                  </m:e>
                </m:d>
              </m:e>
              <m:sup>
                <m:r>
                  <w:rPr>
                    <w:rFonts w:ascii="Cambria Math" w:hAnsi="Cambria Math"/>
                  </w:rPr>
                  <m:t>2</m:t>
                </m:r>
              </m:sup>
            </m:sSup>
            <m:r>
              <w:rPr>
                <w:rFonts w:ascii="Cambria Math" w:hAnsi="Cambria Math"/>
              </w:rPr>
              <m:t>=</m:t>
            </m:r>
          </m:e>
        </m:rad>
        <m:r>
          <w:rPr>
            <w:rFonts w:ascii="Cambria Math" w:hAnsi="Cambria Math"/>
          </w:rPr>
          <m:t>12,63 V</m:t>
        </m:r>
      </m:oMath>
    </w:p>
    <w:p w:rsidR="002F10A2" w:rsidRDefault="00F545A5" w:rsidP="00F545A5">
      <w:pPr>
        <w:pStyle w:val="Question"/>
      </w:pPr>
      <w:r w:rsidRPr="00F545A5">
        <w:rPr>
          <w:rFonts w:eastAsiaTheme="minorHAnsi"/>
        </w:rPr>
        <w:t xml:space="preserve">Relever le courant efficace </w:t>
      </w:r>
      <w:r w:rsidRPr="00F545A5">
        <w:rPr>
          <w:rFonts w:ascii="Cambria Math" w:eastAsiaTheme="minorHAnsi" w:hAnsi="Cambria Math" w:cs="Cambria Math"/>
        </w:rPr>
        <w:t>𝐼</w:t>
      </w:r>
      <w:r w:rsidRPr="00F545A5">
        <w:rPr>
          <w:rFonts w:eastAsiaTheme="minorHAnsi"/>
        </w:rPr>
        <w:t xml:space="preserve"> en régime stabilisé à la fin de l’accélération et comparer sa valeur à celle</w:t>
      </w:r>
      <w:r>
        <w:rPr>
          <w:rFonts w:eastAsiaTheme="minorHAnsi"/>
        </w:rPr>
        <w:t xml:space="preserve"> </w:t>
      </w:r>
      <w:r w:rsidRPr="00F545A5">
        <w:rPr>
          <w:rFonts w:eastAsiaTheme="minorHAnsi"/>
        </w:rPr>
        <w:t xml:space="preserve">de la question précédente, puis interpréter le phénomène qui a lieu entre les temps </w:t>
      </w:r>
      <w:r w:rsidRPr="00F545A5">
        <w:rPr>
          <w:rFonts w:ascii="Cambria Math" w:eastAsiaTheme="minorHAnsi" w:hAnsi="Cambria Math" w:cs="Cambria Math"/>
        </w:rPr>
        <w:t>𝑡</w:t>
      </w:r>
      <w:r w:rsidRPr="00F545A5">
        <w:rPr>
          <w:rFonts w:eastAsiaTheme="minorHAnsi"/>
        </w:rPr>
        <w:t xml:space="preserve"> = 1 s et 1,2 s en observant</w:t>
      </w:r>
      <w:r>
        <w:rPr>
          <w:rFonts w:eastAsiaTheme="minorHAnsi"/>
        </w:rPr>
        <w:t xml:space="preserve"> </w:t>
      </w:r>
      <w:r w:rsidRPr="00F545A5">
        <w:rPr>
          <w:rFonts w:eastAsiaTheme="minorHAnsi"/>
        </w:rPr>
        <w:t>notamment le zoom effectué sur une partie de la courbe. Identifier le bloc qui a permis de simuler ce phénomène</w:t>
      </w:r>
      <w:r>
        <w:rPr>
          <w:rFonts w:eastAsiaTheme="minorHAnsi"/>
        </w:rPr>
        <w:t xml:space="preserve"> </w:t>
      </w:r>
      <w:r w:rsidRPr="00F545A5">
        <w:rPr>
          <w:rFonts w:eastAsiaTheme="minorHAnsi"/>
        </w:rPr>
        <w:t>dans le schéma de la figure 11.</w:t>
      </w:r>
    </w:p>
    <w:p w:rsidR="002F10A2" w:rsidRDefault="00707B35" w:rsidP="004F3958">
      <w:pPr>
        <w:pStyle w:val="Corrig"/>
        <w:rPr>
          <w:lang w:eastAsia="en-US"/>
        </w:rPr>
      </w:pPr>
      <w:r>
        <w:rPr>
          <w:lang w:eastAsia="en-US"/>
        </w:rPr>
        <w:t xml:space="preserve">On relève les différentes valeurs sur la figure 25 (p19) : </w:t>
      </w:r>
    </w:p>
    <w:p w:rsidR="00707B35" w:rsidRDefault="00707B35" w:rsidP="004F3958">
      <w:pPr>
        <w:pStyle w:val="Corrig"/>
        <w:rPr>
          <w:lang w:eastAsia="en-US"/>
        </w:rPr>
      </w:pPr>
      <w:r>
        <w:rPr>
          <w:lang w:eastAsia="en-US"/>
        </w:rPr>
        <w:t xml:space="preserve">En régime stabilisé (pour 0,2s &lt; t &lt;1s), on a </w:t>
      </w:r>
      <m:oMath>
        <m:sSub>
          <m:sSubPr>
            <m:ctrlPr>
              <w:rPr>
                <w:rFonts w:ascii="Cambria Math" w:hAnsi="Cambria Math"/>
                <w:i/>
                <w:lang w:eastAsia="en-US"/>
              </w:rPr>
            </m:ctrlPr>
          </m:sSubPr>
          <m:e>
            <m:r>
              <w:rPr>
                <w:rFonts w:ascii="Cambria Math" w:hAnsi="Cambria Math"/>
                <w:lang w:eastAsia="en-US"/>
              </w:rPr>
              <m:t>I</m:t>
            </m:r>
          </m:e>
          <m:sub>
            <m:r>
              <w:rPr>
                <w:rFonts w:ascii="Cambria Math" w:hAnsi="Cambria Math"/>
                <w:lang w:eastAsia="en-US"/>
              </w:rPr>
              <m:t>max</m:t>
            </m:r>
          </m:sub>
        </m:sSub>
        <m:r>
          <w:rPr>
            <w:rFonts w:ascii="Cambria Math" w:hAnsi="Cambria Math"/>
            <w:lang w:eastAsia="en-US"/>
          </w:rPr>
          <m:t xml:space="preserve">=9,5A soit </m:t>
        </m:r>
        <m:sSub>
          <m:sSubPr>
            <m:ctrlPr>
              <w:rPr>
                <w:rFonts w:ascii="Cambria Math" w:hAnsi="Cambria Math"/>
                <w:i/>
                <w:lang w:eastAsia="en-US"/>
              </w:rPr>
            </m:ctrlPr>
          </m:sSubPr>
          <m:e>
            <m:r>
              <w:rPr>
                <w:rFonts w:ascii="Cambria Math" w:hAnsi="Cambria Math"/>
                <w:lang w:eastAsia="en-US"/>
              </w:rPr>
              <m:t>I</m:t>
            </m:r>
          </m:e>
          <m:sub>
            <m:r>
              <w:rPr>
                <w:rFonts w:ascii="Cambria Math" w:hAnsi="Cambria Math"/>
                <w:lang w:eastAsia="en-US"/>
              </w:rPr>
              <m:t>eff</m:t>
            </m:r>
          </m:sub>
        </m:sSub>
        <m:r>
          <w:rPr>
            <w:rFonts w:ascii="Cambria Math" w:hAnsi="Cambria Math"/>
            <w:lang w:eastAsia="en-US"/>
          </w:rPr>
          <m:t>=</m:t>
        </m:r>
        <m:f>
          <m:fPr>
            <m:ctrlPr>
              <w:rPr>
                <w:rFonts w:ascii="Cambria Math" w:hAnsi="Cambria Math"/>
                <w:i/>
                <w:lang w:eastAsia="en-US"/>
              </w:rPr>
            </m:ctrlPr>
          </m:fPr>
          <m:num>
            <m:sSub>
              <m:sSubPr>
                <m:ctrlPr>
                  <w:rPr>
                    <w:rFonts w:ascii="Cambria Math" w:hAnsi="Cambria Math"/>
                    <w:i/>
                    <w:lang w:eastAsia="en-US"/>
                  </w:rPr>
                </m:ctrlPr>
              </m:sSubPr>
              <m:e>
                <m:r>
                  <w:rPr>
                    <w:rFonts w:ascii="Cambria Math" w:hAnsi="Cambria Math"/>
                    <w:lang w:eastAsia="en-US"/>
                  </w:rPr>
                  <m:t>I</m:t>
                </m:r>
              </m:e>
              <m:sub>
                <m:r>
                  <w:rPr>
                    <w:rFonts w:ascii="Cambria Math" w:hAnsi="Cambria Math"/>
                    <w:lang w:eastAsia="en-US"/>
                  </w:rPr>
                  <m:t>max</m:t>
                </m:r>
              </m:sub>
            </m:sSub>
          </m:num>
          <m:den>
            <m:rad>
              <m:radPr>
                <m:degHide m:val="on"/>
                <m:ctrlPr>
                  <w:rPr>
                    <w:rFonts w:ascii="Cambria Math" w:hAnsi="Cambria Math"/>
                    <w:i/>
                    <w:lang w:eastAsia="en-US"/>
                  </w:rPr>
                </m:ctrlPr>
              </m:radPr>
              <m:deg/>
              <m:e>
                <m:r>
                  <w:rPr>
                    <w:rFonts w:ascii="Cambria Math" w:hAnsi="Cambria Math"/>
                    <w:lang w:eastAsia="en-US"/>
                  </w:rPr>
                  <m:t>2</m:t>
                </m:r>
              </m:e>
            </m:rad>
          </m:den>
        </m:f>
        <m:r>
          <w:rPr>
            <w:rFonts w:ascii="Cambria Math" w:hAnsi="Cambria Math"/>
            <w:lang w:eastAsia="en-US"/>
          </w:rPr>
          <m:t>=</m:t>
        </m:r>
        <m:f>
          <m:fPr>
            <m:ctrlPr>
              <w:rPr>
                <w:rFonts w:ascii="Cambria Math" w:hAnsi="Cambria Math"/>
                <w:i/>
                <w:lang w:eastAsia="en-US"/>
              </w:rPr>
            </m:ctrlPr>
          </m:fPr>
          <m:num>
            <m:r>
              <w:rPr>
                <w:rFonts w:ascii="Cambria Math" w:hAnsi="Cambria Math"/>
                <w:lang w:eastAsia="en-US"/>
              </w:rPr>
              <m:t>9,5</m:t>
            </m:r>
          </m:num>
          <m:den>
            <m:rad>
              <m:radPr>
                <m:degHide m:val="on"/>
                <m:ctrlPr>
                  <w:rPr>
                    <w:rFonts w:ascii="Cambria Math" w:hAnsi="Cambria Math"/>
                    <w:i/>
                    <w:lang w:eastAsia="en-US"/>
                  </w:rPr>
                </m:ctrlPr>
              </m:radPr>
              <m:deg/>
              <m:e>
                <m:r>
                  <w:rPr>
                    <w:rFonts w:ascii="Cambria Math" w:hAnsi="Cambria Math"/>
                    <w:lang w:eastAsia="en-US"/>
                  </w:rPr>
                  <m:t>2</m:t>
                </m:r>
              </m:e>
            </m:rad>
          </m:den>
        </m:f>
        <m:r>
          <w:rPr>
            <w:rFonts w:ascii="Cambria Math" w:hAnsi="Cambria Math"/>
            <w:lang w:eastAsia="en-US"/>
          </w:rPr>
          <m:t>=6,7A (car sig</m:t>
        </m:r>
        <m:r>
          <w:rPr>
            <w:rFonts w:ascii="Cambria Math" w:hAnsi="Cambria Math"/>
            <w:lang w:eastAsia="en-US"/>
          </w:rPr>
          <m:t>nal sinusoïdal)</m:t>
        </m:r>
      </m:oMath>
    </w:p>
    <w:p w:rsidR="00707B35" w:rsidRDefault="00707B35" w:rsidP="004F3958">
      <w:pPr>
        <w:pStyle w:val="Corrig"/>
        <w:rPr>
          <w:lang w:eastAsia="en-US"/>
        </w:rPr>
      </w:pPr>
      <w:r>
        <w:rPr>
          <w:lang w:eastAsia="en-US"/>
        </w:rPr>
        <w:t xml:space="preserve">Les valeurs </w:t>
      </w:r>
      <w:r w:rsidR="008574AA">
        <w:rPr>
          <w:lang w:eastAsia="en-US"/>
        </w:rPr>
        <w:t xml:space="preserve">obtenues par le </w:t>
      </w:r>
      <w:r>
        <w:rPr>
          <w:lang w:eastAsia="en-US"/>
        </w:rPr>
        <w:t xml:space="preserve">calcul et </w:t>
      </w:r>
      <w:r w:rsidR="008574AA">
        <w:rPr>
          <w:lang w:eastAsia="en-US"/>
        </w:rPr>
        <w:t>la simulation sont semblables.</w:t>
      </w:r>
    </w:p>
    <w:p w:rsidR="008574AA" w:rsidRDefault="008574AA" w:rsidP="004F3958">
      <w:pPr>
        <w:pStyle w:val="Corrig"/>
        <w:rPr>
          <w:lang w:eastAsia="en-US"/>
        </w:rPr>
      </w:pPr>
      <w:r>
        <w:rPr>
          <w:lang w:eastAsia="en-US"/>
        </w:rPr>
        <w:t>Aux instants t = 1 s puis t= 1,2 s, il y a respectivement l’application d’un couple résistant et son retrait. La vitesse du moteur diminue (augmente) puis retrouve sa valeur initiale (présence dans le correcteur, d’une action Intégrale). Ce couple est introduit par le bloc Group 1 (couple résistant) sur la figure 11.</w:t>
      </w:r>
    </w:p>
    <w:p w:rsidR="008574AA" w:rsidRDefault="008574AA" w:rsidP="008574AA">
      <w:pPr>
        <w:pStyle w:val="Question"/>
        <w:rPr>
          <w:rFonts w:eastAsiaTheme="minorHAnsi"/>
        </w:rPr>
      </w:pPr>
      <w:r w:rsidRPr="008574AA">
        <w:rPr>
          <w:rFonts w:eastAsiaTheme="minorHAnsi"/>
        </w:rPr>
        <w:t>Valider le choix du contrôleur sachant que la fréquence maximale du signal issu du codeur traitable</w:t>
      </w:r>
      <w:r>
        <w:rPr>
          <w:rFonts w:eastAsiaTheme="minorHAnsi"/>
        </w:rPr>
        <w:t xml:space="preserve"> </w:t>
      </w:r>
      <w:r w:rsidRPr="008574AA">
        <w:rPr>
          <w:rFonts w:eastAsiaTheme="minorHAnsi"/>
        </w:rPr>
        <w:t>par le contrôleur est de 500 kHz.</w:t>
      </w:r>
    </w:p>
    <w:p w:rsidR="008574AA" w:rsidRDefault="008574AA" w:rsidP="008574AA">
      <w:pPr>
        <w:pStyle w:val="Corrig"/>
      </w:pPr>
      <w:r>
        <w:t>Le codeur dispose de 2048 impulsions par tour (512 points par tour et on utilise les fronts montants et descendants des deux voies).</w:t>
      </w:r>
    </w:p>
    <w:p w:rsidR="008574AA" w:rsidRDefault="008574AA" w:rsidP="008574AA">
      <w:pPr>
        <w:pStyle w:val="Corrig"/>
      </w:pPr>
      <w:r>
        <w:t xml:space="preserve">La fréquence max est obtenue pour la vitesse max du moteur, </w:t>
      </w:r>
      <m:oMath>
        <m:sSub>
          <m:sSubPr>
            <m:ctrlPr>
              <w:rPr>
                <w:rFonts w:ascii="Cambria Math" w:hAnsi="Cambria Math"/>
                <w:i/>
              </w:rPr>
            </m:ctrlPr>
          </m:sSubPr>
          <m:e>
            <m:r>
              <w:rPr>
                <w:rFonts w:ascii="Cambria Math" w:hAnsi="Cambria Math"/>
              </w:rPr>
              <m:t>N</m:t>
            </m:r>
          </m:e>
          <m:sub>
            <m:r>
              <w:rPr>
                <w:rFonts w:ascii="Cambria Math" w:hAnsi="Cambria Math"/>
              </w:rPr>
              <m:t>m max</m:t>
            </m:r>
          </m:sub>
        </m:sSub>
        <m:r>
          <w:rPr>
            <w:rFonts w:ascii="Cambria Math" w:hAnsi="Cambria Math"/>
          </w:rPr>
          <m:t>=3000 tr/mn</m:t>
        </m:r>
      </m:oMath>
    </w:p>
    <w:p w:rsidR="008574AA" w:rsidRDefault="008574AA" w:rsidP="008574AA">
      <w:pPr>
        <w:pStyle w:val="Corrig"/>
      </w:pPr>
      <m:oMath>
        <m:r>
          <w:rPr>
            <w:rFonts w:ascii="Cambria Math" w:hAnsi="Cambria Math"/>
          </w:rPr>
          <m:t>f=2048</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m max</m:t>
                </m:r>
              </m:sub>
            </m:sSub>
          </m:num>
          <m:den>
            <m:r>
              <w:rPr>
                <w:rFonts w:ascii="Cambria Math" w:hAnsi="Cambria Math"/>
              </w:rPr>
              <m:t>60</m:t>
            </m:r>
          </m:den>
        </m:f>
        <m:r>
          <w:rPr>
            <w:rFonts w:ascii="Cambria Math" w:hAnsi="Cambria Math"/>
          </w:rPr>
          <m:t>=102 kHz</m:t>
        </m:r>
      </m:oMath>
      <w:r>
        <w:t xml:space="preserve"> </w:t>
      </w:r>
    </w:p>
    <w:p w:rsidR="008574AA" w:rsidRDefault="008574AA" w:rsidP="008574AA">
      <w:pPr>
        <w:pStyle w:val="Corrig"/>
      </w:pPr>
      <w:r>
        <w:t xml:space="preserve">Valeur inférieure à celle traitable par le </w:t>
      </w:r>
      <w:r w:rsidR="00D124C4">
        <w:t>contrôleur</w:t>
      </w:r>
      <w:r>
        <w:t>.</w:t>
      </w:r>
    </w:p>
    <w:p w:rsidR="008D75AA" w:rsidRPr="008D75AA" w:rsidRDefault="008D75AA" w:rsidP="008D75AA">
      <w:pPr>
        <w:pStyle w:val="Titre2"/>
      </w:pPr>
      <w:r w:rsidRPr="008D75AA">
        <w:t>Étude de la boucle de courant</w:t>
      </w:r>
    </w:p>
    <w:p w:rsidR="008D75AA" w:rsidRPr="008911F9" w:rsidRDefault="00AC709A" w:rsidP="008D75AA">
      <w:pPr>
        <w:pBdr>
          <w:top w:val="single" w:sz="4" w:space="5" w:color="auto"/>
          <w:bottom w:val="single" w:sz="4" w:space="5" w:color="auto"/>
        </w:pBdr>
      </w:pPr>
      <w:r>
        <w:rPr>
          <w:b/>
          <w:bCs/>
          <w:noProof/>
          <w:lang w:eastAsia="fr-FR"/>
        </w:rPr>
        <w:drawing>
          <wp:anchor distT="0" distB="0" distL="114300" distR="114300" simplePos="0" relativeHeight="251716608" behindDoc="1" locked="0" layoutInCell="1" allowOverlap="1">
            <wp:simplePos x="0" y="0"/>
            <wp:positionH relativeFrom="column">
              <wp:posOffset>2954655</wp:posOffset>
            </wp:positionH>
            <wp:positionV relativeFrom="paragraph">
              <wp:posOffset>254635</wp:posOffset>
            </wp:positionV>
            <wp:extent cx="3928745" cy="1273810"/>
            <wp:effectExtent l="19050" t="0" r="0" b="0"/>
            <wp:wrapTight wrapText="bothSides">
              <wp:wrapPolygon edited="0">
                <wp:start x="-105" y="0"/>
                <wp:lineTo x="-105" y="21320"/>
                <wp:lineTo x="21576" y="21320"/>
                <wp:lineTo x="21576" y="0"/>
                <wp:lineTo x="-105" y="0"/>
              </wp:wrapPolygon>
            </wp:wrapTight>
            <wp:docPr id="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3928745" cy="1273810"/>
                    </a:xfrm>
                    <a:prstGeom prst="rect">
                      <a:avLst/>
                    </a:prstGeom>
                    <a:noFill/>
                    <a:ln w="9525">
                      <a:noFill/>
                      <a:miter lim="800000"/>
                      <a:headEnd/>
                      <a:tailEnd/>
                    </a:ln>
                  </pic:spPr>
                </pic:pic>
              </a:graphicData>
            </a:graphic>
          </wp:anchor>
        </w:drawing>
      </w:r>
      <w:r w:rsidR="008D75AA" w:rsidRPr="008911F9">
        <w:rPr>
          <w:b/>
          <w:bCs/>
        </w:rPr>
        <w:t xml:space="preserve">Objectif : </w:t>
      </w:r>
      <w:r w:rsidR="008D75AA" w:rsidRPr="00E23E16">
        <w:rPr>
          <w:rFonts w:ascii="LMRoman10-Regular-Identity-H" w:hAnsi="LMRoman10-Regular-Identity-H"/>
          <w:color w:val="000000"/>
          <w:sz w:val="20"/>
          <w:szCs w:val="20"/>
        </w:rPr>
        <w:t xml:space="preserve">Valider </w:t>
      </w:r>
      <w:r w:rsidR="008D75AA" w:rsidRPr="008D75AA">
        <w:rPr>
          <w:rFonts w:ascii="LMRoman10-Regular-Identity-H" w:hAnsi="LMRoman10-Regular-Identity-H"/>
          <w:color w:val="000000"/>
          <w:sz w:val="20"/>
          <w:szCs w:val="20"/>
        </w:rPr>
        <w:t>les performances de la boucle de courant.</w:t>
      </w:r>
    </w:p>
    <w:p w:rsidR="00F41B28" w:rsidRDefault="008D75AA" w:rsidP="00F41B28">
      <w:pPr>
        <w:pStyle w:val="Question"/>
        <w:rPr>
          <w:rFonts w:ascii="LMRoman10-Regular-Identity-H" w:hAnsi="LMRoman10-Regular-Identity-H"/>
          <w:color w:val="000000"/>
          <w:sz w:val="20"/>
        </w:rPr>
      </w:pPr>
      <w:r w:rsidRPr="008D75AA">
        <w:rPr>
          <w:rFonts w:ascii="LMRoman10-Regular-Identity-H" w:hAnsi="LMRoman10-Regular-Identity-H"/>
          <w:color w:val="000000"/>
          <w:sz w:val="20"/>
        </w:rPr>
        <w:t xml:space="preserve">À partir des équations temporelles (II.1) et (II.2), déterminer les expressions de </w:t>
      </w:r>
      <w:r w:rsidRPr="008D75AA">
        <w:rPr>
          <w:rFonts w:ascii="Cambria Math" w:hAnsi="Cambria Math" w:cs="Cambria Math"/>
          <w:color w:val="000000"/>
          <w:sz w:val="20"/>
        </w:rPr>
        <w:t>𝐻</w:t>
      </w:r>
      <w:proofErr w:type="gramStart"/>
      <w:r w:rsidRPr="008D75AA">
        <w:rPr>
          <w:rFonts w:ascii="Times New Roman" w:hAnsi="Times New Roman"/>
          <w:color w:val="000000"/>
          <w:sz w:val="14"/>
        </w:rPr>
        <w:t>1</w:t>
      </w:r>
      <w:r w:rsidRPr="008D75AA">
        <w:rPr>
          <w:rFonts w:ascii="Times New Roman" w:hAnsi="Times New Roman"/>
          <w:color w:val="000000"/>
          <w:sz w:val="20"/>
        </w:rPr>
        <w:t>(</w:t>
      </w:r>
      <w:proofErr w:type="gramEnd"/>
      <w:r w:rsidRPr="008D75AA">
        <w:rPr>
          <w:rFonts w:ascii="Cambria Math" w:hAnsi="Cambria Math" w:cs="Cambria Math"/>
          <w:color w:val="000000"/>
          <w:sz w:val="20"/>
        </w:rPr>
        <w:t>𝑝</w:t>
      </w:r>
      <w:r w:rsidRPr="008D75AA">
        <w:rPr>
          <w:rFonts w:ascii="Times New Roman" w:hAnsi="Times New Roman"/>
          <w:color w:val="000000"/>
          <w:sz w:val="20"/>
        </w:rPr>
        <w:t xml:space="preserve">) </w:t>
      </w:r>
      <w:r w:rsidRPr="008D75AA">
        <w:rPr>
          <w:rFonts w:ascii="LMRoman10-Regular-Identity-H" w:hAnsi="LMRoman10-Regular-Identity-H"/>
          <w:color w:val="000000"/>
          <w:sz w:val="20"/>
        </w:rPr>
        <w:t xml:space="preserve">et </w:t>
      </w:r>
      <w:r w:rsidRPr="008D75AA">
        <w:rPr>
          <w:rFonts w:ascii="Cambria Math" w:hAnsi="Cambria Math" w:cs="Cambria Math"/>
          <w:color w:val="000000"/>
          <w:sz w:val="20"/>
        </w:rPr>
        <w:t>𝐻</w:t>
      </w:r>
      <w:r w:rsidRPr="008D75AA">
        <w:rPr>
          <w:rFonts w:ascii="Times New Roman" w:hAnsi="Times New Roman"/>
          <w:color w:val="000000"/>
          <w:sz w:val="14"/>
        </w:rPr>
        <w:t>2</w:t>
      </w:r>
      <w:r w:rsidRPr="008D75AA">
        <w:rPr>
          <w:rFonts w:ascii="Times New Roman" w:hAnsi="Times New Roman"/>
          <w:color w:val="000000"/>
          <w:sz w:val="20"/>
        </w:rPr>
        <w:t>(</w:t>
      </w:r>
      <w:r w:rsidRPr="008D75AA">
        <w:rPr>
          <w:rFonts w:ascii="Cambria Math" w:hAnsi="Cambria Math" w:cs="Cambria Math"/>
          <w:color w:val="000000"/>
          <w:sz w:val="20"/>
        </w:rPr>
        <w:t>𝑝</w:t>
      </w:r>
      <w:r w:rsidRPr="008D75AA">
        <w:rPr>
          <w:rFonts w:ascii="Times New Roman" w:hAnsi="Times New Roman"/>
          <w:color w:val="000000"/>
          <w:sz w:val="20"/>
        </w:rPr>
        <w:t xml:space="preserve">) </w:t>
      </w:r>
      <w:r w:rsidRPr="008D75AA">
        <w:rPr>
          <w:rFonts w:ascii="LMRoman10-Regular-Identity-H" w:hAnsi="LMRoman10-Regular-Identity-H"/>
          <w:color w:val="000000"/>
          <w:sz w:val="20"/>
        </w:rPr>
        <w:t>du</w:t>
      </w:r>
      <w:r>
        <w:rPr>
          <w:rFonts w:ascii="LMRoman10-Regular-Identity-H" w:hAnsi="LMRoman10-Regular-Identity-H"/>
          <w:color w:val="000000"/>
          <w:sz w:val="20"/>
        </w:rPr>
        <w:t xml:space="preserve"> </w:t>
      </w:r>
      <w:r w:rsidRPr="008D75AA">
        <w:rPr>
          <w:rFonts w:ascii="LMRoman10-Regular-Identity-H" w:hAnsi="LMRoman10-Regular-Identity-H"/>
          <w:color w:val="000000"/>
          <w:sz w:val="20"/>
        </w:rPr>
        <w:t>schéma bloc de la figure 14.</w:t>
      </w:r>
    </w:p>
    <w:p w:rsidR="00121576" w:rsidRPr="00121576" w:rsidRDefault="00121576" w:rsidP="00121576">
      <w:pPr>
        <w:pStyle w:val="Corrig"/>
      </w:pPr>
    </w:p>
    <w:p w:rsidR="008D75AA" w:rsidRPr="00B16D93" w:rsidRDefault="00B16D93" w:rsidP="00E74509">
      <w:pPr>
        <w:pStyle w:val="Corrig"/>
      </w:pPr>
      <w:r w:rsidRPr="00B16D93">
        <w:t>En utilisant la transformée de Laplace, les deux équations (II.1) et (II.2) deviennent</w:t>
      </w:r>
      <w:r w:rsidRPr="00B16D93">
        <w:rPr>
          <w:rFonts w:hint="eastAsia"/>
        </w:rPr>
        <w:t> </w:t>
      </w:r>
      <w:r w:rsidRPr="00B16D93">
        <w:t>:</w:t>
      </w:r>
    </w:p>
    <w:p w:rsidR="00F41B28" w:rsidRDefault="00F95C4E" w:rsidP="00E74509">
      <w:pPr>
        <w:pStyle w:val="Corrig"/>
      </w:pPr>
      <m:oMathPara>
        <m:oMath>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V</m:t>
                    </m:r>
                  </m:e>
                  <m:sub>
                    <m:r>
                      <w:rPr>
                        <w:rFonts w:ascii="Cambria Math" w:hAnsi="Cambria Math"/>
                      </w:rPr>
                      <m:t>q</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eq</m:t>
                    </m:r>
                  </m:sub>
                </m:sSub>
                <m:sSub>
                  <m:sSubPr>
                    <m:ctrlPr>
                      <w:rPr>
                        <w:rFonts w:ascii="Cambria Math" w:hAnsi="Cambria Math"/>
                        <w:i/>
                      </w:rPr>
                    </m:ctrlPr>
                  </m:sSubPr>
                  <m:e>
                    <m:r>
                      <w:rPr>
                        <w:rFonts w:ascii="Cambria Math" w:hAnsi="Cambria Math"/>
                      </w:rPr>
                      <m:t>I</m:t>
                    </m:r>
                  </m:e>
                  <m:sub>
                    <m:r>
                      <w:rPr>
                        <w:rFonts w:ascii="Cambria Math" w:hAnsi="Cambria Math"/>
                      </w:rPr>
                      <m:t>q</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eq</m:t>
                    </m:r>
                  </m:sub>
                </m:sSub>
                <m:sSub>
                  <m:sSubPr>
                    <m:ctrlPr>
                      <w:rPr>
                        <w:rFonts w:ascii="Cambria Math" w:hAnsi="Cambria Math"/>
                        <w:i/>
                      </w:rPr>
                    </m:ctrlPr>
                  </m:sSubPr>
                  <m:e>
                    <m:r>
                      <w:rPr>
                        <w:rFonts w:ascii="Cambria Math" w:hAnsi="Cambria Math"/>
                      </w:rPr>
                      <m:t>pI</m:t>
                    </m:r>
                  </m:e>
                  <m:sub>
                    <m:r>
                      <w:rPr>
                        <w:rFonts w:ascii="Cambria Math" w:hAnsi="Cambria Math"/>
                      </w:rPr>
                      <m:t>q</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sSub>
                  <m:sSubPr>
                    <m:ctrlPr>
                      <w:rPr>
                        <w:rFonts w:ascii="Cambria Math" w:hAnsi="Cambria Math"/>
                        <w:i/>
                      </w:rPr>
                    </m:ctrlPr>
                  </m:sSubPr>
                  <m:e>
                    <m:r>
                      <w:rPr>
                        <w:rFonts w:ascii="Cambria Math" w:hAnsi="Cambria Math"/>
                      </w:rPr>
                      <m:t>ω</m:t>
                    </m:r>
                  </m:e>
                  <m:sub>
                    <m:r>
                      <w:rPr>
                        <w:rFonts w:ascii="Cambria Math" w:hAnsi="Cambria Math"/>
                      </w:rPr>
                      <m:t>m</m:t>
                    </m:r>
                  </m:sub>
                </m:sSub>
                <m:d>
                  <m:dPr>
                    <m:ctrlPr>
                      <w:rPr>
                        <w:rFonts w:ascii="Cambria Math" w:hAnsi="Cambria Math"/>
                        <w:i/>
                      </w:rPr>
                    </m:ctrlPr>
                  </m:dPr>
                  <m:e>
                    <m:r>
                      <w:rPr>
                        <w:rFonts w:ascii="Cambria Math" w:hAnsi="Cambria Math"/>
                      </w:rPr>
                      <m:t>p</m:t>
                    </m:r>
                  </m:e>
                </m:d>
                <m:r>
                  <w:rPr>
                    <w:rFonts w:ascii="Cambria Math" w:hAnsi="Cambria Math"/>
                  </w:rPr>
                  <m:t xml:space="preserve">      (II.1)</m:t>
                </m:r>
              </m:e>
            </m:mr>
            <m:mr>
              <m:e>
                <m:sSub>
                  <m:sSubPr>
                    <m:ctrlPr>
                      <w:rPr>
                        <w:rFonts w:ascii="Cambria Math" w:hAnsi="Cambria Math"/>
                        <w:i/>
                      </w:rPr>
                    </m:ctrlPr>
                  </m:sSubPr>
                  <m:e>
                    <m:r>
                      <w:rPr>
                        <w:rFonts w:ascii="Cambria Math" w:hAnsi="Cambria Math"/>
                      </w:rPr>
                      <m:t>C</m:t>
                    </m:r>
                  </m:e>
                  <m:sub>
                    <m:r>
                      <w:rPr>
                        <w:rFonts w:ascii="Cambria Math" w:hAnsi="Cambria Math"/>
                      </w:rPr>
                      <m:t>em</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t</m:t>
                    </m:r>
                  </m:sub>
                </m:sSub>
                <m:sSub>
                  <m:sSubPr>
                    <m:ctrlPr>
                      <w:rPr>
                        <w:rFonts w:ascii="Cambria Math" w:hAnsi="Cambria Math"/>
                        <w:i/>
                      </w:rPr>
                    </m:ctrlPr>
                  </m:sSubPr>
                  <m:e>
                    <m:r>
                      <w:rPr>
                        <w:rFonts w:ascii="Cambria Math" w:hAnsi="Cambria Math"/>
                      </w:rPr>
                      <m:t>I</m:t>
                    </m:r>
                  </m:e>
                  <m:sub>
                    <m:r>
                      <w:rPr>
                        <w:rFonts w:ascii="Cambria Math" w:hAnsi="Cambria Math"/>
                      </w:rPr>
                      <m:t>q</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f</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eq</m:t>
                    </m:r>
                  </m:sub>
                </m:sSub>
                <m:r>
                  <w:rPr>
                    <w:rFonts w:ascii="Cambria Math" w:hAnsi="Cambria Math"/>
                  </w:rPr>
                  <m:t>p</m:t>
                </m:r>
                <m:sSub>
                  <m:sSubPr>
                    <m:ctrlPr>
                      <w:rPr>
                        <w:rFonts w:ascii="Cambria Math" w:hAnsi="Cambria Math"/>
                        <w:i/>
                      </w:rPr>
                    </m:ctrlPr>
                  </m:sSubPr>
                  <m:e>
                    <m:r>
                      <w:rPr>
                        <w:rFonts w:ascii="Cambria Math" w:hAnsi="Cambria Math"/>
                      </w:rPr>
                      <m:t>ω</m:t>
                    </m:r>
                  </m:e>
                  <m:sub>
                    <m:r>
                      <w:rPr>
                        <w:rFonts w:ascii="Cambria Math" w:hAnsi="Cambria Math"/>
                      </w:rPr>
                      <m:t>m</m:t>
                    </m:r>
                  </m:sub>
                </m:sSub>
                <m:d>
                  <m:dPr>
                    <m:ctrlPr>
                      <w:rPr>
                        <w:rFonts w:ascii="Cambria Math" w:hAnsi="Cambria Math"/>
                        <w:i/>
                      </w:rPr>
                    </m:ctrlPr>
                  </m:dPr>
                  <m:e>
                    <m:r>
                      <w:rPr>
                        <w:rFonts w:ascii="Cambria Math" w:hAnsi="Cambria Math"/>
                      </w:rPr>
                      <m:t>p</m:t>
                    </m:r>
                  </m:e>
                </m:d>
                <m:r>
                  <w:rPr>
                    <w:rFonts w:ascii="Cambria Math" w:hAnsi="Cambria Math"/>
                  </w:rPr>
                  <m:t xml:space="preserve">    (II.2)</m:t>
                </m:r>
              </m:e>
            </m:mr>
          </m:m>
          <m:r>
            <w:rPr>
              <w:rFonts w:ascii="Cambria Math" w:hAnsi="Cambria Math"/>
            </w:rPr>
            <m:t xml:space="preserve">        </m:t>
          </m:r>
        </m:oMath>
      </m:oMathPara>
    </w:p>
    <w:p w:rsidR="002452DD" w:rsidRDefault="00B16D93" w:rsidP="00E74509">
      <w:pPr>
        <w:pStyle w:val="Corrig"/>
      </w:pPr>
      <w:r>
        <w:t xml:space="preserve">De l’équation </w:t>
      </w:r>
      <w:r w:rsidRPr="00B16D93">
        <w:t>(II.1)</w:t>
      </w:r>
      <w:r>
        <w:t xml:space="preserve">, on obtient </w:t>
      </w:r>
      <m:oMath>
        <m:sSub>
          <m:sSubPr>
            <m:ctrlPr>
              <w:rPr>
                <w:rFonts w:ascii="Cambria Math" w:hAnsi="Cambria Math"/>
                <w:i/>
              </w:rPr>
            </m:ctrlPr>
          </m:sSubPr>
          <m:e>
            <m:r>
              <w:rPr>
                <w:rFonts w:ascii="Cambria Math" w:hAnsi="Cambria Math"/>
              </w:rPr>
              <m:t>I</m:t>
            </m:r>
          </m:e>
          <m:sub>
            <m:r>
              <w:rPr>
                <w:rFonts w:ascii="Cambria Math" w:hAnsi="Cambria Math"/>
              </w:rPr>
              <m:t>q</m:t>
            </m:r>
          </m:sub>
        </m:sSub>
        <m:d>
          <m:dPr>
            <m:ctrlPr>
              <w:rPr>
                <w:rFonts w:ascii="Cambria Math" w:hAnsi="Cambria Math"/>
                <w:i/>
              </w:rPr>
            </m:ctrlPr>
          </m:dPr>
          <m:e>
            <m:r>
              <w:rPr>
                <w:rFonts w:ascii="Cambria Math" w:hAnsi="Cambria Math"/>
              </w:rPr>
              <m:t>p</m:t>
            </m:r>
          </m:e>
        </m:d>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eq</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eq</m:t>
                </m:r>
              </m:sub>
            </m:sSub>
            <m:r>
              <w:rPr>
                <w:rFonts w:ascii="Cambria Math" w:hAnsi="Cambria Math"/>
              </w:rPr>
              <m:t xml:space="preserve">p </m:t>
            </m:r>
          </m:den>
        </m:f>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q</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sSub>
              <m:sSubPr>
                <m:ctrlPr>
                  <w:rPr>
                    <w:rFonts w:ascii="Cambria Math" w:hAnsi="Cambria Math"/>
                    <w:i/>
                  </w:rPr>
                </m:ctrlPr>
              </m:sSubPr>
              <m:e>
                <m:r>
                  <w:rPr>
                    <w:rFonts w:ascii="Cambria Math" w:hAnsi="Cambria Math"/>
                  </w:rPr>
                  <m:t>ω</m:t>
                </m:r>
              </m:e>
              <m:sub>
                <m:r>
                  <w:rPr>
                    <w:rFonts w:ascii="Cambria Math" w:hAnsi="Cambria Math"/>
                  </w:rPr>
                  <m:t>m</m:t>
                </m:r>
              </m:sub>
            </m:sSub>
            <m:d>
              <m:dPr>
                <m:ctrlPr>
                  <w:rPr>
                    <w:rFonts w:ascii="Cambria Math" w:hAnsi="Cambria Math"/>
                    <w:i/>
                  </w:rPr>
                </m:ctrlPr>
              </m:dPr>
              <m:e>
                <m:r>
                  <w:rPr>
                    <w:rFonts w:ascii="Cambria Math" w:hAnsi="Cambria Math"/>
                  </w:rPr>
                  <m:t>p</m:t>
                </m:r>
              </m:e>
            </m:d>
          </m:e>
        </m:d>
      </m:oMath>
      <w:r w:rsidR="00E74509">
        <w:t xml:space="preserve"> et par identification </w:t>
      </w:r>
      <m:oMath>
        <m:sSub>
          <m:sSubPr>
            <m:ctrlPr>
              <w:rPr>
                <w:rFonts w:ascii="Cambria Math" w:hAnsi="Cambria Math"/>
                <w:i/>
              </w:rPr>
            </m:ctrlPr>
          </m:sSubPr>
          <m:e>
            <m:r>
              <w:rPr>
                <w:rFonts w:ascii="Cambria Math" w:hAnsi="Cambria Math"/>
              </w:rPr>
              <m:t>H</m:t>
            </m:r>
          </m:e>
          <m:sub>
            <m:r>
              <w:rPr>
                <w:rFonts w:ascii="Cambria Math" w:hAnsi="Cambria Math"/>
              </w:rPr>
              <m:t>1</m:t>
            </m:r>
          </m:sub>
        </m:sSub>
        <m:d>
          <m:dPr>
            <m:ctrlPr>
              <w:rPr>
                <w:rFonts w:ascii="Cambria Math" w:hAnsi="Cambria Math"/>
                <w:i/>
              </w:rPr>
            </m:ctrlPr>
          </m:dPr>
          <m:e>
            <m:r>
              <w:rPr>
                <w:rFonts w:ascii="Cambria Math" w:hAnsi="Cambria Math"/>
              </w:rPr>
              <m:t>p</m:t>
            </m:r>
          </m:e>
        </m:d>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eq</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eq</m:t>
                </m:r>
              </m:sub>
            </m:sSub>
            <m:r>
              <w:rPr>
                <w:rFonts w:ascii="Cambria Math" w:hAnsi="Cambria Math"/>
              </w:rPr>
              <m:t xml:space="preserve">p </m:t>
            </m:r>
          </m:den>
        </m:f>
      </m:oMath>
      <w:r w:rsidR="00E74509">
        <w:t>.</w:t>
      </w:r>
    </w:p>
    <w:p w:rsidR="00E74509" w:rsidRDefault="00E74509" w:rsidP="00E74509">
      <w:pPr>
        <w:pStyle w:val="Corrig"/>
      </w:pPr>
      <w:r>
        <w:t xml:space="preserve">De la même façon à l’aide de </w:t>
      </w:r>
      <w:r w:rsidRPr="00B16D93">
        <w:t>(II.2)</w:t>
      </w:r>
      <w:r>
        <w:t>,</w:t>
      </w:r>
      <m:oMath>
        <m:r>
          <w:rPr>
            <w:rFonts w:ascii="Cambria Math" w:hAnsi="Cambria Math"/>
          </w:rPr>
          <m:t xml:space="preserve"> </m:t>
        </m:r>
        <m:sSub>
          <m:sSubPr>
            <m:ctrlPr>
              <w:rPr>
                <w:rFonts w:ascii="Cambria Math" w:hAnsi="Cambria Math"/>
                <w:i/>
              </w:rPr>
            </m:ctrlPr>
          </m:sSubPr>
          <m:e>
            <m:r>
              <w:rPr>
                <w:rFonts w:ascii="Cambria Math" w:hAnsi="Cambria Math"/>
              </w:rPr>
              <m:t>ω</m:t>
            </m:r>
          </m:e>
          <m:sub>
            <m:r>
              <w:rPr>
                <w:rFonts w:ascii="Cambria Math" w:hAnsi="Cambria Math"/>
              </w:rPr>
              <m:t>m</m:t>
            </m:r>
          </m:sub>
        </m:sSub>
        <m:d>
          <m:dPr>
            <m:ctrlPr>
              <w:rPr>
                <w:rFonts w:ascii="Cambria Math" w:hAnsi="Cambria Math"/>
                <w:i/>
              </w:rPr>
            </m:ctrlPr>
          </m:dPr>
          <m:e>
            <m:r>
              <w:rPr>
                <w:rFonts w:ascii="Cambria Math" w:hAnsi="Cambria Math"/>
              </w:rPr>
              <m:t>p</m:t>
            </m:r>
          </m:e>
        </m:d>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J</m:t>
                </m:r>
              </m:e>
              <m:sub>
                <m:r>
                  <w:rPr>
                    <w:rFonts w:ascii="Cambria Math" w:hAnsi="Cambria Math"/>
                  </w:rPr>
                  <m:t>eq</m:t>
                </m:r>
              </m:sub>
            </m:sSub>
            <m:r>
              <w:rPr>
                <w:rFonts w:ascii="Cambria Math" w:hAnsi="Cambria Math"/>
              </w:rPr>
              <m:t>p</m:t>
            </m:r>
          </m:den>
        </m:f>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em</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f</m:t>
                </m:r>
              </m:sub>
            </m:sSub>
            <m:d>
              <m:dPr>
                <m:ctrlPr>
                  <w:rPr>
                    <w:rFonts w:ascii="Cambria Math" w:hAnsi="Cambria Math"/>
                    <w:i/>
                  </w:rPr>
                </m:ctrlPr>
              </m:dPr>
              <m:e>
                <m:r>
                  <w:rPr>
                    <w:rFonts w:ascii="Cambria Math" w:hAnsi="Cambria Math"/>
                  </w:rPr>
                  <m:t>p</m:t>
                </m:r>
              </m:e>
            </m:d>
          </m:e>
        </m:d>
      </m:oMath>
      <w:r w:rsidR="006D5BF2">
        <w:t xml:space="preserve"> et ainsi </w:t>
      </w:r>
      <m:oMath>
        <m:sSub>
          <m:sSubPr>
            <m:ctrlPr>
              <w:rPr>
                <w:rFonts w:ascii="Cambria Math" w:hAnsi="Cambria Math"/>
                <w:i/>
              </w:rPr>
            </m:ctrlPr>
          </m:sSubPr>
          <m:e>
            <m:r>
              <w:rPr>
                <w:rFonts w:ascii="Cambria Math" w:hAnsi="Cambria Math"/>
              </w:rPr>
              <m:t>H</m:t>
            </m:r>
          </m:e>
          <m:sub>
            <m:r>
              <w:rPr>
                <w:rFonts w:ascii="Cambria Math" w:hAnsi="Cambria Math"/>
              </w:rPr>
              <m:t>2</m:t>
            </m:r>
          </m:sub>
        </m:sSub>
        <m:d>
          <m:dPr>
            <m:ctrlPr>
              <w:rPr>
                <w:rFonts w:ascii="Cambria Math" w:hAnsi="Cambria Math"/>
                <w:i/>
              </w:rPr>
            </m:ctrlPr>
          </m:dPr>
          <m:e>
            <m:r>
              <w:rPr>
                <w:rFonts w:ascii="Cambria Math" w:hAnsi="Cambria Math"/>
              </w:rPr>
              <m:t>p</m:t>
            </m:r>
          </m:e>
        </m:d>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J</m:t>
                </m:r>
              </m:e>
              <m:sub>
                <m:r>
                  <w:rPr>
                    <w:rFonts w:ascii="Cambria Math" w:hAnsi="Cambria Math"/>
                  </w:rPr>
                  <m:t>eq</m:t>
                </m:r>
              </m:sub>
            </m:sSub>
            <m:r>
              <w:rPr>
                <w:rFonts w:ascii="Cambria Math" w:hAnsi="Cambria Math"/>
              </w:rPr>
              <m:t>p</m:t>
            </m:r>
          </m:den>
        </m:f>
      </m:oMath>
    </w:p>
    <w:p w:rsidR="006D5BF2" w:rsidRPr="006D5BF2" w:rsidRDefault="006D5BF2" w:rsidP="006D5BF2">
      <w:pPr>
        <w:pStyle w:val="Question"/>
        <w:rPr>
          <w:rFonts w:ascii="Times New Roman" w:hAnsi="Times New Roman"/>
          <w:sz w:val="24"/>
          <w:szCs w:val="24"/>
        </w:rPr>
      </w:pPr>
      <w:r w:rsidRPr="006D5BF2">
        <w:t xml:space="preserve">En déduire la fonction de transfert </w:t>
      </w:r>
      <m:oMath>
        <m:r>
          <w:rPr>
            <w:rFonts w:ascii="Cambria Math" w:hAnsi="Cambria Math"/>
          </w:rPr>
          <m:t>T</m:t>
        </m:r>
        <m:d>
          <m:dPr>
            <m:ctrlPr>
              <w:rPr>
                <w:rFonts w:ascii="Cambria Math" w:hAnsi="Cambria Math"/>
                <w:i/>
              </w:rPr>
            </m:ctrlPr>
          </m:dPr>
          <m:e>
            <m:r>
              <w:rPr>
                <w:rFonts w:ascii="Cambria Math" w:hAnsi="Cambria Math"/>
              </w:rPr>
              <m:t>p</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q</m:t>
                </m:r>
              </m:sub>
            </m:sSub>
            <m:r>
              <w:rPr>
                <w:rFonts w:ascii="Cambria Math" w:hAnsi="Cambria Math"/>
              </w:rPr>
              <m:t>(p)</m:t>
            </m:r>
          </m:num>
          <m:den>
            <m:sSub>
              <m:sSubPr>
                <m:ctrlPr>
                  <w:rPr>
                    <w:rFonts w:ascii="Cambria Math" w:hAnsi="Cambria Math"/>
                    <w:i/>
                  </w:rPr>
                </m:ctrlPr>
              </m:sSubPr>
              <m:e>
                <m:r>
                  <w:rPr>
                    <w:rFonts w:ascii="Cambria Math" w:hAnsi="Cambria Math"/>
                  </w:rPr>
                  <m:t>V</m:t>
                </m:r>
              </m:e>
              <m:sub>
                <m:r>
                  <w:rPr>
                    <w:rFonts w:ascii="Cambria Math" w:hAnsi="Cambria Math"/>
                  </w:rPr>
                  <m:t>q</m:t>
                </m:r>
              </m:sub>
            </m:sSub>
            <m:r>
              <w:rPr>
                <w:rFonts w:ascii="Cambria Math" w:hAnsi="Cambria Math"/>
              </w:rPr>
              <m:t>(p)</m:t>
            </m:r>
          </m:den>
        </m:f>
      </m:oMath>
      <w:r w:rsidRPr="006D5BF2">
        <w:rPr>
          <w:rFonts w:ascii="Times New Roman" w:hAnsi="Times New Roman"/>
        </w:rPr>
        <w:t xml:space="preserve"> </w:t>
      </w:r>
      <w:r w:rsidRPr="006D5BF2">
        <w:rPr>
          <w:rFonts w:ascii="Cambria Math" w:hAnsi="Cambria Math" w:cs="Cambria Math"/>
        </w:rPr>
        <w:t>𝑉</w:t>
      </w:r>
      <w:r w:rsidRPr="006D5BF2">
        <w:rPr>
          <w:rFonts w:ascii="Cambria Math" w:hAnsi="Cambria Math" w:cs="Cambria Math"/>
          <w:sz w:val="14"/>
        </w:rPr>
        <w:t>𝑞</w:t>
      </w:r>
      <w:r>
        <w:rPr>
          <w:rFonts w:ascii="Cambria Math" w:hAnsi="Cambria Math" w:cs="Cambria Math"/>
          <w:sz w:val="14"/>
        </w:rPr>
        <w:t xml:space="preserve"> </w:t>
      </w:r>
      <w:r w:rsidRPr="006D5BF2">
        <w:rPr>
          <w:rFonts w:ascii="Times New Roman" w:hAnsi="Times New Roman"/>
        </w:rPr>
        <w:t>(</w:t>
      </w:r>
      <w:r w:rsidRPr="006D5BF2">
        <w:rPr>
          <w:rFonts w:ascii="Cambria Math" w:hAnsi="Cambria Math" w:cs="Cambria Math"/>
        </w:rPr>
        <w:t>𝑝</w:t>
      </w:r>
      <w:r w:rsidRPr="006D5BF2">
        <w:rPr>
          <w:rFonts w:ascii="Times New Roman" w:hAnsi="Times New Roman"/>
        </w:rPr>
        <w:t xml:space="preserve">) </w:t>
      </w:r>
      <w:r w:rsidRPr="006D5BF2">
        <w:t xml:space="preserve">sous forme canonique dans le cas où </w:t>
      </w:r>
      <w:r w:rsidRPr="006D5BF2">
        <w:rPr>
          <w:rFonts w:ascii="Times New Roman" w:hAnsi="Times New Roman"/>
        </w:rPr>
        <w:t>(</w:t>
      </w:r>
      <w:r w:rsidRPr="006D5BF2">
        <w:rPr>
          <w:rFonts w:ascii="Cambria Math" w:hAnsi="Cambria Math" w:cs="Cambria Math"/>
        </w:rPr>
        <w:t>𝑝</w:t>
      </w:r>
      <w:r w:rsidRPr="006D5BF2">
        <w:rPr>
          <w:rFonts w:ascii="Times New Roman" w:hAnsi="Times New Roman"/>
        </w:rPr>
        <w:t>)</w:t>
      </w:r>
      <w:r>
        <w:rPr>
          <w:rFonts w:ascii="Times New Roman" w:hAnsi="Times New Roman"/>
        </w:rPr>
        <w:t> </w:t>
      </w:r>
      <w:r w:rsidRPr="006D5BF2">
        <w:rPr>
          <w:rFonts w:ascii="Times New Roman" w:hAnsi="Times New Roman"/>
        </w:rPr>
        <w:t>=</w:t>
      </w:r>
      <w:r>
        <w:rPr>
          <w:rFonts w:ascii="Times New Roman" w:hAnsi="Times New Roman"/>
        </w:rPr>
        <w:t> </w:t>
      </w:r>
      <w:r w:rsidRPr="006D5BF2">
        <w:rPr>
          <w:rFonts w:ascii="Times New Roman" w:hAnsi="Times New Roman"/>
        </w:rPr>
        <w:t>0</w:t>
      </w:r>
      <w:r w:rsidRPr="006D5BF2">
        <w:t>.</w:t>
      </w:r>
    </w:p>
    <w:p w:rsidR="006D5BF2" w:rsidRDefault="006D5BF2" w:rsidP="00E74509">
      <w:pPr>
        <w:pStyle w:val="Corrig"/>
      </w:pPr>
      <w:r>
        <w:t>Par lecture de la figure 14, on a :</w:t>
      </w:r>
      <m:oMath>
        <m:r>
          <w:rPr>
            <w:rFonts w:ascii="Cambria Math" w:hAnsi="Cambria Math"/>
          </w:rPr>
          <m:t xml:space="preserve"> </m:t>
        </m:r>
        <m:sSub>
          <m:sSubPr>
            <m:ctrlPr>
              <w:rPr>
                <w:rFonts w:ascii="Cambria Math" w:hAnsi="Cambria Math"/>
                <w:i/>
              </w:rPr>
            </m:ctrlPr>
          </m:sSubPr>
          <m:e>
            <m:r>
              <w:rPr>
                <w:rFonts w:ascii="Cambria Math" w:hAnsi="Cambria Math"/>
              </w:rPr>
              <m:t>I</m:t>
            </m:r>
          </m:e>
          <m:sub>
            <m:r>
              <w:rPr>
                <w:rFonts w:ascii="Cambria Math" w:hAnsi="Cambria Math"/>
              </w:rPr>
              <m:t>q</m:t>
            </m:r>
          </m:sub>
        </m:sSub>
        <m:d>
          <m:dPr>
            <m:ctrlPr>
              <w:rPr>
                <w:rFonts w:ascii="Cambria Math" w:hAnsi="Cambria Math"/>
                <w:i/>
              </w:rPr>
            </m:ctrlPr>
          </m:dPr>
          <m:e>
            <m:r>
              <w:rPr>
                <w:rFonts w:ascii="Cambria Math" w:hAnsi="Cambria Math"/>
              </w:rPr>
              <m:t>p</m:t>
            </m:r>
          </m:e>
        </m:d>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eq</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eq</m:t>
                </m:r>
              </m:sub>
            </m:sSub>
            <m:r>
              <w:rPr>
                <w:rFonts w:ascii="Cambria Math" w:hAnsi="Cambria Math"/>
              </w:rPr>
              <m:t xml:space="preserve">p </m:t>
            </m:r>
          </m:den>
        </m:f>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q</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sSub>
              <m:sSubPr>
                <m:ctrlPr>
                  <w:rPr>
                    <w:rFonts w:ascii="Cambria Math" w:hAnsi="Cambria Math"/>
                    <w:i/>
                  </w:rPr>
                </m:ctrlPr>
              </m:sSubPr>
              <m:e>
                <m:r>
                  <w:rPr>
                    <w:rFonts w:ascii="Cambria Math" w:hAnsi="Cambria Math"/>
                  </w:rPr>
                  <m:t>ω</m:t>
                </m:r>
              </m:e>
              <m:sub>
                <m:r>
                  <w:rPr>
                    <w:rFonts w:ascii="Cambria Math" w:hAnsi="Cambria Math"/>
                  </w:rPr>
                  <m:t>m</m:t>
                </m:r>
              </m:sub>
            </m:sSub>
            <m:d>
              <m:dPr>
                <m:ctrlPr>
                  <w:rPr>
                    <w:rFonts w:ascii="Cambria Math" w:hAnsi="Cambria Math"/>
                    <w:i/>
                  </w:rPr>
                </m:ctrlPr>
              </m:dPr>
              <m:e>
                <m:r>
                  <w:rPr>
                    <w:rFonts w:ascii="Cambria Math" w:hAnsi="Cambria Math"/>
                  </w:rPr>
                  <m:t>p</m:t>
                </m:r>
              </m:e>
            </m:d>
          </m:e>
        </m:d>
        <m:r>
          <w:rPr>
            <w:rFonts w:ascii="Cambria Math" w:hAnsi="Cambria Math"/>
          </w:rPr>
          <m:t xml:space="preserve"> </m:t>
        </m:r>
      </m:oMath>
      <w:r>
        <w:t xml:space="preserve"> et </w:t>
      </w:r>
      <m:oMath>
        <m:sSub>
          <m:sSubPr>
            <m:ctrlPr>
              <w:rPr>
                <w:rFonts w:ascii="Cambria Math" w:hAnsi="Cambria Math"/>
                <w:i/>
              </w:rPr>
            </m:ctrlPr>
          </m:sSubPr>
          <m:e>
            <m:r>
              <w:rPr>
                <w:rFonts w:ascii="Cambria Math" w:hAnsi="Cambria Math"/>
              </w:rPr>
              <m:t>ω</m:t>
            </m:r>
          </m:e>
          <m:sub>
            <m:r>
              <w:rPr>
                <w:rFonts w:ascii="Cambria Math" w:hAnsi="Cambria Math"/>
              </w:rPr>
              <m:t>m</m:t>
            </m:r>
          </m:sub>
        </m:sSub>
        <m:d>
          <m:dPr>
            <m:ctrlPr>
              <w:rPr>
                <w:rFonts w:ascii="Cambria Math" w:hAnsi="Cambria Math"/>
                <w:i/>
              </w:rPr>
            </m:ctrlPr>
          </m:dPr>
          <m:e>
            <m:r>
              <w:rPr>
                <w:rFonts w:ascii="Cambria Math" w:hAnsi="Cambria Math"/>
              </w:rPr>
              <m:t>p</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em</m:t>
                </m:r>
              </m:sub>
            </m:sSub>
            <m:d>
              <m:dPr>
                <m:ctrlPr>
                  <w:rPr>
                    <w:rFonts w:ascii="Cambria Math" w:hAnsi="Cambria Math"/>
                    <w:i/>
                  </w:rPr>
                </m:ctrlPr>
              </m:dPr>
              <m:e>
                <m:r>
                  <w:rPr>
                    <w:rFonts w:ascii="Cambria Math" w:hAnsi="Cambria Math"/>
                  </w:rPr>
                  <m:t>p</m:t>
                </m:r>
              </m:e>
            </m:d>
          </m:num>
          <m:den>
            <m:sSub>
              <m:sSubPr>
                <m:ctrlPr>
                  <w:rPr>
                    <w:rFonts w:ascii="Cambria Math" w:hAnsi="Cambria Math"/>
                    <w:i/>
                  </w:rPr>
                </m:ctrlPr>
              </m:sSubPr>
              <m:e>
                <m:r>
                  <w:rPr>
                    <w:rFonts w:ascii="Cambria Math" w:hAnsi="Cambria Math"/>
                  </w:rPr>
                  <m:t>J</m:t>
                </m:r>
              </m:e>
              <m:sub>
                <m:r>
                  <w:rPr>
                    <w:rFonts w:ascii="Cambria Math" w:hAnsi="Cambria Math"/>
                  </w:rPr>
                  <m:t>eq</m:t>
                </m:r>
              </m:sub>
            </m:sSub>
            <m:r>
              <w:rPr>
                <w:rFonts w:ascii="Cambria Math" w:hAnsi="Cambria Math"/>
              </w:rPr>
              <m:t>p</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t</m:t>
                </m:r>
              </m:sub>
            </m:sSub>
            <m:sSub>
              <m:sSubPr>
                <m:ctrlPr>
                  <w:rPr>
                    <w:rFonts w:ascii="Cambria Math" w:hAnsi="Cambria Math"/>
                    <w:i/>
                  </w:rPr>
                </m:ctrlPr>
              </m:sSubPr>
              <m:e>
                <m:r>
                  <w:rPr>
                    <w:rFonts w:ascii="Cambria Math" w:hAnsi="Cambria Math"/>
                  </w:rPr>
                  <m:t>I</m:t>
                </m:r>
              </m:e>
              <m:sub>
                <m:r>
                  <w:rPr>
                    <w:rFonts w:ascii="Cambria Math" w:hAnsi="Cambria Math"/>
                  </w:rPr>
                  <m:t>q</m:t>
                </m:r>
              </m:sub>
            </m:sSub>
            <m:d>
              <m:dPr>
                <m:ctrlPr>
                  <w:rPr>
                    <w:rFonts w:ascii="Cambria Math" w:hAnsi="Cambria Math"/>
                    <w:i/>
                  </w:rPr>
                </m:ctrlPr>
              </m:dPr>
              <m:e>
                <m:r>
                  <w:rPr>
                    <w:rFonts w:ascii="Cambria Math" w:hAnsi="Cambria Math"/>
                  </w:rPr>
                  <m:t>p</m:t>
                </m:r>
              </m:e>
            </m:d>
          </m:num>
          <m:den>
            <m:sSub>
              <m:sSubPr>
                <m:ctrlPr>
                  <w:rPr>
                    <w:rFonts w:ascii="Cambria Math" w:hAnsi="Cambria Math"/>
                    <w:i/>
                  </w:rPr>
                </m:ctrlPr>
              </m:sSubPr>
              <m:e>
                <m:r>
                  <w:rPr>
                    <w:rFonts w:ascii="Cambria Math" w:hAnsi="Cambria Math"/>
                  </w:rPr>
                  <m:t>J</m:t>
                </m:r>
              </m:e>
              <m:sub>
                <m:r>
                  <w:rPr>
                    <w:rFonts w:ascii="Cambria Math" w:hAnsi="Cambria Math"/>
                  </w:rPr>
                  <m:t>eq</m:t>
                </m:r>
              </m:sub>
            </m:sSub>
            <m:r>
              <w:rPr>
                <w:rFonts w:ascii="Cambria Math" w:hAnsi="Cambria Math"/>
              </w:rPr>
              <m:t>p</m:t>
            </m:r>
          </m:den>
        </m:f>
      </m:oMath>
      <w:r>
        <w:t xml:space="preserve"> et donc :</w:t>
      </w:r>
    </w:p>
    <w:p w:rsidR="006D5BF2" w:rsidRDefault="00F95C4E" w:rsidP="00E74509">
      <w:pPr>
        <w:pStyle w:val="Corrig"/>
      </w:pPr>
      <m:oMath>
        <m:sSub>
          <m:sSubPr>
            <m:ctrlPr>
              <w:rPr>
                <w:rFonts w:ascii="Cambria Math" w:hAnsi="Cambria Math"/>
                <w:i/>
              </w:rPr>
            </m:ctrlPr>
          </m:sSubPr>
          <m:e>
            <m:r>
              <w:rPr>
                <w:rFonts w:ascii="Cambria Math" w:hAnsi="Cambria Math"/>
              </w:rPr>
              <m:t>I</m:t>
            </m:r>
          </m:e>
          <m:sub>
            <m:r>
              <w:rPr>
                <w:rFonts w:ascii="Cambria Math" w:hAnsi="Cambria Math"/>
              </w:rPr>
              <m:t>q</m:t>
            </m:r>
          </m:sub>
        </m:sSub>
        <m:d>
          <m:dPr>
            <m:ctrlPr>
              <w:rPr>
                <w:rFonts w:ascii="Cambria Math" w:hAnsi="Cambria Math"/>
                <w:i/>
              </w:rPr>
            </m:ctrlPr>
          </m:dPr>
          <m:e>
            <m:r>
              <w:rPr>
                <w:rFonts w:ascii="Cambria Math" w:hAnsi="Cambria Math"/>
              </w:rPr>
              <m:t>p</m:t>
            </m:r>
          </m:e>
        </m:d>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eq</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eq</m:t>
                </m:r>
              </m:sub>
            </m:sSub>
            <m:r>
              <w:rPr>
                <w:rFonts w:ascii="Cambria Math" w:hAnsi="Cambria Math"/>
              </w:rPr>
              <m:t xml:space="preserve">p </m:t>
            </m:r>
          </m:den>
        </m:f>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q</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t</m:t>
                    </m:r>
                  </m:sub>
                </m:sSub>
                <m:sSub>
                  <m:sSubPr>
                    <m:ctrlPr>
                      <w:rPr>
                        <w:rFonts w:ascii="Cambria Math" w:hAnsi="Cambria Math"/>
                        <w:i/>
                      </w:rPr>
                    </m:ctrlPr>
                  </m:sSubPr>
                  <m:e>
                    <m:r>
                      <w:rPr>
                        <w:rFonts w:ascii="Cambria Math" w:hAnsi="Cambria Math"/>
                      </w:rPr>
                      <m:t>I</m:t>
                    </m:r>
                  </m:e>
                  <m:sub>
                    <m:r>
                      <w:rPr>
                        <w:rFonts w:ascii="Cambria Math" w:hAnsi="Cambria Math"/>
                      </w:rPr>
                      <m:t>q</m:t>
                    </m:r>
                  </m:sub>
                </m:sSub>
                <m:d>
                  <m:dPr>
                    <m:ctrlPr>
                      <w:rPr>
                        <w:rFonts w:ascii="Cambria Math" w:hAnsi="Cambria Math"/>
                        <w:i/>
                      </w:rPr>
                    </m:ctrlPr>
                  </m:dPr>
                  <m:e>
                    <m:r>
                      <w:rPr>
                        <w:rFonts w:ascii="Cambria Math" w:hAnsi="Cambria Math"/>
                      </w:rPr>
                      <m:t>p</m:t>
                    </m:r>
                  </m:e>
                </m:d>
              </m:num>
              <m:den>
                <m:sSub>
                  <m:sSubPr>
                    <m:ctrlPr>
                      <w:rPr>
                        <w:rFonts w:ascii="Cambria Math" w:hAnsi="Cambria Math"/>
                        <w:i/>
                      </w:rPr>
                    </m:ctrlPr>
                  </m:sSubPr>
                  <m:e>
                    <m:r>
                      <w:rPr>
                        <w:rFonts w:ascii="Cambria Math" w:hAnsi="Cambria Math"/>
                      </w:rPr>
                      <m:t>J</m:t>
                    </m:r>
                  </m:e>
                  <m:sub>
                    <m:r>
                      <w:rPr>
                        <w:rFonts w:ascii="Cambria Math" w:hAnsi="Cambria Math"/>
                      </w:rPr>
                      <m:t>eq</m:t>
                    </m:r>
                  </m:sub>
                </m:sSub>
                <m:r>
                  <w:rPr>
                    <w:rFonts w:ascii="Cambria Math" w:hAnsi="Cambria Math"/>
                  </w:rPr>
                  <m:t>p</m:t>
                </m:r>
              </m:den>
            </m:f>
          </m:e>
        </m:d>
      </m:oMath>
      <w:r w:rsidR="006D5BF2">
        <w:t xml:space="preserve"> soit </w:t>
      </w:r>
      <m:oMath>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eq</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eq</m:t>
                </m:r>
              </m:sub>
            </m:sSub>
            <m:r>
              <w:rPr>
                <w:rFonts w:ascii="Cambria Math" w:hAnsi="Cambria Math"/>
              </w:rPr>
              <m:t>p</m:t>
            </m:r>
          </m:e>
        </m:d>
        <m:sSub>
          <m:sSubPr>
            <m:ctrlPr>
              <w:rPr>
                <w:rFonts w:ascii="Cambria Math" w:hAnsi="Cambria Math"/>
                <w:i/>
              </w:rPr>
            </m:ctrlPr>
          </m:sSubPr>
          <m:e>
            <m:r>
              <w:rPr>
                <w:rFonts w:ascii="Cambria Math" w:hAnsi="Cambria Math"/>
              </w:rPr>
              <m:t>I</m:t>
            </m:r>
          </m:e>
          <m:sub>
            <m:r>
              <w:rPr>
                <w:rFonts w:ascii="Cambria Math" w:hAnsi="Cambria Math"/>
              </w:rPr>
              <m:t>q</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t</m:t>
                </m:r>
              </m:sub>
            </m:sSub>
            <m:sSub>
              <m:sSubPr>
                <m:ctrlPr>
                  <w:rPr>
                    <w:rFonts w:ascii="Cambria Math" w:hAnsi="Cambria Math"/>
                    <w:i/>
                  </w:rPr>
                </m:ctrlPr>
              </m:sSubPr>
              <m:e>
                <m:r>
                  <w:rPr>
                    <w:rFonts w:ascii="Cambria Math" w:hAnsi="Cambria Math"/>
                  </w:rPr>
                  <m:t>I</m:t>
                </m:r>
              </m:e>
              <m:sub>
                <m:r>
                  <w:rPr>
                    <w:rFonts w:ascii="Cambria Math" w:hAnsi="Cambria Math"/>
                  </w:rPr>
                  <m:t>q</m:t>
                </m:r>
              </m:sub>
            </m:sSub>
            <m:d>
              <m:dPr>
                <m:ctrlPr>
                  <w:rPr>
                    <w:rFonts w:ascii="Cambria Math" w:hAnsi="Cambria Math"/>
                    <w:i/>
                  </w:rPr>
                </m:ctrlPr>
              </m:dPr>
              <m:e>
                <m:r>
                  <w:rPr>
                    <w:rFonts w:ascii="Cambria Math" w:hAnsi="Cambria Math"/>
                  </w:rPr>
                  <m:t>p</m:t>
                </m:r>
              </m:e>
            </m:d>
          </m:num>
          <m:den>
            <m:sSub>
              <m:sSubPr>
                <m:ctrlPr>
                  <w:rPr>
                    <w:rFonts w:ascii="Cambria Math" w:hAnsi="Cambria Math"/>
                    <w:i/>
                  </w:rPr>
                </m:ctrlPr>
              </m:sSubPr>
              <m:e>
                <m:r>
                  <w:rPr>
                    <w:rFonts w:ascii="Cambria Math" w:hAnsi="Cambria Math"/>
                  </w:rPr>
                  <m:t>J</m:t>
                </m:r>
              </m:e>
              <m:sub>
                <m:r>
                  <w:rPr>
                    <w:rFonts w:ascii="Cambria Math" w:hAnsi="Cambria Math"/>
                  </w:rPr>
                  <m:t>eq</m:t>
                </m:r>
              </m:sub>
            </m:sSub>
            <m:r>
              <w:rPr>
                <w:rFonts w:ascii="Cambria Math" w:hAnsi="Cambria Math"/>
              </w:rPr>
              <m:t>p</m:t>
            </m:r>
          </m:den>
        </m:f>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q</m:t>
            </m:r>
          </m:sub>
        </m:sSub>
        <m:d>
          <m:dPr>
            <m:ctrlPr>
              <w:rPr>
                <w:rFonts w:ascii="Cambria Math" w:hAnsi="Cambria Math"/>
                <w:i/>
              </w:rPr>
            </m:ctrlPr>
          </m:dPr>
          <m:e>
            <m:r>
              <w:rPr>
                <w:rFonts w:ascii="Cambria Math" w:hAnsi="Cambria Math"/>
              </w:rPr>
              <m:t>p</m:t>
            </m:r>
          </m:e>
        </m:d>
      </m:oMath>
      <w:r w:rsidR="00772E16">
        <w:t xml:space="preserve">. En simplifiant </w:t>
      </w:r>
    </w:p>
    <w:p w:rsidR="00772E16" w:rsidRDefault="00F95C4E" w:rsidP="00E74509">
      <w:pPr>
        <w:pStyle w:val="Corrig"/>
      </w:pPr>
      <m:oMath>
        <m:d>
          <m:dPr>
            <m:ctrlPr>
              <w:rPr>
                <w:rFonts w:ascii="Cambria Math" w:hAnsi="Cambria Math"/>
                <w:i/>
              </w:rPr>
            </m:ctrlPr>
          </m:dPr>
          <m:e>
            <m:sSub>
              <m:sSubPr>
                <m:ctrlPr>
                  <w:rPr>
                    <w:rFonts w:ascii="Cambria Math" w:hAnsi="Cambria Math"/>
                    <w:i/>
                  </w:rPr>
                </m:ctrlPr>
              </m:sSubPr>
              <m:e>
                <m:r>
                  <w:rPr>
                    <w:rFonts w:ascii="Cambria Math" w:hAnsi="Cambria Math"/>
                  </w:rPr>
                  <m:t>J</m:t>
                </m:r>
              </m:e>
              <m:sub>
                <m:r>
                  <w:rPr>
                    <w:rFonts w:ascii="Cambria Math" w:hAnsi="Cambria Math"/>
                  </w:rPr>
                  <m:t>eq</m:t>
                </m:r>
              </m:sub>
            </m:sSub>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eq</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eq</m:t>
                    </m:r>
                  </m:sub>
                </m:sSub>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sSub>
              <m:sSubPr>
                <m:ctrlPr>
                  <w:rPr>
                    <w:rFonts w:ascii="Cambria Math" w:hAnsi="Cambria Math"/>
                    <w:i/>
                  </w:rPr>
                </m:ctrlPr>
              </m:sSubPr>
              <m:e>
                <m:r>
                  <w:rPr>
                    <w:rFonts w:ascii="Cambria Math" w:hAnsi="Cambria Math"/>
                  </w:rPr>
                  <m:t>K</m:t>
                </m:r>
              </m:e>
              <m:sub>
                <m:r>
                  <w:rPr>
                    <w:rFonts w:ascii="Cambria Math" w:hAnsi="Cambria Math"/>
                  </w:rPr>
                  <m:t>t</m:t>
                </m:r>
              </m:sub>
            </m:sSub>
          </m:e>
        </m:d>
        <m:sSub>
          <m:sSubPr>
            <m:ctrlPr>
              <w:rPr>
                <w:rFonts w:ascii="Cambria Math" w:hAnsi="Cambria Math"/>
                <w:i/>
              </w:rPr>
            </m:ctrlPr>
          </m:sSubPr>
          <m:e>
            <m:r>
              <w:rPr>
                <w:rFonts w:ascii="Cambria Math" w:hAnsi="Cambria Math"/>
              </w:rPr>
              <m:t>I</m:t>
            </m:r>
          </m:e>
          <m:sub>
            <m:r>
              <w:rPr>
                <w:rFonts w:ascii="Cambria Math" w:hAnsi="Cambria Math"/>
              </w:rPr>
              <m:t>q</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J</m:t>
                </m:r>
              </m:e>
              <m:sub>
                <m:r>
                  <w:rPr>
                    <w:rFonts w:ascii="Cambria Math" w:hAnsi="Cambria Math"/>
                  </w:rPr>
                  <m:t>eq</m:t>
                </m:r>
              </m:sub>
            </m:sSub>
            <m:r>
              <w:rPr>
                <w:rFonts w:ascii="Cambria Math" w:hAnsi="Cambria Math"/>
              </w:rPr>
              <m:t>pV</m:t>
            </m:r>
          </m:e>
          <m:sub>
            <m:r>
              <w:rPr>
                <w:rFonts w:ascii="Cambria Math" w:hAnsi="Cambria Math"/>
              </w:rPr>
              <m:t>q</m:t>
            </m:r>
          </m:sub>
        </m:sSub>
        <m:d>
          <m:dPr>
            <m:ctrlPr>
              <w:rPr>
                <w:rFonts w:ascii="Cambria Math" w:hAnsi="Cambria Math"/>
                <w:i/>
              </w:rPr>
            </m:ctrlPr>
          </m:dPr>
          <m:e>
            <m:r>
              <w:rPr>
                <w:rFonts w:ascii="Cambria Math" w:hAnsi="Cambria Math"/>
              </w:rPr>
              <m:t>p</m:t>
            </m:r>
          </m:e>
        </m:d>
      </m:oMath>
      <w:r w:rsidR="00772E16">
        <w:t xml:space="preserve"> </w:t>
      </w:r>
      <w:proofErr w:type="gramStart"/>
      <w:r w:rsidR="00772E16">
        <w:t>et</w:t>
      </w:r>
      <w:proofErr w:type="gramEnd"/>
      <w:r w:rsidR="00772E16">
        <w:t xml:space="preserve"> on obtient</w:t>
      </w:r>
      <w:r w:rsidR="00FD34DA">
        <w:t xml:space="preserve"> : </w:t>
      </w:r>
      <m:oMath>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q</m:t>
                </m:r>
              </m:sub>
            </m:sSub>
            <m:d>
              <m:dPr>
                <m:ctrlPr>
                  <w:rPr>
                    <w:rFonts w:ascii="Cambria Math" w:hAnsi="Cambria Math"/>
                    <w:i/>
                  </w:rPr>
                </m:ctrlPr>
              </m:dPr>
              <m:e>
                <m:r>
                  <w:rPr>
                    <w:rFonts w:ascii="Cambria Math" w:hAnsi="Cambria Math"/>
                  </w:rPr>
                  <m:t>p</m:t>
                </m:r>
              </m:e>
            </m:d>
          </m:num>
          <m:den>
            <m:sSub>
              <m:sSubPr>
                <m:ctrlPr>
                  <w:rPr>
                    <w:rFonts w:ascii="Cambria Math" w:hAnsi="Cambria Math"/>
                    <w:i/>
                  </w:rPr>
                </m:ctrlPr>
              </m:sSubPr>
              <m:e>
                <m:r>
                  <w:rPr>
                    <w:rFonts w:ascii="Cambria Math" w:hAnsi="Cambria Math"/>
                  </w:rPr>
                  <m:t>V</m:t>
                </m:r>
              </m:e>
              <m:sub>
                <m:r>
                  <w:rPr>
                    <w:rFonts w:ascii="Cambria Math" w:hAnsi="Cambria Math"/>
                  </w:rPr>
                  <m:t>q</m:t>
                </m:r>
              </m:sub>
            </m:sSub>
            <m:d>
              <m:dPr>
                <m:ctrlPr>
                  <w:rPr>
                    <w:rFonts w:ascii="Cambria Math" w:hAnsi="Cambria Math"/>
                    <w:i/>
                  </w:rPr>
                </m:ctrlPr>
              </m:dPr>
              <m:e>
                <m:r>
                  <w:rPr>
                    <w:rFonts w:ascii="Cambria Math" w:hAnsi="Cambria Math"/>
                  </w:rPr>
                  <m:t>p</m:t>
                </m:r>
              </m:e>
            </m:d>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J</m:t>
                </m:r>
              </m:e>
              <m:sub>
                <m:r>
                  <w:rPr>
                    <w:rFonts w:ascii="Cambria Math" w:hAnsi="Cambria Math"/>
                  </w:rPr>
                  <m:t>eq</m:t>
                </m:r>
              </m:sub>
            </m:sSub>
            <m:r>
              <w:rPr>
                <w:rFonts w:ascii="Cambria Math" w:hAnsi="Cambria Math"/>
              </w:rPr>
              <m:t>p</m:t>
            </m:r>
          </m:num>
          <m:den>
            <m:r>
              <m:rPr>
                <m:sty m:val="p"/>
              </m:rPr>
              <w:rPr>
                <w:rFonts w:ascii="Cambria Math" w:hAnsi="Cambria Math"/>
              </w:rPr>
              <m:t xml:space="preserve"> </m:t>
            </m:r>
            <m:sSub>
              <m:sSubPr>
                <m:ctrlPr>
                  <w:rPr>
                    <w:rFonts w:ascii="Cambria Math" w:hAnsi="Cambria Math"/>
                    <w:i/>
                  </w:rPr>
                </m:ctrlPr>
              </m:sSubPr>
              <m:e>
                <m:r>
                  <w:rPr>
                    <w:rFonts w:ascii="Cambria Math" w:hAnsi="Cambria Math"/>
                  </w:rPr>
                  <m:t>J</m:t>
                </m:r>
              </m:e>
              <m:sub>
                <m:r>
                  <w:rPr>
                    <w:rFonts w:ascii="Cambria Math" w:hAnsi="Cambria Math"/>
                  </w:rPr>
                  <m:t>eq</m:t>
                </m:r>
              </m:sub>
            </m:sSub>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eq</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eq</m:t>
                    </m:r>
                  </m:sub>
                </m:sSub>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sSub>
              <m:sSubPr>
                <m:ctrlPr>
                  <w:rPr>
                    <w:rFonts w:ascii="Cambria Math" w:hAnsi="Cambria Math"/>
                    <w:i/>
                  </w:rPr>
                </m:ctrlPr>
              </m:sSubPr>
              <m:e>
                <m:r>
                  <w:rPr>
                    <w:rFonts w:ascii="Cambria Math" w:hAnsi="Cambria Math"/>
                  </w:rPr>
                  <m:t>K</m:t>
                </m:r>
              </m:e>
              <m:sub>
                <m:r>
                  <w:rPr>
                    <w:rFonts w:ascii="Cambria Math" w:hAnsi="Cambria Math"/>
                  </w:rPr>
                  <m:t>t</m:t>
                </m:r>
              </m:sub>
            </m:sSub>
          </m:den>
        </m:f>
      </m:oMath>
    </w:p>
    <w:p w:rsidR="00E25825" w:rsidRPr="00E25825" w:rsidRDefault="00772E16" w:rsidP="00E25825">
      <w:pPr>
        <w:pStyle w:val="Corrig"/>
      </w:pPr>
      <w:r w:rsidRPr="00E25825">
        <w:t xml:space="preserve">Puis sous forme canonique : </w:t>
      </w:r>
      <m:oMath>
        <m:r>
          <w:rPr>
            <w:rFonts w:ascii="Cambria Math" w:hAnsi="Cambria Math"/>
          </w:rPr>
          <m:t>T</m:t>
        </m:r>
        <m:r>
          <m:rPr>
            <m:sty m:val="p"/>
          </m:rPr>
          <w:rPr>
            <w:rFonts w:ascii="Cambria Math" w:hAnsi="Cambria Math"/>
          </w:rPr>
          <m:t>(</m:t>
        </m:r>
        <m:r>
          <w:rPr>
            <w:rFonts w:ascii="Cambria Math" w:hAnsi="Cambria Math"/>
          </w:rPr>
          <m:t>p</m:t>
        </m:r>
        <m:r>
          <m:rPr>
            <m:sty m:val="p"/>
          </m:rPr>
          <w:rPr>
            <w:rFonts w:ascii="Cambria Math" w:hAnsi="Cambria Math"/>
          </w:rPr>
          <m:t>)=</m:t>
        </m:r>
        <m:f>
          <m:fPr>
            <m:ctrlPr>
              <w:rPr>
                <w:rFonts w:ascii="Cambria Math" w:hAnsi="Cambria Math"/>
              </w:rPr>
            </m:ctrlPr>
          </m:fPr>
          <m:num>
            <m:f>
              <m:fPr>
                <m:ctrlPr>
                  <w:rPr>
                    <w:rFonts w:ascii="Cambria Math" w:hAnsi="Cambria Math"/>
                  </w:rPr>
                </m:ctrlPr>
              </m:fPr>
              <m:num>
                <m:sSub>
                  <m:sSubPr>
                    <m:ctrlPr>
                      <w:rPr>
                        <w:rFonts w:ascii="Cambria Math" w:hAnsi="Cambria Math"/>
                      </w:rPr>
                    </m:ctrlPr>
                  </m:sSubPr>
                  <m:e>
                    <m:r>
                      <w:rPr>
                        <w:rFonts w:ascii="Cambria Math" w:hAnsi="Cambria Math"/>
                      </w:rPr>
                      <m:t>J</m:t>
                    </m:r>
                  </m:e>
                  <m:sub>
                    <m:r>
                      <w:rPr>
                        <w:rFonts w:ascii="Cambria Math" w:hAnsi="Cambria Math"/>
                      </w:rPr>
                      <m:t>eq</m:t>
                    </m:r>
                  </m:sub>
                </m:sSub>
              </m:num>
              <m:den>
                <m:sSub>
                  <m:sSubPr>
                    <m:ctrlPr>
                      <w:rPr>
                        <w:rFonts w:ascii="Cambria Math" w:hAnsi="Cambria Math"/>
                      </w:rPr>
                    </m:ctrlPr>
                  </m:sSubPr>
                  <m:e>
                    <m:r>
                      <w:rPr>
                        <w:rFonts w:ascii="Cambria Math" w:hAnsi="Cambria Math"/>
                      </w:rPr>
                      <m:t>K</m:t>
                    </m:r>
                  </m:e>
                  <m:sub>
                    <m:r>
                      <w:rPr>
                        <w:rFonts w:ascii="Cambria Math" w:hAnsi="Cambria Math"/>
                      </w:rPr>
                      <m:t>e</m:t>
                    </m:r>
                  </m:sub>
                </m:sSub>
                <m:sSub>
                  <m:sSubPr>
                    <m:ctrlPr>
                      <w:rPr>
                        <w:rFonts w:ascii="Cambria Math" w:hAnsi="Cambria Math"/>
                      </w:rPr>
                    </m:ctrlPr>
                  </m:sSubPr>
                  <m:e>
                    <m:r>
                      <w:rPr>
                        <w:rFonts w:ascii="Cambria Math" w:hAnsi="Cambria Math"/>
                      </w:rPr>
                      <m:t>K</m:t>
                    </m:r>
                  </m:e>
                  <m:sub>
                    <m:r>
                      <w:rPr>
                        <w:rFonts w:ascii="Cambria Math" w:hAnsi="Cambria Math"/>
                      </w:rPr>
                      <m:t>t</m:t>
                    </m:r>
                  </m:sub>
                </m:sSub>
              </m:den>
            </m:f>
            <m:r>
              <w:rPr>
                <w:rFonts w:ascii="Cambria Math" w:hAnsi="Cambria Math"/>
              </w:rPr>
              <m:t>p</m:t>
            </m:r>
          </m:num>
          <m:den>
            <m:r>
              <m:rPr>
                <m:sty m:val="p"/>
              </m:rPr>
              <w:rPr>
                <w:rFonts w:ascii="Cambria Math" w:hAnsi="Cambria Math"/>
              </w:rPr>
              <m:t xml:space="preserve"> 1+</m:t>
            </m:r>
            <m:f>
              <m:fPr>
                <m:ctrlPr>
                  <w:rPr>
                    <w:rFonts w:ascii="Cambria Math" w:hAnsi="Cambria Math"/>
                  </w:rPr>
                </m:ctrlPr>
              </m:fPr>
              <m:num>
                <m:sSub>
                  <m:sSubPr>
                    <m:ctrlPr>
                      <w:rPr>
                        <w:rFonts w:ascii="Cambria Math" w:hAnsi="Cambria Math"/>
                      </w:rPr>
                    </m:ctrlPr>
                  </m:sSubPr>
                  <m:e>
                    <m:r>
                      <w:rPr>
                        <w:rFonts w:ascii="Cambria Math" w:hAnsi="Cambria Math"/>
                      </w:rPr>
                      <m:t>J</m:t>
                    </m:r>
                  </m:e>
                  <m:sub>
                    <m:r>
                      <w:rPr>
                        <w:rFonts w:ascii="Cambria Math" w:hAnsi="Cambria Math"/>
                      </w:rPr>
                      <m:t>eq</m:t>
                    </m:r>
                  </m:sub>
                </m:sSub>
                <m:sSub>
                  <m:sSubPr>
                    <m:ctrlPr>
                      <w:rPr>
                        <w:rFonts w:ascii="Cambria Math" w:hAnsi="Cambria Math"/>
                      </w:rPr>
                    </m:ctrlPr>
                  </m:sSubPr>
                  <m:e>
                    <m:r>
                      <w:rPr>
                        <w:rFonts w:ascii="Cambria Math" w:hAnsi="Cambria Math"/>
                      </w:rPr>
                      <m:t>R</m:t>
                    </m:r>
                  </m:e>
                  <m:sub>
                    <m:r>
                      <w:rPr>
                        <w:rFonts w:ascii="Cambria Math" w:hAnsi="Cambria Math"/>
                      </w:rPr>
                      <m:t>eq</m:t>
                    </m:r>
                  </m:sub>
                </m:sSub>
              </m:num>
              <m:den>
                <m:sSub>
                  <m:sSubPr>
                    <m:ctrlPr>
                      <w:rPr>
                        <w:rFonts w:ascii="Cambria Math" w:hAnsi="Cambria Math"/>
                      </w:rPr>
                    </m:ctrlPr>
                  </m:sSubPr>
                  <m:e>
                    <m:r>
                      <w:rPr>
                        <w:rFonts w:ascii="Cambria Math" w:hAnsi="Cambria Math"/>
                      </w:rPr>
                      <m:t>K</m:t>
                    </m:r>
                  </m:e>
                  <m:sub>
                    <m:r>
                      <w:rPr>
                        <w:rFonts w:ascii="Cambria Math" w:hAnsi="Cambria Math"/>
                      </w:rPr>
                      <m:t>e</m:t>
                    </m:r>
                  </m:sub>
                </m:sSub>
                <m:sSub>
                  <m:sSubPr>
                    <m:ctrlPr>
                      <w:rPr>
                        <w:rFonts w:ascii="Cambria Math" w:hAnsi="Cambria Math"/>
                      </w:rPr>
                    </m:ctrlPr>
                  </m:sSubPr>
                  <m:e>
                    <m:r>
                      <w:rPr>
                        <w:rFonts w:ascii="Cambria Math" w:hAnsi="Cambria Math"/>
                      </w:rPr>
                      <m:t>K</m:t>
                    </m:r>
                  </m:e>
                  <m:sub>
                    <m:r>
                      <w:rPr>
                        <w:rFonts w:ascii="Cambria Math" w:hAnsi="Cambria Math"/>
                      </w:rPr>
                      <m:t>t</m:t>
                    </m:r>
                  </m:sub>
                </m:sSub>
              </m:den>
            </m:f>
            <m:r>
              <w:rPr>
                <w:rFonts w:ascii="Cambria Math" w:hAnsi="Cambria Math"/>
              </w:rPr>
              <m:t>p</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J</m:t>
                    </m:r>
                  </m:e>
                  <m:sub>
                    <m:r>
                      <w:rPr>
                        <w:rFonts w:ascii="Cambria Math" w:hAnsi="Cambria Math"/>
                      </w:rPr>
                      <m:t>eq</m:t>
                    </m:r>
                  </m:sub>
                </m:sSub>
                <m:sSub>
                  <m:sSubPr>
                    <m:ctrlPr>
                      <w:rPr>
                        <w:rFonts w:ascii="Cambria Math" w:hAnsi="Cambria Math"/>
                      </w:rPr>
                    </m:ctrlPr>
                  </m:sSubPr>
                  <m:e>
                    <m:r>
                      <w:rPr>
                        <w:rFonts w:ascii="Cambria Math" w:hAnsi="Cambria Math"/>
                      </w:rPr>
                      <m:t>L</m:t>
                    </m:r>
                  </m:e>
                  <m:sub>
                    <m:r>
                      <w:rPr>
                        <w:rFonts w:ascii="Cambria Math" w:hAnsi="Cambria Math"/>
                      </w:rPr>
                      <m:t>eq</m:t>
                    </m:r>
                  </m:sub>
                </m:sSub>
              </m:num>
              <m:den>
                <m:sSub>
                  <m:sSubPr>
                    <m:ctrlPr>
                      <w:rPr>
                        <w:rFonts w:ascii="Cambria Math" w:hAnsi="Cambria Math"/>
                      </w:rPr>
                    </m:ctrlPr>
                  </m:sSubPr>
                  <m:e>
                    <m:r>
                      <w:rPr>
                        <w:rFonts w:ascii="Cambria Math" w:hAnsi="Cambria Math"/>
                      </w:rPr>
                      <m:t>K</m:t>
                    </m:r>
                  </m:e>
                  <m:sub>
                    <m:r>
                      <w:rPr>
                        <w:rFonts w:ascii="Cambria Math" w:hAnsi="Cambria Math"/>
                      </w:rPr>
                      <m:t>e</m:t>
                    </m:r>
                  </m:sub>
                </m:sSub>
                <m:sSub>
                  <m:sSubPr>
                    <m:ctrlPr>
                      <w:rPr>
                        <w:rFonts w:ascii="Cambria Math" w:hAnsi="Cambria Math"/>
                      </w:rPr>
                    </m:ctrlPr>
                  </m:sSubPr>
                  <m:e>
                    <m:r>
                      <w:rPr>
                        <w:rFonts w:ascii="Cambria Math" w:hAnsi="Cambria Math"/>
                      </w:rPr>
                      <m:t>K</m:t>
                    </m:r>
                  </m:e>
                  <m:sub>
                    <m:r>
                      <w:rPr>
                        <w:rFonts w:ascii="Cambria Math" w:hAnsi="Cambria Math"/>
                      </w:rPr>
                      <m:t>t</m:t>
                    </m:r>
                  </m:sub>
                </m:sSub>
              </m:den>
            </m:f>
            <m:sSup>
              <m:sSupPr>
                <m:ctrlPr>
                  <w:rPr>
                    <w:rFonts w:ascii="Cambria Math" w:hAnsi="Cambria Math"/>
                  </w:rPr>
                </m:ctrlPr>
              </m:sSupPr>
              <m:e>
                <m:r>
                  <w:rPr>
                    <w:rFonts w:ascii="Cambria Math" w:hAnsi="Cambria Math"/>
                  </w:rPr>
                  <m:t>P</m:t>
                </m:r>
              </m:e>
              <m:sup>
                <m:r>
                  <m:rPr>
                    <m:sty m:val="p"/>
                  </m:rPr>
                  <w:rPr>
                    <w:rFonts w:ascii="Cambria Math" w:hAnsi="Cambria Math"/>
                  </w:rPr>
                  <m:t>2</m:t>
                </m:r>
              </m:sup>
            </m:sSup>
          </m:den>
        </m:f>
      </m:oMath>
      <w:r w:rsidR="000B746C" w:rsidRPr="00E25825">
        <w:t xml:space="preserve">     </w:t>
      </w:r>
    </w:p>
    <w:p w:rsidR="000B746C" w:rsidRDefault="000B746C" w:rsidP="000B746C">
      <w:pPr>
        <w:pStyle w:val="Question"/>
      </w:pPr>
      <w:r>
        <w:rPr>
          <w:rFonts w:eastAsiaTheme="minorHAnsi"/>
          <w:noProof/>
        </w:rPr>
        <w:drawing>
          <wp:anchor distT="0" distB="0" distL="114300" distR="114300" simplePos="0" relativeHeight="251719680" behindDoc="1" locked="0" layoutInCell="1" allowOverlap="1">
            <wp:simplePos x="0" y="0"/>
            <wp:positionH relativeFrom="column">
              <wp:posOffset>3890645</wp:posOffset>
            </wp:positionH>
            <wp:positionV relativeFrom="paragraph">
              <wp:posOffset>323215</wp:posOffset>
            </wp:positionV>
            <wp:extent cx="3257550" cy="1072515"/>
            <wp:effectExtent l="19050" t="0" r="0" b="0"/>
            <wp:wrapTight wrapText="bothSides">
              <wp:wrapPolygon edited="0">
                <wp:start x="-126" y="0"/>
                <wp:lineTo x="-126" y="21101"/>
                <wp:lineTo x="21600" y="21101"/>
                <wp:lineTo x="21600" y="0"/>
                <wp:lineTo x="-126" y="0"/>
              </wp:wrapPolygon>
            </wp:wrapTight>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3257550" cy="1072515"/>
                    </a:xfrm>
                    <a:prstGeom prst="rect">
                      <a:avLst/>
                    </a:prstGeom>
                    <a:noFill/>
                    <a:ln w="9525">
                      <a:noFill/>
                      <a:miter lim="800000"/>
                      <a:headEnd/>
                      <a:tailEnd/>
                    </a:ln>
                  </pic:spPr>
                </pic:pic>
              </a:graphicData>
            </a:graphic>
          </wp:anchor>
        </w:drawing>
      </w:r>
      <w:r w:rsidRPr="000B746C">
        <w:rPr>
          <w:rFonts w:eastAsiaTheme="minorHAnsi"/>
        </w:rPr>
        <w:t xml:space="preserve">Déterminer l’erreur en régime permanent </w:t>
      </w:r>
      <m:oMath>
        <m:r>
          <m:rPr>
            <m:sty m:val="p"/>
          </m:rPr>
          <w:rPr>
            <w:rFonts w:ascii="Cambria Math" w:eastAsiaTheme="minorHAnsi" w:hAnsi="Cambria Math"/>
          </w:rPr>
          <m:t>μ</m:t>
        </m:r>
        <m:r>
          <m:rPr>
            <m:sty m:val="p"/>
          </m:rPr>
          <w:rPr>
            <w:rFonts w:ascii="Cambria Math" w:eastAsiaTheme="minorHAnsi" w:hAnsi="Cambria Math"/>
            <w:sz w:val="14"/>
          </w:rPr>
          <m:t>i∞</m:t>
        </m:r>
      </m:oMath>
      <w:r w:rsidRPr="000B746C">
        <w:rPr>
          <w:rFonts w:eastAsiaTheme="minorHAnsi"/>
          <w:sz w:val="14"/>
        </w:rPr>
        <w:t xml:space="preserve"> </w:t>
      </w:r>
      <w:r w:rsidRPr="000B746C">
        <w:rPr>
          <w:rFonts w:eastAsiaTheme="minorHAnsi"/>
        </w:rPr>
        <w:t xml:space="preserve">pour une consigne en échelon de courant d’amplitude 1 A. Déterminer la valeur de </w:t>
      </w:r>
      <w:r w:rsidR="00E25825">
        <w:rPr>
          <w:rFonts w:eastAsiaTheme="minorHAnsi"/>
        </w:rPr>
        <w:t>K</w:t>
      </w:r>
      <w:r w:rsidRPr="000B746C">
        <w:rPr>
          <w:rFonts w:eastAsiaTheme="minorHAnsi"/>
          <w:sz w:val="14"/>
        </w:rPr>
        <w:t xml:space="preserve">1 </w:t>
      </w:r>
      <w:r w:rsidRPr="000B746C">
        <w:rPr>
          <w:rFonts w:eastAsiaTheme="minorHAnsi"/>
        </w:rPr>
        <w:t xml:space="preserve">à choisir vis-à-vis des exigences de l’asservissement de courant en </w:t>
      </w:r>
      <w:proofErr w:type="gramStart"/>
      <w:r w:rsidRPr="000B746C">
        <w:rPr>
          <w:rFonts w:eastAsiaTheme="minorHAnsi"/>
        </w:rPr>
        <w:t>terme</w:t>
      </w:r>
      <w:proofErr w:type="gramEnd"/>
      <w:r>
        <w:rPr>
          <w:rFonts w:eastAsiaTheme="minorHAnsi"/>
        </w:rPr>
        <w:t xml:space="preserve"> </w:t>
      </w:r>
      <w:r w:rsidRPr="000B746C">
        <w:rPr>
          <w:rFonts w:eastAsiaTheme="minorHAnsi"/>
        </w:rPr>
        <w:t>de précision données dans le tableau 5.</w:t>
      </w:r>
    </w:p>
    <w:p w:rsidR="000668C1" w:rsidRDefault="000B746C" w:rsidP="00E74509">
      <w:pPr>
        <w:pStyle w:val="Corrig"/>
      </w:pPr>
      <w:r>
        <w:t xml:space="preserve">On donne </w:t>
      </w:r>
      <m:oMath>
        <m:r>
          <w:rPr>
            <w:rFonts w:ascii="Cambria Math" w:hAnsi="Cambria Math"/>
          </w:rPr>
          <m:t>T</m:t>
        </m:r>
        <m:d>
          <m:dPr>
            <m:ctrlPr>
              <w:rPr>
                <w:rFonts w:ascii="Cambria Math" w:hAnsi="Cambria Math"/>
                <w:i/>
              </w:rPr>
            </m:ctrlPr>
          </m:dPr>
          <m:e>
            <m:r>
              <w:rPr>
                <w:rFonts w:ascii="Cambria Math" w:hAnsi="Cambria Math"/>
              </w:rPr>
              <m:t>p</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0</m:t>
                </m:r>
              </m:sub>
            </m:sSub>
            <m:sSub>
              <m:sSubPr>
                <m:ctrlPr>
                  <w:rPr>
                    <w:rFonts w:ascii="Cambria Math" w:hAnsi="Cambria Math"/>
                    <w:i/>
                  </w:rPr>
                </m:ctrlPr>
              </m:sSubPr>
              <m:e>
                <m:r>
                  <w:rPr>
                    <w:rFonts w:ascii="Cambria Math" w:hAnsi="Cambria Math"/>
                  </w:rPr>
                  <m:t>τ</m:t>
                </m:r>
              </m:e>
              <m:sub>
                <m:r>
                  <w:rPr>
                    <w:rFonts w:ascii="Cambria Math" w:hAnsi="Cambria Math"/>
                  </w:rPr>
                  <m:t>0</m:t>
                </m:r>
              </m:sub>
            </m:sSub>
            <m:r>
              <w:rPr>
                <w:rFonts w:ascii="Cambria Math" w:hAnsi="Cambria Math"/>
              </w:rPr>
              <m:t>p</m:t>
            </m:r>
          </m:num>
          <m:den>
            <m:r>
              <m:rPr>
                <m:sty m:val="p"/>
              </m:rPr>
              <w:rPr>
                <w:rFonts w:ascii="Cambria Math" w:hAnsi="Cambria Math"/>
              </w:rPr>
              <m:t xml:space="preserve"> </m:t>
            </m:r>
            <m:d>
              <m:dPr>
                <m:ctrlPr>
                  <w:rPr>
                    <w:rFonts w:ascii="Cambria Math" w:hAnsi="Cambria Math"/>
                  </w:rPr>
                </m:ctrlPr>
              </m:dPr>
              <m:e>
                <m:r>
                  <m:rPr>
                    <m:sty m:val="p"/>
                  </m:rPr>
                  <w:rPr>
                    <w:rFonts w:ascii="Cambria Math" w:hAnsi="Cambria Math"/>
                  </w:rPr>
                  <m:t>1+</m:t>
                </m:r>
                <m:sSub>
                  <m:sSubPr>
                    <m:ctrlPr>
                      <w:rPr>
                        <w:rFonts w:ascii="Cambria Math" w:hAnsi="Cambria Math"/>
                        <w:i/>
                      </w:rPr>
                    </m:ctrlPr>
                  </m:sSubPr>
                  <m:e>
                    <m:r>
                      <w:rPr>
                        <w:rFonts w:ascii="Cambria Math" w:hAnsi="Cambria Math"/>
                      </w:rPr>
                      <m:t>τ</m:t>
                    </m:r>
                  </m:e>
                  <m:sub>
                    <m:r>
                      <w:rPr>
                        <w:rFonts w:ascii="Cambria Math" w:hAnsi="Cambria Math"/>
                      </w:rPr>
                      <m:t>e</m:t>
                    </m:r>
                  </m:sub>
                </m:sSub>
                <m:r>
                  <w:rPr>
                    <w:rFonts w:ascii="Cambria Math" w:hAnsi="Cambria Math"/>
                  </w:rPr>
                  <m:t>p</m:t>
                </m:r>
              </m:e>
            </m:d>
            <m:d>
              <m:dPr>
                <m:ctrlPr>
                  <w:rPr>
                    <w:rFonts w:ascii="Cambria Math" w:hAnsi="Cambria Math"/>
                  </w:rPr>
                </m:ctrlPr>
              </m:dPr>
              <m:e>
                <m:r>
                  <m:rPr>
                    <m:sty m:val="p"/>
                  </m:rPr>
                  <w:rPr>
                    <w:rFonts w:ascii="Cambria Math" w:hAnsi="Cambria Math"/>
                  </w:rPr>
                  <m:t>1+</m:t>
                </m:r>
                <m:sSub>
                  <m:sSubPr>
                    <m:ctrlPr>
                      <w:rPr>
                        <w:rFonts w:ascii="Cambria Math" w:hAnsi="Cambria Math"/>
                        <w:i/>
                      </w:rPr>
                    </m:ctrlPr>
                  </m:sSubPr>
                  <m:e>
                    <m:r>
                      <w:rPr>
                        <w:rFonts w:ascii="Cambria Math" w:hAnsi="Cambria Math"/>
                      </w:rPr>
                      <m:t>τ</m:t>
                    </m:r>
                  </m:e>
                  <m:sub>
                    <m:r>
                      <w:rPr>
                        <w:rFonts w:ascii="Cambria Math" w:hAnsi="Cambria Math"/>
                      </w:rPr>
                      <m:t>m</m:t>
                    </m:r>
                  </m:sub>
                </m:sSub>
                <m:r>
                  <w:rPr>
                    <w:rFonts w:ascii="Cambria Math" w:hAnsi="Cambria Math"/>
                  </w:rPr>
                  <m:t>p</m:t>
                </m:r>
              </m:e>
            </m:d>
          </m:den>
        </m:f>
        <m:r>
          <w:rPr>
            <w:rFonts w:ascii="Cambria Math" w:hAnsi="Cambria Math"/>
          </w:rPr>
          <m:t xml:space="preserve"> et </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(p)=</m:t>
        </m:r>
        <m:sSub>
          <m:sSubPr>
            <m:ctrlPr>
              <w:rPr>
                <w:rFonts w:ascii="Cambria Math" w:hAnsi="Cambria Math"/>
                <w:i/>
              </w:rPr>
            </m:ctrlPr>
          </m:sSubPr>
          <m:e>
            <m:r>
              <w:rPr>
                <w:rFonts w:ascii="Cambria Math" w:hAnsi="Cambria Math"/>
              </w:rPr>
              <m:t>K</m:t>
            </m:r>
          </m:e>
          <m:sub>
            <m:r>
              <w:rPr>
                <w:rFonts w:ascii="Cambria Math" w:hAnsi="Cambria Math"/>
              </w:rPr>
              <m:t>1</m:t>
            </m:r>
          </m:sub>
        </m:sSub>
        <m:f>
          <m:fPr>
            <m:ctrlPr>
              <w:rPr>
                <w:rFonts w:ascii="Cambria Math" w:hAnsi="Cambria Math"/>
                <w:i/>
              </w:rPr>
            </m:ctrlPr>
          </m:fPr>
          <m:num>
            <m:r>
              <w:rPr>
                <w:rFonts w:ascii="Cambria Math" w:hAnsi="Cambria Math"/>
              </w:rPr>
              <m:t>1+</m:t>
            </m:r>
            <m:sSub>
              <m:sSubPr>
                <m:ctrlPr>
                  <w:rPr>
                    <w:rFonts w:ascii="Cambria Math" w:hAnsi="Cambria Math"/>
                    <w:i/>
                  </w:rPr>
                </m:ctrlPr>
              </m:sSubPr>
              <m:e>
                <m:r>
                  <w:rPr>
                    <w:rFonts w:ascii="Cambria Math" w:hAnsi="Cambria Math"/>
                  </w:rPr>
                  <m:t>τ</m:t>
                </m:r>
              </m:e>
              <m:sub>
                <m:r>
                  <w:rPr>
                    <w:rFonts w:ascii="Cambria Math" w:hAnsi="Cambria Math"/>
                  </w:rPr>
                  <m:t>i</m:t>
                </m:r>
              </m:sub>
            </m:sSub>
            <m:r>
              <w:rPr>
                <w:rFonts w:ascii="Cambria Math" w:hAnsi="Cambria Math"/>
              </w:rPr>
              <m:t>p</m:t>
            </m:r>
          </m:num>
          <m:den>
            <m:r>
              <m:rPr>
                <m:sty m:val="p"/>
              </m:rPr>
              <w:rPr>
                <w:rFonts w:ascii="Cambria Math" w:hAnsi="Cambria Math"/>
              </w:rPr>
              <m:t xml:space="preserve"> </m:t>
            </m:r>
            <m:sSub>
              <m:sSubPr>
                <m:ctrlPr>
                  <w:rPr>
                    <w:rFonts w:ascii="Cambria Math" w:hAnsi="Cambria Math"/>
                    <w:i/>
                  </w:rPr>
                </m:ctrlPr>
              </m:sSubPr>
              <m:e>
                <m:r>
                  <w:rPr>
                    <w:rFonts w:ascii="Cambria Math" w:hAnsi="Cambria Math"/>
                  </w:rPr>
                  <m:t>τ</m:t>
                </m:r>
              </m:e>
              <m:sub>
                <m:r>
                  <w:rPr>
                    <w:rFonts w:ascii="Cambria Math" w:hAnsi="Cambria Math"/>
                  </w:rPr>
                  <m:t>i</m:t>
                </m:r>
              </m:sub>
            </m:sSub>
            <m:r>
              <w:rPr>
                <w:rFonts w:ascii="Cambria Math" w:hAnsi="Cambria Math"/>
              </w:rPr>
              <m:t>p</m:t>
            </m:r>
          </m:den>
        </m:f>
      </m:oMath>
      <w:r>
        <w:t xml:space="preserve"> et </w:t>
      </w:r>
      <m:oMath>
        <m:sSub>
          <m:sSubPr>
            <m:ctrlPr>
              <w:rPr>
                <w:rFonts w:ascii="Cambria Math" w:hAnsi="Cambria Math"/>
                <w:i/>
              </w:rPr>
            </m:ctrlPr>
          </m:sSubPr>
          <m:e>
            <m:r>
              <w:rPr>
                <w:rFonts w:ascii="Cambria Math" w:hAnsi="Cambria Math"/>
              </w:rPr>
              <m:t>τ</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m</m:t>
            </m:r>
          </m:sub>
        </m:sSub>
      </m:oMath>
      <w:r>
        <w:t xml:space="preserve"> </w:t>
      </w:r>
    </w:p>
    <w:p w:rsidR="000B746C" w:rsidRDefault="000B746C" w:rsidP="00E74509">
      <w:pPr>
        <w:pStyle w:val="Corrig"/>
        <w:rPr>
          <w:rFonts w:eastAsiaTheme="minorEastAsia"/>
        </w:rPr>
      </w:pPr>
      <w:r>
        <w:t xml:space="preserve">Il suffit de calculer </w:t>
      </w:r>
      <w:r>
        <w:sym w:font="Symbol" w:char="F065"/>
      </w:r>
      <w:r>
        <w:t xml:space="preserve">(p), et d’utiliser le théorème de la valeur finale ensuite pour obtenir </w:t>
      </w:r>
      <m:oMath>
        <m:r>
          <m:rPr>
            <m:sty m:val="p"/>
          </m:rPr>
          <w:rPr>
            <w:rFonts w:ascii="Cambria Math" w:eastAsiaTheme="minorHAnsi" w:hAnsi="Cambria Math"/>
          </w:rPr>
          <m:t>μ</m:t>
        </m:r>
        <m:r>
          <m:rPr>
            <m:sty m:val="p"/>
          </m:rPr>
          <w:rPr>
            <w:rFonts w:ascii="Cambria Math" w:eastAsiaTheme="minorHAnsi" w:hAnsi="Cambria Math"/>
            <w:sz w:val="14"/>
          </w:rPr>
          <m:t>i∞</m:t>
        </m:r>
      </m:oMath>
      <w:r w:rsidRPr="000B746C">
        <w:rPr>
          <w:rFonts w:eastAsiaTheme="minorHAnsi"/>
          <w:sz w:val="14"/>
        </w:rPr>
        <w:t xml:space="preserve"> </w:t>
      </w:r>
      <w:r w:rsidRPr="000B746C">
        <w:rPr>
          <w:rFonts w:eastAsiaTheme="minorHAnsi"/>
        </w:rPr>
        <w:t>pour une consigne en échelon de courant</w:t>
      </w:r>
      <w:r>
        <w:rPr>
          <w:rFonts w:eastAsiaTheme="minorHAnsi"/>
        </w:rPr>
        <w:t>. Ainsi :</w:t>
      </w:r>
      <m:oMath>
        <m:r>
          <w:rPr>
            <w:rFonts w:ascii="Cambria Math" w:hAnsi="Cambria Math"/>
          </w:rPr>
          <m:t xml:space="preserve"> ϵ</m:t>
        </m:r>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qc</m:t>
            </m:r>
          </m:sub>
        </m:sSub>
        <m:d>
          <m:dPr>
            <m:ctrlPr>
              <w:rPr>
                <w:rFonts w:ascii="Cambria Math" w:hAnsi="Cambria Math"/>
                <w:i/>
              </w:rPr>
            </m:ctrlPr>
          </m:dPr>
          <m:e>
            <m:r>
              <w:rPr>
                <w:rFonts w:ascii="Cambria Math" w:hAnsi="Cambria Math"/>
              </w:rPr>
              <m:t>p</m:t>
            </m:r>
          </m:e>
        </m:d>
        <m:r>
          <w:rPr>
            <w:rFonts w:ascii="Cambria Math" w:hAnsi="Cambria Math"/>
          </w:rPr>
          <m:t>-ϵ</m:t>
        </m:r>
        <m:d>
          <m:dPr>
            <m:ctrlPr>
              <w:rPr>
                <w:rFonts w:ascii="Cambria Math" w:hAnsi="Cambria Math"/>
                <w:i/>
              </w:rPr>
            </m:ctrlPr>
          </m:dPr>
          <m:e>
            <m:r>
              <w:rPr>
                <w:rFonts w:ascii="Cambria Math" w:hAnsi="Cambria Math"/>
              </w:rPr>
              <m:t>p</m:t>
            </m:r>
          </m:e>
        </m:d>
        <m:r>
          <w:rPr>
            <w:rFonts w:ascii="Cambria Math" w:hAnsi="Cambria Math"/>
          </w:rPr>
          <m:t>.T</m:t>
        </m:r>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d>
          <m:dPr>
            <m:ctrlPr>
              <w:rPr>
                <w:rFonts w:ascii="Cambria Math" w:hAnsi="Cambria Math"/>
                <w:i/>
              </w:rPr>
            </m:ctrlPr>
          </m:dPr>
          <m:e>
            <m:r>
              <w:rPr>
                <w:rFonts w:ascii="Cambria Math" w:hAnsi="Cambria Math"/>
              </w:rPr>
              <m:t>p</m:t>
            </m:r>
          </m:e>
        </m:d>
        <m:r>
          <w:rPr>
            <w:rFonts w:ascii="Cambria Math" w:hAnsi="Cambria Math"/>
          </w:rPr>
          <m:t xml:space="preserve"> donc ϵ</m:t>
        </m:r>
        <m:d>
          <m:dPr>
            <m:ctrlPr>
              <w:rPr>
                <w:rFonts w:ascii="Cambria Math" w:hAnsi="Cambria Math"/>
                <w:i/>
              </w:rPr>
            </m:ctrlPr>
          </m:dPr>
          <m:e>
            <m:r>
              <w:rPr>
                <w:rFonts w:ascii="Cambria Math" w:hAnsi="Cambria Math"/>
              </w:rPr>
              <m:t>p</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qc</m:t>
                </m:r>
              </m:sub>
            </m:sSub>
            <m:d>
              <m:dPr>
                <m:ctrlPr>
                  <w:rPr>
                    <w:rFonts w:ascii="Cambria Math" w:hAnsi="Cambria Math"/>
                    <w:i/>
                  </w:rPr>
                </m:ctrlPr>
              </m:dPr>
              <m:e>
                <m:r>
                  <w:rPr>
                    <w:rFonts w:ascii="Cambria Math" w:hAnsi="Cambria Math"/>
                  </w:rPr>
                  <m:t>p</m:t>
                </m:r>
              </m:e>
            </m:d>
          </m:num>
          <m:den>
            <m:r>
              <w:rPr>
                <w:rFonts w:ascii="Cambria Math" w:hAnsi="Cambria Math"/>
              </w:rPr>
              <m:t>1+T</m:t>
            </m:r>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d>
              <m:dPr>
                <m:ctrlPr>
                  <w:rPr>
                    <w:rFonts w:ascii="Cambria Math" w:hAnsi="Cambria Math"/>
                    <w:i/>
                  </w:rPr>
                </m:ctrlPr>
              </m:dPr>
              <m:e>
                <m:r>
                  <w:rPr>
                    <w:rFonts w:ascii="Cambria Math" w:hAnsi="Cambria Math"/>
                  </w:rPr>
                  <m:t>p</m:t>
                </m:r>
              </m:e>
            </m:d>
          </m:den>
        </m:f>
        <m:r>
          <w:rPr>
            <w:rFonts w:ascii="Cambria Math" w:hAnsi="Cambria Math"/>
          </w:rPr>
          <m:t xml:space="preserve"> </m:t>
        </m:r>
      </m:oMath>
    </w:p>
    <w:p w:rsidR="00481B4B" w:rsidRDefault="00481B4B" w:rsidP="00E74509">
      <w:pPr>
        <w:pStyle w:val="Corrig"/>
      </w:pPr>
      <m:oMath>
        <m:r>
          <w:rPr>
            <w:rFonts w:ascii="Cambria Math" w:hAnsi="Cambria Math"/>
          </w:rPr>
          <m:t>T</m:t>
        </m:r>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d>
          <m:dPr>
            <m:ctrlPr>
              <w:rPr>
                <w:rFonts w:ascii="Cambria Math" w:hAnsi="Cambria Math"/>
                <w:i/>
              </w:rPr>
            </m:ctrlPr>
          </m:dPr>
          <m:e>
            <m:r>
              <w:rPr>
                <w:rFonts w:ascii="Cambria Math" w:hAnsi="Cambria Math"/>
              </w:rPr>
              <m:t>p</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0</m:t>
                </m:r>
              </m:sub>
            </m:sSub>
            <m:sSub>
              <m:sSubPr>
                <m:ctrlPr>
                  <w:rPr>
                    <w:rFonts w:ascii="Cambria Math" w:hAnsi="Cambria Math"/>
                    <w:i/>
                  </w:rPr>
                </m:ctrlPr>
              </m:sSubPr>
              <m:e>
                <m:r>
                  <w:rPr>
                    <w:rFonts w:ascii="Cambria Math" w:hAnsi="Cambria Math"/>
                  </w:rPr>
                  <m:t>τ</m:t>
                </m:r>
              </m:e>
              <m:sub>
                <m:r>
                  <w:rPr>
                    <w:rFonts w:ascii="Cambria Math" w:hAnsi="Cambria Math"/>
                  </w:rPr>
                  <m:t>0</m:t>
                </m:r>
              </m:sub>
            </m:sSub>
            <m:r>
              <w:rPr>
                <w:rFonts w:ascii="Cambria Math" w:hAnsi="Cambria Math"/>
              </w:rPr>
              <m:t>p</m:t>
            </m:r>
          </m:num>
          <m:den>
            <m:r>
              <m:rPr>
                <m:sty m:val="p"/>
              </m:rPr>
              <w:rPr>
                <w:rFonts w:ascii="Cambria Math" w:hAnsi="Cambria Math"/>
              </w:rPr>
              <m:t xml:space="preserve"> </m:t>
            </m:r>
            <m:d>
              <m:dPr>
                <m:ctrlPr>
                  <w:rPr>
                    <w:rFonts w:ascii="Cambria Math" w:hAnsi="Cambria Math"/>
                  </w:rPr>
                </m:ctrlPr>
              </m:dPr>
              <m:e>
                <m:r>
                  <m:rPr>
                    <m:sty m:val="p"/>
                  </m:rPr>
                  <w:rPr>
                    <w:rFonts w:ascii="Cambria Math" w:hAnsi="Cambria Math"/>
                  </w:rPr>
                  <m:t>1+</m:t>
                </m:r>
                <m:sSub>
                  <m:sSubPr>
                    <m:ctrlPr>
                      <w:rPr>
                        <w:rFonts w:ascii="Cambria Math" w:hAnsi="Cambria Math"/>
                        <w:i/>
                      </w:rPr>
                    </m:ctrlPr>
                  </m:sSubPr>
                  <m:e>
                    <m:r>
                      <w:rPr>
                        <w:rFonts w:ascii="Cambria Math" w:hAnsi="Cambria Math"/>
                      </w:rPr>
                      <m:t>τ</m:t>
                    </m:r>
                  </m:e>
                  <m:sub>
                    <m:r>
                      <w:rPr>
                        <w:rFonts w:ascii="Cambria Math" w:hAnsi="Cambria Math"/>
                      </w:rPr>
                      <m:t>e</m:t>
                    </m:r>
                  </m:sub>
                </m:sSub>
                <m:r>
                  <w:rPr>
                    <w:rFonts w:ascii="Cambria Math" w:hAnsi="Cambria Math"/>
                  </w:rPr>
                  <m:t>p</m:t>
                </m:r>
              </m:e>
            </m:d>
            <m:d>
              <m:dPr>
                <m:ctrlPr>
                  <w:rPr>
                    <w:rFonts w:ascii="Cambria Math" w:hAnsi="Cambria Math"/>
                  </w:rPr>
                </m:ctrlPr>
              </m:dPr>
              <m:e>
                <m:r>
                  <m:rPr>
                    <m:sty m:val="p"/>
                  </m:rPr>
                  <w:rPr>
                    <w:rFonts w:ascii="Cambria Math" w:hAnsi="Cambria Math"/>
                  </w:rPr>
                  <m:t>1+</m:t>
                </m:r>
                <m:sSub>
                  <m:sSubPr>
                    <m:ctrlPr>
                      <w:rPr>
                        <w:rFonts w:ascii="Cambria Math" w:hAnsi="Cambria Math"/>
                        <w:i/>
                      </w:rPr>
                    </m:ctrlPr>
                  </m:sSubPr>
                  <m:e>
                    <m:r>
                      <w:rPr>
                        <w:rFonts w:ascii="Cambria Math" w:hAnsi="Cambria Math"/>
                      </w:rPr>
                      <m:t>τ</m:t>
                    </m:r>
                  </m:e>
                  <m:sub>
                    <m:r>
                      <w:rPr>
                        <w:rFonts w:ascii="Cambria Math" w:hAnsi="Cambria Math"/>
                      </w:rPr>
                      <m:t>m</m:t>
                    </m:r>
                  </m:sub>
                </m:sSub>
                <m:r>
                  <w:rPr>
                    <w:rFonts w:ascii="Cambria Math" w:hAnsi="Cambria Math"/>
                  </w:rPr>
                  <m:t>p</m:t>
                </m:r>
              </m:e>
            </m:d>
          </m:den>
        </m:f>
        <m: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1</m:t>
            </m:r>
          </m:sub>
        </m:sSub>
        <m:f>
          <m:fPr>
            <m:ctrlPr>
              <w:rPr>
                <w:rFonts w:ascii="Cambria Math" w:hAnsi="Cambria Math"/>
                <w:i/>
              </w:rPr>
            </m:ctrlPr>
          </m:fPr>
          <m:num>
            <m:r>
              <w:rPr>
                <w:rFonts w:ascii="Cambria Math" w:hAnsi="Cambria Math"/>
              </w:rPr>
              <m:t>1+</m:t>
            </m:r>
            <m:sSub>
              <m:sSubPr>
                <m:ctrlPr>
                  <w:rPr>
                    <w:rFonts w:ascii="Cambria Math" w:hAnsi="Cambria Math"/>
                    <w:i/>
                  </w:rPr>
                </m:ctrlPr>
              </m:sSubPr>
              <m:e>
                <m:r>
                  <w:rPr>
                    <w:rFonts w:ascii="Cambria Math" w:hAnsi="Cambria Math"/>
                  </w:rPr>
                  <m:t>τ</m:t>
                </m:r>
              </m:e>
              <m:sub>
                <m:r>
                  <w:rPr>
                    <w:rFonts w:ascii="Cambria Math" w:hAnsi="Cambria Math"/>
                  </w:rPr>
                  <m:t>i</m:t>
                </m:r>
              </m:sub>
            </m:sSub>
            <m:r>
              <w:rPr>
                <w:rFonts w:ascii="Cambria Math" w:hAnsi="Cambria Math"/>
              </w:rPr>
              <m:t>p</m:t>
            </m:r>
          </m:num>
          <m:den>
            <m:r>
              <m:rPr>
                <m:sty m:val="p"/>
              </m:rPr>
              <w:rPr>
                <w:rFonts w:ascii="Cambria Math" w:hAnsi="Cambria Math"/>
              </w:rPr>
              <m:t xml:space="preserve"> </m:t>
            </m:r>
            <m:sSub>
              <m:sSubPr>
                <m:ctrlPr>
                  <w:rPr>
                    <w:rFonts w:ascii="Cambria Math" w:hAnsi="Cambria Math"/>
                    <w:i/>
                  </w:rPr>
                </m:ctrlPr>
              </m:sSubPr>
              <m:e>
                <m:r>
                  <w:rPr>
                    <w:rFonts w:ascii="Cambria Math" w:hAnsi="Cambria Math"/>
                  </w:rPr>
                  <m:t>τ</m:t>
                </m:r>
              </m:e>
              <m:sub>
                <m:r>
                  <w:rPr>
                    <w:rFonts w:ascii="Cambria Math" w:hAnsi="Cambria Math"/>
                  </w:rPr>
                  <m:t>i</m:t>
                </m:r>
              </m:sub>
            </m:sSub>
            <m:r>
              <w:rPr>
                <w:rFonts w:ascii="Cambria Math" w:hAnsi="Cambria Math"/>
              </w:rPr>
              <m:t>p</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1</m:t>
                </m:r>
              </m:sub>
            </m:sSub>
            <m:sSub>
              <m:sSubPr>
                <m:ctrlPr>
                  <w:rPr>
                    <w:rFonts w:ascii="Cambria Math" w:hAnsi="Cambria Math"/>
                    <w:i/>
                  </w:rPr>
                </m:ctrlPr>
              </m:sSubPr>
              <m:e>
                <m:r>
                  <w:rPr>
                    <w:rFonts w:ascii="Cambria Math" w:hAnsi="Cambria Math"/>
                  </w:rPr>
                  <m:t>K</m:t>
                </m:r>
              </m:e>
              <m:sub>
                <m:r>
                  <w:rPr>
                    <w:rFonts w:ascii="Cambria Math" w:hAnsi="Cambria Math"/>
                  </w:rPr>
                  <m:t>0</m:t>
                </m:r>
              </m:sub>
            </m:sSub>
            <m:sSub>
              <m:sSubPr>
                <m:ctrlPr>
                  <w:rPr>
                    <w:rFonts w:ascii="Cambria Math" w:hAnsi="Cambria Math"/>
                    <w:i/>
                  </w:rPr>
                </m:ctrlPr>
              </m:sSubPr>
              <m:e>
                <m:r>
                  <w:rPr>
                    <w:rFonts w:ascii="Cambria Math" w:hAnsi="Cambria Math"/>
                  </w:rPr>
                  <m:t>τ</m:t>
                </m:r>
              </m:e>
              <m:sub>
                <m:r>
                  <w:rPr>
                    <w:rFonts w:ascii="Cambria Math" w:hAnsi="Cambria Math"/>
                  </w:rPr>
                  <m:t>0</m:t>
                </m:r>
              </m:sub>
            </m:sSub>
          </m:num>
          <m:den>
            <m:r>
              <m:rPr>
                <m:sty m:val="p"/>
              </m:rPr>
              <w:rPr>
                <w:rFonts w:ascii="Cambria Math" w:hAnsi="Cambria Math"/>
              </w:rPr>
              <m:t xml:space="preserve"> </m:t>
            </m:r>
            <m:sSub>
              <m:sSubPr>
                <m:ctrlPr>
                  <w:rPr>
                    <w:rFonts w:ascii="Cambria Math" w:hAnsi="Cambria Math"/>
                    <w:i/>
                  </w:rPr>
                </m:ctrlPr>
              </m:sSubPr>
              <m:e>
                <m:r>
                  <w:rPr>
                    <w:rFonts w:ascii="Cambria Math" w:hAnsi="Cambria Math"/>
                  </w:rPr>
                  <m:t>τ</m:t>
                </m:r>
              </m:e>
              <m:sub>
                <m:r>
                  <w:rPr>
                    <w:rFonts w:ascii="Cambria Math" w:hAnsi="Cambria Math"/>
                  </w:rPr>
                  <m:t>i</m:t>
                </m:r>
              </m:sub>
            </m:sSub>
            <m:d>
              <m:dPr>
                <m:ctrlPr>
                  <w:rPr>
                    <w:rFonts w:ascii="Cambria Math" w:hAnsi="Cambria Math"/>
                  </w:rPr>
                </m:ctrlPr>
              </m:dPr>
              <m:e>
                <m:r>
                  <m:rPr>
                    <m:sty m:val="p"/>
                  </m:rPr>
                  <w:rPr>
                    <w:rFonts w:ascii="Cambria Math" w:hAnsi="Cambria Math"/>
                  </w:rPr>
                  <m:t>1+</m:t>
                </m:r>
                <m:sSub>
                  <m:sSubPr>
                    <m:ctrlPr>
                      <w:rPr>
                        <w:rFonts w:ascii="Cambria Math" w:hAnsi="Cambria Math"/>
                        <w:i/>
                      </w:rPr>
                    </m:ctrlPr>
                  </m:sSubPr>
                  <m:e>
                    <m:r>
                      <w:rPr>
                        <w:rFonts w:ascii="Cambria Math" w:hAnsi="Cambria Math"/>
                      </w:rPr>
                      <m:t>τ</m:t>
                    </m:r>
                  </m:e>
                  <m:sub>
                    <m:r>
                      <w:rPr>
                        <w:rFonts w:ascii="Cambria Math" w:hAnsi="Cambria Math"/>
                      </w:rPr>
                      <m:t>e</m:t>
                    </m:r>
                  </m:sub>
                </m:sSub>
                <m:r>
                  <w:rPr>
                    <w:rFonts w:ascii="Cambria Math" w:hAnsi="Cambria Math"/>
                  </w:rPr>
                  <m:t>p</m:t>
                </m:r>
              </m:e>
            </m:d>
          </m:den>
        </m:f>
      </m:oMath>
      <w:r w:rsidR="00256F94">
        <w:t xml:space="preserve"> et ainsi </w:t>
      </w:r>
      <m:oMath>
        <m:r>
          <w:rPr>
            <w:rFonts w:ascii="Cambria Math" w:hAnsi="Cambria Math"/>
          </w:rPr>
          <m:t>ϵ</m:t>
        </m:r>
        <m:d>
          <m:dPr>
            <m:ctrlPr>
              <w:rPr>
                <w:rFonts w:ascii="Cambria Math" w:hAnsi="Cambria Math"/>
                <w:i/>
              </w:rPr>
            </m:ctrlPr>
          </m:dPr>
          <m:e>
            <m:r>
              <w:rPr>
                <w:rFonts w:ascii="Cambria Math" w:hAnsi="Cambria Math"/>
              </w:rPr>
              <m:t>p</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qc</m:t>
                </m:r>
              </m:sub>
            </m:sSub>
            <m:d>
              <m:dPr>
                <m:ctrlPr>
                  <w:rPr>
                    <w:rFonts w:ascii="Cambria Math" w:hAnsi="Cambria Math"/>
                    <w:i/>
                  </w:rPr>
                </m:ctrlPr>
              </m:dPr>
              <m:e>
                <m:r>
                  <w:rPr>
                    <w:rFonts w:ascii="Cambria Math" w:hAnsi="Cambria Math"/>
                  </w:rPr>
                  <m:t>p</m:t>
                </m:r>
              </m:e>
            </m:d>
          </m:num>
          <m:den>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1</m:t>
                    </m:r>
                  </m:sub>
                </m:sSub>
                <m:sSub>
                  <m:sSubPr>
                    <m:ctrlPr>
                      <w:rPr>
                        <w:rFonts w:ascii="Cambria Math" w:hAnsi="Cambria Math"/>
                        <w:i/>
                      </w:rPr>
                    </m:ctrlPr>
                  </m:sSubPr>
                  <m:e>
                    <m:r>
                      <w:rPr>
                        <w:rFonts w:ascii="Cambria Math" w:hAnsi="Cambria Math"/>
                      </w:rPr>
                      <m:t>K</m:t>
                    </m:r>
                  </m:e>
                  <m:sub>
                    <m:r>
                      <w:rPr>
                        <w:rFonts w:ascii="Cambria Math" w:hAnsi="Cambria Math"/>
                      </w:rPr>
                      <m:t>0</m:t>
                    </m:r>
                  </m:sub>
                </m:sSub>
                <m:sSub>
                  <m:sSubPr>
                    <m:ctrlPr>
                      <w:rPr>
                        <w:rFonts w:ascii="Cambria Math" w:hAnsi="Cambria Math"/>
                        <w:i/>
                      </w:rPr>
                    </m:ctrlPr>
                  </m:sSubPr>
                  <m:e>
                    <m:r>
                      <w:rPr>
                        <w:rFonts w:ascii="Cambria Math" w:hAnsi="Cambria Math"/>
                      </w:rPr>
                      <m:t>τ</m:t>
                    </m:r>
                  </m:e>
                  <m:sub>
                    <m:r>
                      <w:rPr>
                        <w:rFonts w:ascii="Cambria Math" w:hAnsi="Cambria Math"/>
                      </w:rPr>
                      <m:t>0</m:t>
                    </m:r>
                  </m:sub>
                </m:sSub>
              </m:num>
              <m:den>
                <m:r>
                  <m:rPr>
                    <m:sty m:val="p"/>
                  </m:rPr>
                  <w:rPr>
                    <w:rFonts w:ascii="Cambria Math" w:hAnsi="Cambria Math"/>
                  </w:rPr>
                  <m:t xml:space="preserve"> </m:t>
                </m:r>
                <m:sSub>
                  <m:sSubPr>
                    <m:ctrlPr>
                      <w:rPr>
                        <w:rFonts w:ascii="Cambria Math" w:hAnsi="Cambria Math"/>
                        <w:i/>
                      </w:rPr>
                    </m:ctrlPr>
                  </m:sSubPr>
                  <m:e>
                    <m:r>
                      <w:rPr>
                        <w:rFonts w:ascii="Cambria Math" w:hAnsi="Cambria Math"/>
                      </w:rPr>
                      <m:t>τ</m:t>
                    </m:r>
                  </m:e>
                  <m:sub>
                    <m:r>
                      <w:rPr>
                        <w:rFonts w:ascii="Cambria Math" w:hAnsi="Cambria Math"/>
                      </w:rPr>
                      <m:t>i</m:t>
                    </m:r>
                  </m:sub>
                </m:sSub>
                <m:d>
                  <m:dPr>
                    <m:ctrlPr>
                      <w:rPr>
                        <w:rFonts w:ascii="Cambria Math" w:hAnsi="Cambria Math"/>
                      </w:rPr>
                    </m:ctrlPr>
                  </m:dPr>
                  <m:e>
                    <m:r>
                      <m:rPr>
                        <m:sty m:val="p"/>
                      </m:rPr>
                      <w:rPr>
                        <w:rFonts w:ascii="Cambria Math" w:hAnsi="Cambria Math"/>
                      </w:rPr>
                      <m:t>1+</m:t>
                    </m:r>
                    <m:sSub>
                      <m:sSubPr>
                        <m:ctrlPr>
                          <w:rPr>
                            <w:rFonts w:ascii="Cambria Math" w:hAnsi="Cambria Math"/>
                            <w:i/>
                          </w:rPr>
                        </m:ctrlPr>
                      </m:sSubPr>
                      <m:e>
                        <m:r>
                          <w:rPr>
                            <w:rFonts w:ascii="Cambria Math" w:hAnsi="Cambria Math"/>
                          </w:rPr>
                          <m:t>τ</m:t>
                        </m:r>
                      </m:e>
                      <m:sub>
                        <m:r>
                          <w:rPr>
                            <w:rFonts w:ascii="Cambria Math" w:hAnsi="Cambria Math"/>
                          </w:rPr>
                          <m:t>e</m:t>
                        </m:r>
                      </m:sub>
                    </m:sSub>
                    <m:r>
                      <w:rPr>
                        <w:rFonts w:ascii="Cambria Math" w:hAnsi="Cambria Math"/>
                      </w:rPr>
                      <m:t>p</m:t>
                    </m:r>
                  </m:e>
                </m:d>
              </m:den>
            </m:f>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τ</m:t>
                </m:r>
              </m:e>
              <m:sub>
                <m:r>
                  <w:rPr>
                    <w:rFonts w:ascii="Cambria Math" w:hAnsi="Cambria Math"/>
                  </w:rPr>
                  <m:t>i</m:t>
                </m:r>
              </m:sub>
            </m:sSub>
            <m:d>
              <m:dPr>
                <m:ctrlPr>
                  <w:rPr>
                    <w:rFonts w:ascii="Cambria Math" w:hAnsi="Cambria Math"/>
                  </w:rPr>
                </m:ctrlPr>
              </m:dPr>
              <m:e>
                <m:r>
                  <m:rPr>
                    <m:sty m:val="p"/>
                  </m:rPr>
                  <w:rPr>
                    <w:rFonts w:ascii="Cambria Math" w:hAnsi="Cambria Math"/>
                  </w:rPr>
                  <m:t>1+</m:t>
                </m:r>
                <m:sSub>
                  <m:sSubPr>
                    <m:ctrlPr>
                      <w:rPr>
                        <w:rFonts w:ascii="Cambria Math" w:hAnsi="Cambria Math"/>
                        <w:i/>
                      </w:rPr>
                    </m:ctrlPr>
                  </m:sSubPr>
                  <m:e>
                    <m:r>
                      <w:rPr>
                        <w:rFonts w:ascii="Cambria Math" w:hAnsi="Cambria Math"/>
                      </w:rPr>
                      <m:t>τ</m:t>
                    </m:r>
                  </m:e>
                  <m:sub>
                    <m:r>
                      <w:rPr>
                        <w:rFonts w:ascii="Cambria Math" w:hAnsi="Cambria Math"/>
                      </w:rPr>
                      <m:t>e</m:t>
                    </m:r>
                  </m:sub>
                </m:sSub>
                <m:r>
                  <w:rPr>
                    <w:rFonts w:ascii="Cambria Math" w:hAnsi="Cambria Math"/>
                  </w:rPr>
                  <m:t>p</m:t>
                </m:r>
              </m:e>
            </m:d>
          </m:num>
          <m:den>
            <m:sSub>
              <m:sSubPr>
                <m:ctrlPr>
                  <w:rPr>
                    <w:rFonts w:ascii="Cambria Math" w:hAnsi="Cambria Math"/>
                    <w:i/>
                  </w:rPr>
                </m:ctrlPr>
              </m:sSubPr>
              <m:e>
                <m:r>
                  <w:rPr>
                    <w:rFonts w:ascii="Cambria Math" w:hAnsi="Cambria Math"/>
                  </w:rPr>
                  <m:t>τ</m:t>
                </m:r>
              </m:e>
              <m:sub>
                <m:r>
                  <w:rPr>
                    <w:rFonts w:ascii="Cambria Math" w:hAnsi="Cambria Math"/>
                  </w:rPr>
                  <m:t>i</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K</m:t>
                </m:r>
              </m:e>
              <m:sub>
                <m:r>
                  <w:rPr>
                    <w:rFonts w:ascii="Cambria Math" w:hAnsi="Cambria Math"/>
                  </w:rPr>
                  <m:t>0</m:t>
                </m:r>
              </m:sub>
            </m:sSub>
            <m:sSub>
              <m:sSubPr>
                <m:ctrlPr>
                  <w:rPr>
                    <w:rFonts w:ascii="Cambria Math" w:hAnsi="Cambria Math"/>
                    <w:i/>
                  </w:rPr>
                </m:ctrlPr>
              </m:sSubPr>
              <m:e>
                <m:r>
                  <w:rPr>
                    <w:rFonts w:ascii="Cambria Math" w:hAnsi="Cambria Math"/>
                  </w:rPr>
                  <m:t>τ</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i</m:t>
                </m:r>
              </m:sub>
            </m:sSub>
            <m:sSub>
              <m:sSubPr>
                <m:ctrlPr>
                  <w:rPr>
                    <w:rFonts w:ascii="Cambria Math" w:hAnsi="Cambria Math"/>
                    <w:i/>
                  </w:rPr>
                </m:ctrlPr>
              </m:sSubPr>
              <m:e>
                <m:r>
                  <w:rPr>
                    <w:rFonts w:ascii="Cambria Math" w:hAnsi="Cambria Math"/>
                  </w:rPr>
                  <m:t>τ</m:t>
                </m:r>
              </m:e>
              <m:sub>
                <m:r>
                  <w:rPr>
                    <w:rFonts w:ascii="Cambria Math" w:hAnsi="Cambria Math"/>
                  </w:rPr>
                  <m:t>e</m:t>
                </m:r>
              </m:sub>
            </m:sSub>
            <m:r>
              <w:rPr>
                <w:rFonts w:ascii="Cambria Math" w:hAnsi="Cambria Math"/>
              </w:rPr>
              <m:t>p</m:t>
            </m:r>
          </m:den>
        </m:f>
        <m:sSub>
          <m:sSubPr>
            <m:ctrlPr>
              <w:rPr>
                <w:rFonts w:ascii="Cambria Math" w:hAnsi="Cambria Math"/>
                <w:i/>
              </w:rPr>
            </m:ctrlPr>
          </m:sSubPr>
          <m:e>
            <m:r>
              <w:rPr>
                <w:rFonts w:ascii="Cambria Math" w:hAnsi="Cambria Math"/>
              </w:rPr>
              <m:t>I</m:t>
            </m:r>
          </m:e>
          <m:sub>
            <m:r>
              <w:rPr>
                <w:rFonts w:ascii="Cambria Math" w:hAnsi="Cambria Math"/>
              </w:rPr>
              <m:t>qc</m:t>
            </m:r>
          </m:sub>
        </m:sSub>
        <m:d>
          <m:dPr>
            <m:ctrlPr>
              <w:rPr>
                <w:rFonts w:ascii="Cambria Math" w:hAnsi="Cambria Math"/>
                <w:i/>
              </w:rPr>
            </m:ctrlPr>
          </m:dPr>
          <m:e>
            <m:r>
              <w:rPr>
                <w:rFonts w:ascii="Cambria Math" w:hAnsi="Cambria Math"/>
              </w:rPr>
              <m:t>p</m:t>
            </m:r>
          </m:e>
        </m:d>
      </m:oMath>
    </w:p>
    <w:p w:rsidR="00256F94" w:rsidRDefault="00F90854" w:rsidP="00E74509">
      <w:pPr>
        <w:pStyle w:val="Corrig"/>
      </w:pPr>
      <w:r>
        <w:t xml:space="preserve">Pour le calcul de l’erreur, on utilise la formule rappelée dans le tableau 5,  </w:t>
      </w:r>
      <m:oMath>
        <m:r>
          <m:rPr>
            <m:sty m:val="p"/>
          </m:rPr>
          <w:rPr>
            <w:rFonts w:ascii="Cambria Math" w:eastAsiaTheme="minorHAnsi" w:hAnsi="Cambria Math"/>
          </w:rPr>
          <m:t>μ</m:t>
        </m:r>
        <m:r>
          <m:rPr>
            <m:sty m:val="p"/>
          </m:rPr>
          <w:rPr>
            <w:rFonts w:ascii="Cambria Math" w:eastAsiaTheme="minorHAnsi" w:hAnsi="Cambria Math"/>
            <w:sz w:val="14"/>
          </w:rPr>
          <m:t>i∞</m:t>
        </m:r>
      </m:oMath>
      <w:r>
        <w:rPr>
          <w:rFonts w:eastAsiaTheme="minorHAnsi"/>
          <w:sz w:val="14"/>
        </w:rPr>
        <w:t xml:space="preserve"> = </w:t>
      </w:r>
      <w:r w:rsidR="00256F94">
        <w:t xml:space="preserve">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p→0</m:t>
                </m:r>
              </m:lim>
            </m:limLow>
          </m:fName>
          <m:e>
            <m:r>
              <w:rPr>
                <w:rFonts w:ascii="Cambria Math" w:hAnsi="Cambria Math"/>
              </w:rPr>
              <m:t>p.ϵ</m:t>
            </m:r>
            <m:d>
              <m:dPr>
                <m:ctrlPr>
                  <w:rPr>
                    <w:rFonts w:ascii="Cambria Math" w:hAnsi="Cambria Math"/>
                    <w:i/>
                  </w:rPr>
                </m:ctrlPr>
              </m:dPr>
              <m:e>
                <m:r>
                  <w:rPr>
                    <w:rFonts w:ascii="Cambria Math" w:hAnsi="Cambria Math"/>
                  </w:rPr>
                  <m:t>p</m:t>
                </m:r>
              </m:e>
            </m:d>
          </m:e>
        </m:func>
      </m:oMath>
      <w:r>
        <w:t xml:space="preserve"> (l’erreur demandée est ici absolue et non relative). En outre </w:t>
      </w:r>
      <m:oMath>
        <m:sSub>
          <m:sSubPr>
            <m:ctrlPr>
              <w:rPr>
                <w:rFonts w:ascii="Cambria Math" w:hAnsi="Cambria Math"/>
                <w:i/>
              </w:rPr>
            </m:ctrlPr>
          </m:sSubPr>
          <m:e>
            <m:r>
              <w:rPr>
                <w:rFonts w:ascii="Cambria Math" w:hAnsi="Cambria Math"/>
              </w:rPr>
              <m:t>I</m:t>
            </m:r>
          </m:e>
          <m:sub>
            <m:r>
              <w:rPr>
                <w:rFonts w:ascii="Cambria Math" w:hAnsi="Cambria Math"/>
              </w:rPr>
              <m:t>qc</m:t>
            </m:r>
          </m:sub>
        </m:sSub>
        <m:d>
          <m:dPr>
            <m:ctrlPr>
              <w:rPr>
                <w:rFonts w:ascii="Cambria Math" w:hAnsi="Cambria Math"/>
                <w:i/>
              </w:rPr>
            </m:ctrlPr>
          </m:dPr>
          <m:e>
            <m:r>
              <w:rPr>
                <w:rFonts w:ascii="Cambria Math" w:hAnsi="Cambria Math"/>
              </w:rPr>
              <m:t>p</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p</m:t>
            </m:r>
          </m:den>
        </m:f>
      </m:oMath>
    </w:p>
    <w:p w:rsidR="00F90854" w:rsidRDefault="00F90854" w:rsidP="00E74509">
      <w:pPr>
        <w:pStyle w:val="Corrig"/>
      </w:pPr>
      <m:oMathPara>
        <m:oMath>
          <m:r>
            <m:rPr>
              <m:sty m:val="p"/>
            </m:rPr>
            <w:rPr>
              <w:rFonts w:ascii="Cambria Math" w:eastAsiaTheme="minorHAnsi" w:hAnsi="Cambria Math"/>
            </w:rPr>
            <m:t>μ</m:t>
          </m:r>
          <m:r>
            <m:rPr>
              <m:sty m:val="p"/>
            </m:rPr>
            <w:rPr>
              <w:rFonts w:ascii="Cambria Math" w:eastAsiaTheme="minorHAnsi" w:hAnsi="Cambria Math"/>
              <w:sz w:val="14"/>
            </w:rPr>
            <m:t xml:space="preserve">i∞= </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p→0</m:t>
                  </m:r>
                </m:lim>
              </m:limLow>
            </m:fName>
            <m:e>
              <m:r>
                <w:rPr>
                  <w:rFonts w:ascii="Cambria Math" w:hAnsi="Cambria Math"/>
                </w:rPr>
                <m:t>p.ϵ</m:t>
              </m:r>
              <m:d>
                <m:dPr>
                  <m:ctrlPr>
                    <w:rPr>
                      <w:rFonts w:ascii="Cambria Math" w:hAnsi="Cambria Math"/>
                      <w:i/>
                    </w:rPr>
                  </m:ctrlPr>
                </m:dPr>
                <m:e>
                  <m:r>
                    <w:rPr>
                      <w:rFonts w:ascii="Cambria Math" w:hAnsi="Cambria Math"/>
                    </w:rPr>
                    <m:t>p</m:t>
                  </m:r>
                </m:e>
              </m:d>
            </m:e>
          </m:func>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p→0</m:t>
                  </m:r>
                </m:lim>
              </m:limLow>
            </m:fName>
            <m:e>
              <m:r>
                <w:rPr>
                  <w:rFonts w:ascii="Cambria Math" w:hAnsi="Cambria Math"/>
                </w:rPr>
                <m:t>p.</m:t>
              </m:r>
              <m:f>
                <m:fPr>
                  <m:ctrlPr>
                    <w:rPr>
                      <w:rFonts w:ascii="Cambria Math" w:hAnsi="Cambria Math"/>
                      <w:i/>
                    </w:rPr>
                  </m:ctrlPr>
                </m:fPr>
                <m:num>
                  <m:sSub>
                    <m:sSubPr>
                      <m:ctrlPr>
                        <w:rPr>
                          <w:rFonts w:ascii="Cambria Math" w:hAnsi="Cambria Math"/>
                          <w:i/>
                        </w:rPr>
                      </m:ctrlPr>
                    </m:sSubPr>
                    <m:e>
                      <m:r>
                        <w:rPr>
                          <w:rFonts w:ascii="Cambria Math" w:hAnsi="Cambria Math"/>
                        </w:rPr>
                        <m:t>τ</m:t>
                      </m:r>
                    </m:e>
                    <m:sub>
                      <m:r>
                        <w:rPr>
                          <w:rFonts w:ascii="Cambria Math" w:hAnsi="Cambria Math"/>
                        </w:rPr>
                        <m:t>i</m:t>
                      </m:r>
                    </m:sub>
                  </m:sSub>
                  <m:d>
                    <m:dPr>
                      <m:ctrlPr>
                        <w:rPr>
                          <w:rFonts w:ascii="Cambria Math" w:hAnsi="Cambria Math"/>
                        </w:rPr>
                      </m:ctrlPr>
                    </m:dPr>
                    <m:e>
                      <m:r>
                        <m:rPr>
                          <m:sty m:val="p"/>
                        </m:rPr>
                        <w:rPr>
                          <w:rFonts w:ascii="Cambria Math" w:hAnsi="Cambria Math"/>
                        </w:rPr>
                        <m:t>1+</m:t>
                      </m:r>
                      <m:sSub>
                        <m:sSubPr>
                          <m:ctrlPr>
                            <w:rPr>
                              <w:rFonts w:ascii="Cambria Math" w:hAnsi="Cambria Math"/>
                              <w:i/>
                            </w:rPr>
                          </m:ctrlPr>
                        </m:sSubPr>
                        <m:e>
                          <m:r>
                            <w:rPr>
                              <w:rFonts w:ascii="Cambria Math" w:hAnsi="Cambria Math"/>
                            </w:rPr>
                            <m:t>τ</m:t>
                          </m:r>
                        </m:e>
                        <m:sub>
                          <m:r>
                            <w:rPr>
                              <w:rFonts w:ascii="Cambria Math" w:hAnsi="Cambria Math"/>
                            </w:rPr>
                            <m:t>e</m:t>
                          </m:r>
                        </m:sub>
                      </m:sSub>
                      <m:r>
                        <w:rPr>
                          <w:rFonts w:ascii="Cambria Math" w:hAnsi="Cambria Math"/>
                        </w:rPr>
                        <m:t>p</m:t>
                      </m:r>
                    </m:e>
                  </m:d>
                </m:num>
                <m:den>
                  <m:sSub>
                    <m:sSubPr>
                      <m:ctrlPr>
                        <w:rPr>
                          <w:rFonts w:ascii="Cambria Math" w:hAnsi="Cambria Math"/>
                          <w:i/>
                        </w:rPr>
                      </m:ctrlPr>
                    </m:sSubPr>
                    <m:e>
                      <m:r>
                        <w:rPr>
                          <w:rFonts w:ascii="Cambria Math" w:hAnsi="Cambria Math"/>
                        </w:rPr>
                        <m:t>τ</m:t>
                      </m:r>
                    </m:e>
                    <m:sub>
                      <m:r>
                        <w:rPr>
                          <w:rFonts w:ascii="Cambria Math" w:hAnsi="Cambria Math"/>
                        </w:rPr>
                        <m:t>i</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K</m:t>
                      </m:r>
                    </m:e>
                    <m:sub>
                      <m:r>
                        <w:rPr>
                          <w:rFonts w:ascii="Cambria Math" w:hAnsi="Cambria Math"/>
                        </w:rPr>
                        <m:t>0</m:t>
                      </m:r>
                    </m:sub>
                  </m:sSub>
                  <m:sSub>
                    <m:sSubPr>
                      <m:ctrlPr>
                        <w:rPr>
                          <w:rFonts w:ascii="Cambria Math" w:hAnsi="Cambria Math"/>
                          <w:i/>
                        </w:rPr>
                      </m:ctrlPr>
                    </m:sSubPr>
                    <m:e>
                      <m:r>
                        <w:rPr>
                          <w:rFonts w:ascii="Cambria Math" w:hAnsi="Cambria Math"/>
                        </w:rPr>
                        <m:t>τ</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i</m:t>
                      </m:r>
                    </m:sub>
                  </m:sSub>
                  <m:sSub>
                    <m:sSubPr>
                      <m:ctrlPr>
                        <w:rPr>
                          <w:rFonts w:ascii="Cambria Math" w:hAnsi="Cambria Math"/>
                          <w:i/>
                        </w:rPr>
                      </m:ctrlPr>
                    </m:sSubPr>
                    <m:e>
                      <m:r>
                        <w:rPr>
                          <w:rFonts w:ascii="Cambria Math" w:hAnsi="Cambria Math"/>
                        </w:rPr>
                        <m:t>τ</m:t>
                      </m:r>
                    </m:e>
                    <m:sub>
                      <m:r>
                        <w:rPr>
                          <w:rFonts w:ascii="Cambria Math" w:hAnsi="Cambria Math"/>
                        </w:rPr>
                        <m:t>e</m:t>
                      </m:r>
                    </m:sub>
                  </m:sSub>
                  <m:r>
                    <w:rPr>
                      <w:rFonts w:ascii="Cambria Math" w:hAnsi="Cambria Math"/>
                    </w:rPr>
                    <m:t>p</m:t>
                  </m:r>
                </m:den>
              </m:f>
              <m:sSub>
                <m:sSubPr>
                  <m:ctrlPr>
                    <w:rPr>
                      <w:rFonts w:ascii="Cambria Math" w:hAnsi="Cambria Math"/>
                      <w:i/>
                    </w:rPr>
                  </m:ctrlPr>
                </m:sSubPr>
                <m:e>
                  <m:r>
                    <w:rPr>
                      <w:rFonts w:ascii="Cambria Math" w:hAnsi="Cambria Math"/>
                    </w:rPr>
                    <m:t>I</m:t>
                  </m:r>
                </m:e>
                <m:sub>
                  <m:r>
                    <w:rPr>
                      <w:rFonts w:ascii="Cambria Math" w:hAnsi="Cambria Math"/>
                    </w:rPr>
                    <m:t>qc</m:t>
                  </m:r>
                </m:sub>
              </m:sSub>
              <m:d>
                <m:dPr>
                  <m:ctrlPr>
                    <w:rPr>
                      <w:rFonts w:ascii="Cambria Math" w:hAnsi="Cambria Math"/>
                      <w:i/>
                    </w:rPr>
                  </m:ctrlPr>
                </m:dPr>
                <m:e>
                  <m:r>
                    <w:rPr>
                      <w:rFonts w:ascii="Cambria Math" w:hAnsi="Cambria Math"/>
                    </w:rPr>
                    <m:t>p</m:t>
                  </m:r>
                </m:e>
              </m:d>
            </m:e>
          </m:func>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p→0</m:t>
                  </m:r>
                </m:lim>
              </m:limLow>
            </m:fName>
            <m:e>
              <m:r>
                <w:rPr>
                  <w:rFonts w:ascii="Cambria Math" w:hAnsi="Cambria Math"/>
                </w:rPr>
                <m:t>p.</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τ</m:t>
                          </m:r>
                        </m:e>
                        <m:sub>
                          <m:r>
                            <w:rPr>
                              <w:rFonts w:ascii="Cambria Math" w:hAnsi="Cambria Math"/>
                            </w:rPr>
                            <m:t>i</m:t>
                          </m:r>
                        </m:sub>
                      </m:sSub>
                      <m:d>
                        <m:dPr>
                          <m:ctrlPr>
                            <w:rPr>
                              <w:rFonts w:ascii="Cambria Math" w:hAnsi="Cambria Math"/>
                            </w:rPr>
                          </m:ctrlPr>
                        </m:dPr>
                        <m:e>
                          <m:r>
                            <m:rPr>
                              <m:sty m:val="p"/>
                            </m:rPr>
                            <w:rPr>
                              <w:rFonts w:ascii="Cambria Math" w:hAnsi="Cambria Math"/>
                            </w:rPr>
                            <m:t>1+</m:t>
                          </m:r>
                          <m:sSub>
                            <m:sSubPr>
                              <m:ctrlPr>
                                <w:rPr>
                                  <w:rFonts w:ascii="Cambria Math" w:hAnsi="Cambria Math"/>
                                  <w:i/>
                                </w:rPr>
                              </m:ctrlPr>
                            </m:sSubPr>
                            <m:e>
                              <m:r>
                                <w:rPr>
                                  <w:rFonts w:ascii="Cambria Math" w:hAnsi="Cambria Math"/>
                                </w:rPr>
                                <m:t>τ</m:t>
                              </m:r>
                            </m:e>
                            <m:sub>
                              <m:r>
                                <w:rPr>
                                  <w:rFonts w:ascii="Cambria Math" w:hAnsi="Cambria Math"/>
                                </w:rPr>
                                <m:t>e</m:t>
                              </m:r>
                            </m:sub>
                          </m:sSub>
                          <m:r>
                            <w:rPr>
                              <w:rFonts w:ascii="Cambria Math" w:hAnsi="Cambria Math"/>
                            </w:rPr>
                            <m:t>p</m:t>
                          </m:r>
                        </m:e>
                      </m:d>
                    </m:num>
                    <m:den>
                      <m:sSub>
                        <m:sSubPr>
                          <m:ctrlPr>
                            <w:rPr>
                              <w:rFonts w:ascii="Cambria Math" w:hAnsi="Cambria Math"/>
                              <w:i/>
                            </w:rPr>
                          </m:ctrlPr>
                        </m:sSubPr>
                        <m:e>
                          <m:r>
                            <w:rPr>
                              <w:rFonts w:ascii="Cambria Math" w:hAnsi="Cambria Math"/>
                            </w:rPr>
                            <m:t>τ</m:t>
                          </m:r>
                        </m:e>
                        <m:sub>
                          <m:r>
                            <w:rPr>
                              <w:rFonts w:ascii="Cambria Math" w:hAnsi="Cambria Math"/>
                            </w:rPr>
                            <m:t>i</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K</m:t>
                          </m:r>
                        </m:e>
                        <m:sub>
                          <m:r>
                            <w:rPr>
                              <w:rFonts w:ascii="Cambria Math" w:hAnsi="Cambria Math"/>
                            </w:rPr>
                            <m:t>0</m:t>
                          </m:r>
                        </m:sub>
                      </m:sSub>
                      <m:sSub>
                        <m:sSubPr>
                          <m:ctrlPr>
                            <w:rPr>
                              <w:rFonts w:ascii="Cambria Math" w:hAnsi="Cambria Math"/>
                              <w:i/>
                            </w:rPr>
                          </m:ctrlPr>
                        </m:sSubPr>
                        <m:e>
                          <m:r>
                            <w:rPr>
                              <w:rFonts w:ascii="Cambria Math" w:hAnsi="Cambria Math"/>
                            </w:rPr>
                            <m:t>τ</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i</m:t>
                          </m:r>
                        </m:sub>
                      </m:sSub>
                      <m:sSub>
                        <m:sSubPr>
                          <m:ctrlPr>
                            <w:rPr>
                              <w:rFonts w:ascii="Cambria Math" w:hAnsi="Cambria Math"/>
                              <w:i/>
                            </w:rPr>
                          </m:ctrlPr>
                        </m:sSubPr>
                        <m:e>
                          <m:r>
                            <w:rPr>
                              <w:rFonts w:ascii="Cambria Math" w:hAnsi="Cambria Math"/>
                            </w:rPr>
                            <m:t>τ</m:t>
                          </m:r>
                        </m:e>
                        <m:sub>
                          <m:r>
                            <w:rPr>
                              <w:rFonts w:ascii="Cambria Math" w:hAnsi="Cambria Math"/>
                            </w:rPr>
                            <m:t>e</m:t>
                          </m:r>
                        </m:sub>
                      </m:sSub>
                      <m:r>
                        <w:rPr>
                          <w:rFonts w:ascii="Cambria Math" w:hAnsi="Cambria Math"/>
                        </w:rPr>
                        <m:t>p</m:t>
                      </m:r>
                    </m:den>
                  </m:f>
                </m:e>
              </m:d>
              <m:f>
                <m:fPr>
                  <m:ctrlPr>
                    <w:rPr>
                      <w:rFonts w:ascii="Cambria Math" w:hAnsi="Cambria Math"/>
                      <w:i/>
                    </w:rPr>
                  </m:ctrlPr>
                </m:fPr>
                <m:num>
                  <m:r>
                    <w:rPr>
                      <w:rFonts w:ascii="Cambria Math" w:hAnsi="Cambria Math"/>
                    </w:rPr>
                    <m:t>1</m:t>
                  </m:r>
                </m:num>
                <m:den>
                  <m:r>
                    <w:rPr>
                      <w:rFonts w:ascii="Cambria Math" w:hAnsi="Cambria Math"/>
                    </w:rPr>
                    <m:t>p</m:t>
                  </m:r>
                </m:den>
              </m:f>
            </m:e>
          </m:fun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τ</m:t>
                  </m:r>
                </m:e>
                <m:sub>
                  <m:r>
                    <w:rPr>
                      <w:rFonts w:ascii="Cambria Math" w:hAnsi="Cambria Math"/>
                    </w:rPr>
                    <m:t>i</m:t>
                  </m:r>
                </m:sub>
              </m:sSub>
            </m:num>
            <m:den>
              <m:sSub>
                <m:sSubPr>
                  <m:ctrlPr>
                    <w:rPr>
                      <w:rFonts w:ascii="Cambria Math" w:hAnsi="Cambria Math"/>
                      <w:i/>
                    </w:rPr>
                  </m:ctrlPr>
                </m:sSubPr>
                <m:e>
                  <m:r>
                    <w:rPr>
                      <w:rFonts w:ascii="Cambria Math" w:hAnsi="Cambria Math"/>
                    </w:rPr>
                    <m:t>τ</m:t>
                  </m:r>
                </m:e>
                <m:sub>
                  <m:r>
                    <w:rPr>
                      <w:rFonts w:ascii="Cambria Math" w:hAnsi="Cambria Math"/>
                    </w:rPr>
                    <m:t>i</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K</m:t>
                  </m:r>
                </m:e>
                <m:sub>
                  <m:r>
                    <w:rPr>
                      <w:rFonts w:ascii="Cambria Math" w:hAnsi="Cambria Math"/>
                    </w:rPr>
                    <m:t>0</m:t>
                  </m:r>
                </m:sub>
              </m:sSub>
              <m:sSub>
                <m:sSubPr>
                  <m:ctrlPr>
                    <w:rPr>
                      <w:rFonts w:ascii="Cambria Math" w:hAnsi="Cambria Math"/>
                      <w:i/>
                    </w:rPr>
                  </m:ctrlPr>
                </m:sSubPr>
                <m:e>
                  <m:r>
                    <w:rPr>
                      <w:rFonts w:ascii="Cambria Math" w:hAnsi="Cambria Math"/>
                    </w:rPr>
                    <m:t>τ</m:t>
                  </m:r>
                </m:e>
                <m:sub>
                  <m:r>
                    <w:rPr>
                      <w:rFonts w:ascii="Cambria Math" w:hAnsi="Cambria Math"/>
                    </w:rPr>
                    <m:t>0</m:t>
                  </m:r>
                </m:sub>
              </m:sSub>
            </m:den>
          </m:f>
        </m:oMath>
      </m:oMathPara>
    </w:p>
    <w:p w:rsidR="00C95CBC" w:rsidRDefault="000E78A7" w:rsidP="000E78A7">
      <w:pPr>
        <w:pStyle w:val="Corrig"/>
      </w:pPr>
      <w:r>
        <w:t>Or, toujours selon le tableau 5, cette erreur doit rester inférieure 5% de la consigne appliquée. Donc on obtient l’équation suivante :</w:t>
      </w:r>
      <w:r w:rsidR="00C95CBC">
        <w:t xml:space="preserve"> </w:t>
      </w:r>
      <m:oMath>
        <m:r>
          <m:rPr>
            <m:sty m:val="p"/>
          </m:rPr>
          <w:rPr>
            <w:rFonts w:ascii="Cambria Math" w:eastAsiaTheme="minorHAnsi" w:hAnsi="Cambria Math"/>
          </w:rPr>
          <m:t>μ</m:t>
        </m:r>
        <m:r>
          <m:rPr>
            <m:sty m:val="p"/>
          </m:rPr>
          <w:rPr>
            <w:rFonts w:ascii="Cambria Math" w:eastAsiaTheme="minorHAnsi" w:hAnsi="Cambria Math"/>
            <w:sz w:val="14"/>
          </w:rPr>
          <m:t>i∞</m:t>
        </m:r>
        <m:r>
          <w:rPr>
            <w:rFonts w:ascii="Cambria Math" w:hAnsi="Cambria Math"/>
          </w:rPr>
          <m:t xml:space="preserve">≤0,05 . </m:t>
        </m:r>
      </m:oMath>
      <w:r w:rsidR="00C95CBC">
        <w:t>1A</w:t>
      </w:r>
    </w:p>
    <w:p w:rsidR="00F90854" w:rsidRPr="00F90854" w:rsidRDefault="00C95CBC" w:rsidP="000E78A7">
      <w:pPr>
        <w:pStyle w:val="Corrig"/>
      </w:pPr>
      <w:r>
        <w:t xml:space="preserve"> et </w:t>
      </w:r>
      <m:oMath>
        <m:r>
          <w:rPr>
            <w:rFonts w:ascii="Cambria Math" w:hAnsi="Cambria Math"/>
          </w:rPr>
          <m:t>0,05.</m:t>
        </m:r>
        <m:d>
          <m:dPr>
            <m:ctrlPr>
              <w:rPr>
                <w:rFonts w:ascii="Cambria Math" w:hAnsi="Cambria Math"/>
                <w:i/>
              </w:rPr>
            </m:ctrlPr>
          </m:dPr>
          <m:e>
            <m:sSub>
              <m:sSubPr>
                <m:ctrlPr>
                  <w:rPr>
                    <w:rFonts w:ascii="Cambria Math" w:hAnsi="Cambria Math"/>
                    <w:i/>
                  </w:rPr>
                </m:ctrlPr>
              </m:sSubPr>
              <m:e>
                <m:r>
                  <w:rPr>
                    <w:rFonts w:ascii="Cambria Math" w:hAnsi="Cambria Math"/>
                  </w:rPr>
                  <m:t>τ</m:t>
                </m:r>
              </m:e>
              <m:sub>
                <m:r>
                  <w:rPr>
                    <w:rFonts w:ascii="Cambria Math" w:hAnsi="Cambria Math"/>
                  </w:rPr>
                  <m:t>i</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K</m:t>
                </m:r>
              </m:e>
              <m:sub>
                <m:r>
                  <w:rPr>
                    <w:rFonts w:ascii="Cambria Math" w:hAnsi="Cambria Math"/>
                  </w:rPr>
                  <m:t>0</m:t>
                </m:r>
              </m:sub>
            </m:sSub>
            <m:sSub>
              <m:sSubPr>
                <m:ctrlPr>
                  <w:rPr>
                    <w:rFonts w:ascii="Cambria Math" w:hAnsi="Cambria Math"/>
                    <w:i/>
                  </w:rPr>
                </m:ctrlPr>
              </m:sSubPr>
              <m:e>
                <m:r>
                  <w:rPr>
                    <w:rFonts w:ascii="Cambria Math" w:hAnsi="Cambria Math"/>
                  </w:rPr>
                  <m:t>τ</m:t>
                </m:r>
              </m:e>
              <m:sub>
                <m:r>
                  <w:rPr>
                    <w:rFonts w:ascii="Cambria Math" w:hAnsi="Cambria Math"/>
                  </w:rPr>
                  <m:t>0</m:t>
                </m:r>
              </m:sub>
            </m:sSub>
          </m:e>
        </m:d>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i</m:t>
            </m:r>
          </m:sub>
        </m:sSub>
        <m:r>
          <w:rPr>
            <w:rFonts w:ascii="Cambria Math" w:hAnsi="Cambria Math"/>
          </w:rPr>
          <m:t xml:space="preserve"> soit </m:t>
        </m:r>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τ</m:t>
                </m:r>
              </m:e>
              <m:sub>
                <m:r>
                  <w:rPr>
                    <w:rFonts w:ascii="Cambria Math" w:hAnsi="Cambria Math"/>
                  </w:rPr>
                  <m:t>i</m:t>
                </m:r>
              </m:sub>
            </m:sSub>
            <m:r>
              <w:rPr>
                <w:rFonts w:ascii="Cambria Math" w:hAnsi="Cambria Math"/>
              </w:rPr>
              <m:t xml:space="preserve"> </m:t>
            </m:r>
            <m:d>
              <m:dPr>
                <m:ctrlPr>
                  <w:rPr>
                    <w:rFonts w:ascii="Cambria Math" w:hAnsi="Cambria Math"/>
                    <w:i/>
                  </w:rPr>
                </m:ctrlPr>
              </m:dPr>
              <m:e>
                <m:r>
                  <w:rPr>
                    <w:rFonts w:ascii="Cambria Math" w:hAnsi="Cambria Math"/>
                  </w:rPr>
                  <m:t>1-0,05</m:t>
                </m:r>
              </m:e>
            </m:d>
          </m:num>
          <m:den>
            <m:sSub>
              <m:sSubPr>
                <m:ctrlPr>
                  <w:rPr>
                    <w:rFonts w:ascii="Cambria Math" w:hAnsi="Cambria Math"/>
                    <w:i/>
                  </w:rPr>
                </m:ctrlPr>
              </m:sSubPr>
              <m:e>
                <m:r>
                  <w:rPr>
                    <w:rFonts w:ascii="Cambria Math" w:hAnsi="Cambria Math"/>
                  </w:rPr>
                  <m:t>0,O5 K</m:t>
                </m:r>
              </m:e>
              <m:sub>
                <m:r>
                  <w:rPr>
                    <w:rFonts w:ascii="Cambria Math" w:hAnsi="Cambria Math"/>
                  </w:rPr>
                  <m:t>0</m:t>
                </m:r>
              </m:sub>
            </m:sSub>
            <m:sSub>
              <m:sSubPr>
                <m:ctrlPr>
                  <w:rPr>
                    <w:rFonts w:ascii="Cambria Math" w:hAnsi="Cambria Math"/>
                    <w:i/>
                  </w:rPr>
                </m:ctrlPr>
              </m:sSubPr>
              <m:e>
                <m:r>
                  <w:rPr>
                    <w:rFonts w:ascii="Cambria Math" w:hAnsi="Cambria Math"/>
                  </w:rPr>
                  <m:t>τ</m:t>
                </m:r>
              </m:e>
              <m:sub>
                <m:r>
                  <w:rPr>
                    <w:rFonts w:ascii="Cambria Math" w:hAnsi="Cambria Math"/>
                  </w:rPr>
                  <m:t>0</m:t>
                </m:r>
              </m:sub>
            </m:sSub>
          </m:den>
        </m:f>
      </m:oMath>
      <w:r>
        <w:t xml:space="preserve">   </w:t>
      </w:r>
    </w:p>
    <w:p w:rsidR="00F90854" w:rsidRDefault="00D060B2" w:rsidP="00E74509">
      <w:pPr>
        <w:pStyle w:val="Corrig"/>
      </w:pPr>
      <w:r>
        <w:t xml:space="preserve">A.N. : </w:t>
      </w:r>
      <m:oMath>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rPr>
              <m:t xml:space="preserve">0,026 </m:t>
            </m:r>
            <m:d>
              <m:dPr>
                <m:ctrlPr>
                  <w:rPr>
                    <w:rFonts w:ascii="Cambria Math" w:hAnsi="Cambria Math"/>
                    <w:i/>
                  </w:rPr>
                </m:ctrlPr>
              </m:dPr>
              <m:e>
                <m:r>
                  <w:rPr>
                    <w:rFonts w:ascii="Cambria Math" w:hAnsi="Cambria Math"/>
                  </w:rPr>
                  <m:t>1-0,05</m:t>
                </m:r>
              </m:e>
            </m:d>
          </m:num>
          <m:den>
            <m:r>
              <w:rPr>
                <w:rFonts w:ascii="Cambria Math" w:hAnsi="Cambria Math"/>
              </w:rPr>
              <m:t>0,05 0,1</m:t>
            </m:r>
          </m:den>
        </m:f>
      </m:oMath>
      <w:r>
        <w:t xml:space="preserve">       </w:t>
      </w:r>
      <m:oMath>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≥4,94</m:t>
        </m:r>
      </m:oMath>
    </w:p>
    <w:p w:rsidR="009D0E10" w:rsidRDefault="009D0E10" w:rsidP="009D0E10">
      <w:pPr>
        <w:pStyle w:val="Titre1"/>
      </w:pPr>
      <w:r w:rsidRPr="009D0E10">
        <w:t xml:space="preserve">Modélisation dynamique de la base TC200 </w:t>
      </w:r>
    </w:p>
    <w:p w:rsidR="009D0E10" w:rsidRPr="008911F9" w:rsidRDefault="009D0E10" w:rsidP="009D0E10">
      <w:pPr>
        <w:pBdr>
          <w:top w:val="single" w:sz="4" w:space="5" w:color="auto"/>
          <w:bottom w:val="single" w:sz="4" w:space="5" w:color="auto"/>
        </w:pBdr>
      </w:pPr>
      <w:r w:rsidRPr="008911F9">
        <w:rPr>
          <w:b/>
          <w:bCs/>
        </w:rPr>
        <w:t xml:space="preserve">Objectif : </w:t>
      </w:r>
      <w:r w:rsidRPr="009D0E10">
        <w:rPr>
          <w:rFonts w:ascii="LMRoman10-Regular-Identity-H" w:hAnsi="LMRoman10-Regular-Identity-H"/>
          <w:color w:val="000000"/>
          <w:sz w:val="20"/>
          <w:szCs w:val="20"/>
        </w:rPr>
        <w:t>Mettre en place un modèle de connaissance afin de pouvoir valider par simulation l’asservissement en</w:t>
      </w:r>
      <w:r w:rsidR="00121576">
        <w:rPr>
          <w:rFonts w:ascii="LMRoman10-Regular-Identity-H" w:hAnsi="LMRoman10-Regular-Identity-H"/>
          <w:color w:val="000000"/>
          <w:sz w:val="20"/>
          <w:szCs w:val="20"/>
        </w:rPr>
        <w:t xml:space="preserve"> </w:t>
      </w:r>
      <w:r w:rsidRPr="009D0E10">
        <w:rPr>
          <w:rFonts w:ascii="LMRoman10-Regular-Identity-H" w:hAnsi="LMRoman10-Regular-Identity-H"/>
          <w:color w:val="000000"/>
          <w:sz w:val="20"/>
          <w:szCs w:val="20"/>
        </w:rPr>
        <w:t>vitesse de la base TC200.</w:t>
      </w:r>
      <w:r w:rsidRPr="009D0E10">
        <w:t xml:space="preserve"> </w:t>
      </w:r>
    </w:p>
    <w:p w:rsidR="009D0E10" w:rsidRPr="009D0E10" w:rsidRDefault="009D0E10" w:rsidP="009D0E10">
      <w:pPr>
        <w:pStyle w:val="Titre2"/>
      </w:pPr>
      <w:r w:rsidRPr="009D0E10">
        <w:t xml:space="preserve">Commande particulière étudiée dans le cas de la translation </w:t>
      </w:r>
    </w:p>
    <w:p w:rsidR="009D0E10" w:rsidRPr="009D0E10" w:rsidRDefault="009D0E10" w:rsidP="009D0E10">
      <w:pPr>
        <w:pStyle w:val="Titre2"/>
      </w:pPr>
      <w:r w:rsidRPr="009D0E10">
        <w:lastRenderedPageBreak/>
        <w:t xml:space="preserve">Élaboration du modèle dynamique </w:t>
      </w:r>
    </w:p>
    <w:p w:rsidR="009D0E10" w:rsidRDefault="009D0E10" w:rsidP="009D0E10">
      <w:pPr>
        <w:pStyle w:val="Titre3"/>
        <w:rPr>
          <w:szCs w:val="22"/>
        </w:rPr>
      </w:pPr>
      <w:r w:rsidRPr="009D0E10">
        <w:t>Modélisation des efforts exercés par le sol sur les roulea</w:t>
      </w:r>
      <w:r>
        <w:t>ux</w:t>
      </w:r>
    </w:p>
    <w:p w:rsidR="000373A7" w:rsidRDefault="009D0E10" w:rsidP="009D0E10">
      <w:pPr>
        <w:pStyle w:val="Question"/>
      </w:pPr>
      <w:r w:rsidRPr="009D0E10">
        <w:rPr>
          <w:rFonts w:eastAsiaTheme="minorHAnsi"/>
        </w:rPr>
        <w:t xml:space="preserve">En considérant que le rouleau </w:t>
      </w:r>
      <w:r w:rsidR="00FE3CB3">
        <w:rPr>
          <w:rFonts w:eastAsiaTheme="minorHAnsi"/>
        </w:rPr>
        <w:t>i</w:t>
      </w:r>
      <w:r w:rsidRPr="00FE3CB3">
        <w:rPr>
          <w:rFonts w:eastAsiaTheme="minorHAnsi"/>
          <w:vertAlign w:val="subscript"/>
        </w:rPr>
        <w:t>1</w:t>
      </w:r>
      <w:r w:rsidRPr="009D0E10">
        <w:rPr>
          <w:rFonts w:eastAsiaTheme="minorHAnsi"/>
        </w:rPr>
        <w:t xml:space="preserve"> est sans masse ni inertie, justifier que le torseur d’actions mécaniques</w:t>
      </w:r>
      <w:r>
        <w:rPr>
          <w:rFonts w:eastAsiaTheme="minorHAnsi"/>
        </w:rPr>
        <w:t xml:space="preserve"> </w:t>
      </w:r>
      <w:r w:rsidRPr="009D0E10">
        <w:rPr>
          <w:rFonts w:eastAsiaTheme="minorHAnsi"/>
        </w:rPr>
        <w:t xml:space="preserve">du sol sur le rouleau se simplifie sous la forme </w:t>
      </w:r>
      <w:r>
        <w:t xml:space="preserve">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sol→</m:t>
                </m:r>
                <m:sSub>
                  <m:sSubPr>
                    <m:ctrlPr>
                      <w:rPr>
                        <w:rFonts w:ascii="Cambria Math" w:hAnsi="Cambria Math"/>
                        <w:i/>
                      </w:rPr>
                    </m:ctrlPr>
                  </m:sSubPr>
                  <m:e>
                    <m:r>
                      <w:rPr>
                        <w:rFonts w:ascii="Cambria Math" w:hAnsi="Cambria Math"/>
                      </w:rPr>
                      <m:t>i</m:t>
                    </m:r>
                  </m:e>
                  <m:sub>
                    <m:r>
                      <w:rPr>
                        <w:rFonts w:ascii="Cambria Math" w:hAnsi="Cambria Math"/>
                      </w:rPr>
                      <m:t>1</m:t>
                    </m:r>
                  </m:sub>
                </m:sSub>
              </m:sub>
            </m:sSub>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T</m:t>
                                </m:r>
                              </m:e>
                              <m:sub>
                                <m:r>
                                  <w:rPr>
                                    <w:rFonts w:ascii="Cambria Math" w:hAnsi="Cambria Math"/>
                                  </w:rPr>
                                  <m:t>i</m:t>
                                </m:r>
                              </m:sub>
                            </m:sSub>
                          </m:e>
                        </m:mr>
                        <m:mr>
                          <m:e>
                            <m:r>
                              <w:rPr>
                                <w:rFonts w:ascii="Cambria Math" w:hAnsi="Cambria Math"/>
                              </w:rPr>
                              <m:t>0</m:t>
                            </m:r>
                          </m:e>
                        </m:mr>
                        <m:mr>
                          <m:e>
                            <m:sSub>
                              <m:sSubPr>
                                <m:ctrlPr>
                                  <w:rPr>
                                    <w:rFonts w:ascii="Cambria Math" w:hAnsi="Cambria Math"/>
                                    <w:i/>
                                  </w:rPr>
                                </m:ctrlPr>
                              </m:sSubPr>
                              <m:e>
                                <m:r>
                                  <w:rPr>
                                    <w:rFonts w:ascii="Cambria Math" w:hAnsi="Cambria Math"/>
                                  </w:rPr>
                                  <m:t>N</m:t>
                                </m:r>
                              </m:e>
                              <m:sub>
                                <m:r>
                                  <w:rPr>
                                    <w:rFonts w:ascii="Cambria Math" w:hAnsi="Cambria Math"/>
                                  </w:rPr>
                                  <m:t>i</m:t>
                                </m:r>
                              </m:sub>
                            </m:sSub>
                          </m:e>
                        </m:mr>
                      </m:m>
                    </m:e>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0</m:t>
                            </m:r>
                          </m:e>
                        </m:mr>
                        <m:mr>
                          <m:e>
                            <m:r>
                              <w:rPr>
                                <w:rFonts w:ascii="Cambria Math" w:hAnsi="Cambria Math"/>
                              </w:rPr>
                              <m:t>0</m:t>
                            </m:r>
                          </m:e>
                        </m:mr>
                      </m:m>
                    </m:e>
                  </m:mr>
                </m:m>
              </m:e>
            </m:d>
          </m:e>
          <m:sub>
            <m:sSub>
              <m:sSubPr>
                <m:ctrlPr>
                  <w:rPr>
                    <w:rFonts w:ascii="Cambria Math" w:hAnsi="Cambria Math"/>
                    <w:i/>
                  </w:rPr>
                </m:ctrlPr>
              </m:sSubPr>
              <m:e>
                <m:r>
                  <w:rPr>
                    <w:rFonts w:ascii="Cambria Math" w:hAnsi="Cambria Math"/>
                  </w:rPr>
                  <m:t>i</m:t>
                </m:r>
              </m:e>
              <m:sub>
                <m:r>
                  <w:rPr>
                    <w:rFonts w:ascii="Cambria Math" w:hAnsi="Cambria Math"/>
                  </w:rPr>
                  <m:t>1</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y</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z</m:t>
                    </m:r>
                  </m:e>
                  <m:sub>
                    <m:r>
                      <w:rPr>
                        <w:rFonts w:ascii="Cambria Math" w:hAnsi="Cambria Math"/>
                      </w:rPr>
                      <m:t>1</m:t>
                    </m:r>
                  </m:sub>
                </m:sSub>
              </m:e>
            </m:acc>
            <m:r>
              <w:rPr>
                <w:rFonts w:ascii="Cambria Math" w:hAnsi="Cambria Math"/>
              </w:rPr>
              <m:t>,</m:t>
            </m:r>
          </m:sub>
        </m:sSub>
      </m:oMath>
    </w:p>
    <w:p w:rsidR="00BE2C9C" w:rsidRDefault="00B63ECC" w:rsidP="00BE2C9C">
      <w:pPr>
        <w:pStyle w:val="Corrig"/>
        <w:numPr>
          <w:ilvl w:val="0"/>
          <w:numId w:val="11"/>
        </w:numPr>
      </w:pPr>
      <w:r>
        <w:t xml:space="preserve">On isole le rouleau </w:t>
      </w:r>
      <w:r>
        <w:rPr>
          <w:i/>
          <w:iCs/>
        </w:rPr>
        <w:t>i</w:t>
      </w:r>
      <w:r w:rsidRPr="004B0FAF">
        <w:rPr>
          <w:vertAlign w:val="subscript"/>
        </w:rPr>
        <w:t>1</w:t>
      </w:r>
      <w:r>
        <w:t xml:space="preserve">. </w:t>
      </w:r>
    </w:p>
    <w:p w:rsidR="00371E14" w:rsidRDefault="00B63ECC" w:rsidP="00BE2C9C">
      <w:pPr>
        <w:pStyle w:val="Corrig"/>
        <w:numPr>
          <w:ilvl w:val="0"/>
          <w:numId w:val="11"/>
        </w:numPr>
      </w:pPr>
      <w:r>
        <w:t>Il est soumis à une liaison pivot parfaite, et au contact du sol sur le rouleau.</w:t>
      </w:r>
    </w:p>
    <w:p w:rsidR="00B63ECC" w:rsidRPr="004B0FAF" w:rsidRDefault="00E442AE" w:rsidP="00371E14">
      <w:pPr>
        <w:pStyle w:val="Corrig"/>
        <w:numPr>
          <w:ilvl w:val="0"/>
          <w:numId w:val="11"/>
        </w:numPr>
      </w:pPr>
      <w:r w:rsidRPr="00E442AE">
        <w:t xml:space="preserve">En appliquant le théorème du moment dynamique en </w:t>
      </w:r>
      <m:oMath>
        <m:sSub>
          <m:sSubPr>
            <m:ctrlPr>
              <w:rPr>
                <w:rFonts w:ascii="Cambria Math" w:hAnsi="Cambria Math"/>
              </w:rPr>
            </m:ctrlPr>
          </m:sSubPr>
          <m:e>
            <m:r>
              <w:rPr>
                <w:rFonts w:ascii="Cambria Math" w:hAnsi="Cambria Math"/>
              </w:rPr>
              <m:t>B</m:t>
            </m:r>
          </m:e>
          <m:sub>
            <m:r>
              <w:rPr>
                <w:rFonts w:ascii="Cambria Math" w:hAnsi="Cambria Math"/>
              </w:rPr>
              <m:t>i</m:t>
            </m:r>
          </m:sub>
        </m:sSub>
      </m:oMath>
      <w:r w:rsidRPr="00E442AE">
        <w:t xml:space="preserve"> (point situé sur l’axe de symétrie du galet) en projection </w:t>
      </w:r>
      <w:proofErr w:type="gramStart"/>
      <w:r w:rsidRPr="00E442AE">
        <w:t>sur</w:t>
      </w:r>
      <w:r>
        <w:t xml:space="preserve"> </w:t>
      </w:r>
      <m:oMath>
        <w:proofErr w:type="gramEnd"/>
        <m:acc>
          <m:accPr>
            <m:chr m:val="⃗"/>
            <m:ctrlPr>
              <w:rPr>
                <w:rFonts w:ascii="Cambria Math" w:hAnsi="Cambria Math"/>
              </w:rPr>
            </m:ctrlPr>
          </m:accPr>
          <m:e>
            <m:sSub>
              <m:sSubPr>
                <m:ctrlPr>
                  <w:rPr>
                    <w:rFonts w:ascii="Cambria Math" w:hAnsi="Cambria Math"/>
                  </w:rPr>
                </m:ctrlPr>
              </m:sSubPr>
              <m:e>
                <m:r>
                  <w:rPr>
                    <w:rFonts w:ascii="Cambria Math" w:hAnsi="Cambria Math"/>
                  </w:rPr>
                  <m:t>x</m:t>
                </m:r>
              </m:e>
              <m:sub>
                <m:r>
                  <w:rPr>
                    <w:rFonts w:ascii="Cambria Math" w:hAnsi="Cambria Math"/>
                  </w:rPr>
                  <m:t>i</m:t>
                </m:r>
                <m:r>
                  <m:rPr>
                    <m:sty m:val="p"/>
                  </m:rPr>
                  <w:rPr>
                    <w:rFonts w:ascii="Cambria Math" w:hAnsi="Cambria Math"/>
                  </w:rPr>
                  <m:t>1</m:t>
                </m:r>
              </m:sub>
            </m:sSub>
          </m:e>
        </m:acc>
      </m:oMath>
      <w:r w:rsidR="00B63ECC" w:rsidRPr="00E442AE">
        <w:t>, il vient (</w:t>
      </w:r>
      <w:r w:rsidR="004B0FAF" w:rsidRPr="00E442AE">
        <w:t xml:space="preserve">avec </w:t>
      </w:r>
      <w:proofErr w:type="spellStart"/>
      <w:r w:rsidR="00B63ECC" w:rsidRPr="00E442AE">
        <w:t>J</w:t>
      </w:r>
      <w:r w:rsidR="00B63ECC" w:rsidRPr="00121576">
        <w:rPr>
          <w:vertAlign w:val="subscript"/>
        </w:rPr>
        <w:t>rouleau</w:t>
      </w:r>
      <w:proofErr w:type="spellEnd"/>
      <w:r w:rsidR="00B63ECC" w:rsidRPr="00E442AE">
        <w:t>=0)</w:t>
      </w:r>
      <w:r w:rsidR="00121576">
        <w:t xml:space="preserve"> : </w:t>
      </w:r>
      <m:oMath>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w:rPr>
                        <w:rFonts w:ascii="Cambria Math" w:hAnsi="Cambria Math"/>
                      </w:rPr>
                      <m:t>J</m:t>
                    </m:r>
                  </m:e>
                  <m:sub>
                    <m:r>
                      <w:rPr>
                        <w:rFonts w:ascii="Cambria Math" w:hAnsi="Cambria Math"/>
                      </w:rPr>
                      <m:t>rouleau</m:t>
                    </m:r>
                  </m:sub>
                </m:sSub>
              </m:e>
            </m:groupChr>
          </m:e>
          <m:lim>
            <m:r>
              <w:rPr>
                <w:rFonts w:ascii="Cambria Math" w:hAnsi="Cambria Math"/>
              </w:rPr>
              <m:t>0</m:t>
            </m:r>
          </m:lim>
        </m:limLow>
        <m:r>
          <w:rPr>
            <w:rFonts w:ascii="Cambria Math" w:hAnsi="Cambria Math"/>
          </w:rPr>
          <m:t>.</m:t>
        </m:r>
        <m:f>
          <m:fPr>
            <m:ctrlPr>
              <w:rPr>
                <w:rFonts w:ascii="Cambria Math" w:hAnsi="Cambria Math"/>
                <w:i/>
              </w:rPr>
            </m:ctrlPr>
          </m:fPr>
          <m:num>
            <m:r>
              <w:rPr>
                <w:rFonts w:ascii="Cambria Math" w:hAnsi="Cambria Math"/>
              </w:rPr>
              <m:t>d</m:t>
            </m:r>
            <m:acc>
              <m:accPr>
                <m:chr m:val="̇"/>
                <m:ctrlPr>
                  <w:rPr>
                    <w:rFonts w:ascii="Cambria Math" w:hAnsi="Cambria Math"/>
                    <w:i/>
                  </w:rPr>
                </m:ctrlPr>
              </m:accPr>
              <m:e>
                <m:sSub>
                  <m:sSubPr>
                    <m:ctrlPr>
                      <w:rPr>
                        <w:rFonts w:ascii="Cambria Math" w:hAnsi="Cambria Math"/>
                        <w:i/>
                      </w:rPr>
                    </m:ctrlPr>
                  </m:sSubPr>
                  <m:e>
                    <m:r>
                      <w:rPr>
                        <w:rFonts w:ascii="Cambria Math" w:hAnsi="Cambria Math"/>
                      </w:rPr>
                      <m:t>β</m:t>
                    </m:r>
                  </m:e>
                  <m:sub>
                    <m:r>
                      <w:rPr>
                        <w:rFonts w:ascii="Cambria Math" w:hAnsi="Cambria Math"/>
                      </w:rPr>
                      <m:t>i1</m:t>
                    </m:r>
                  </m:sub>
                </m:sSub>
              </m:e>
            </m:acc>
          </m:num>
          <m:den>
            <m:r>
              <w:rPr>
                <w:rFonts w:ascii="Cambria Math" w:hAnsi="Cambria Math"/>
              </w:rPr>
              <m:t>dt</m:t>
            </m:r>
          </m:den>
        </m:f>
        <m:r>
          <w:rPr>
            <w:rFonts w:ascii="Cambria Math" w:hAnsi="Cambria Math"/>
          </w:rPr>
          <m:t>=r.</m:t>
        </m:r>
        <m:sSub>
          <m:sSubPr>
            <m:ctrlPr>
              <w:rPr>
                <w:rFonts w:ascii="Cambria Math" w:hAnsi="Cambria Math"/>
                <w:i/>
              </w:rPr>
            </m:ctrlPr>
          </m:sSubPr>
          <m:e>
            <m:r>
              <w:rPr>
                <w:rFonts w:ascii="Cambria Math" w:hAnsi="Cambria Math"/>
              </w:rPr>
              <m:t>Y</m:t>
            </m:r>
          </m:e>
          <m:sub>
            <m:r>
              <w:rPr>
                <w:rFonts w:ascii="Cambria Math" w:hAnsi="Cambria Math"/>
              </w:rPr>
              <m:t>i</m:t>
            </m:r>
          </m:sub>
        </m:sSub>
      </m:oMath>
    </w:p>
    <w:p w:rsidR="006E0EF0" w:rsidRPr="00E442AE" w:rsidRDefault="004B0FAF" w:rsidP="00371E14">
      <w:pPr>
        <w:pStyle w:val="Corrig"/>
      </w:pPr>
      <w:r>
        <w:t>Le rayon étant non nul, la seule solution est Y</w:t>
      </w:r>
      <w:r>
        <w:rPr>
          <w:vertAlign w:val="subscript"/>
        </w:rPr>
        <w:t>i</w:t>
      </w:r>
      <w:r>
        <w:t xml:space="preserve">=0, le torseur d’action mécanique du sol sur le rouleau se </w:t>
      </w:r>
      <w:r w:rsidRPr="00E442AE">
        <w:t xml:space="preserve">simplifie bien </w:t>
      </w:r>
      <w:proofErr w:type="gramStart"/>
      <w:r w:rsidRPr="00E442AE">
        <w:t xml:space="preserve">en </w:t>
      </w:r>
      <m:oMath>
        <w:proofErr w:type="gramEnd"/>
        <m:d>
          <m:dPr>
            <m:begChr m:val="{"/>
            <m:endChr m:val="}"/>
            <m:ctrlPr>
              <w:rPr>
                <w:rFonts w:ascii="Cambria Math" w:hAnsi="Cambria Math"/>
              </w:rPr>
            </m:ctrlPr>
          </m:dPr>
          <m:e>
            <m:sSub>
              <m:sSubPr>
                <m:ctrlPr>
                  <w:rPr>
                    <w:rFonts w:ascii="Cambria Math" w:hAnsi="Cambria Math"/>
                  </w:rPr>
                </m:ctrlPr>
              </m:sSubPr>
              <m:e>
                <m:r>
                  <w:rPr>
                    <w:rFonts w:ascii="Cambria Math" w:hAnsi="Cambria Math"/>
                  </w:rPr>
                  <m:t>F</m:t>
                </m:r>
              </m:e>
              <m:sub>
                <m:r>
                  <w:rPr>
                    <w:rFonts w:ascii="Cambria Math" w:hAnsi="Cambria Math"/>
                  </w:rPr>
                  <m:t>sol</m:t>
                </m:r>
                <m:r>
                  <m:rPr>
                    <m:sty m:val="p"/>
                  </m:rP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sub>
            </m:sSub>
          </m:e>
        </m:d>
        <m:r>
          <m:rPr>
            <m:sty m:val="p"/>
          </m:rPr>
          <w:rPr>
            <w:rFonts w:ascii="Cambria Math" w:hAnsi="Cambria Math"/>
          </w:rPr>
          <m:t>=</m:t>
        </m:r>
        <m:sSub>
          <m:sSubPr>
            <m:ctrlPr>
              <w:rPr>
                <w:rFonts w:ascii="Cambria Math" w:hAnsi="Cambria Math"/>
              </w:rPr>
            </m:ctrlPr>
          </m:sSubPr>
          <m:e>
            <m:d>
              <m:dPr>
                <m:begChr m:val="{"/>
                <m:endChr m:val="}"/>
                <m:ctrlPr>
                  <w:rPr>
                    <w:rFonts w:ascii="Cambria Math" w:hAnsi="Cambria Math"/>
                  </w:rPr>
                </m:ctrlPr>
              </m:dPr>
              <m:e>
                <m:m>
                  <m:mPr>
                    <m:mcs>
                      <m:mc>
                        <m:mcPr>
                          <m:count m:val="2"/>
                          <m:mcJc m:val="center"/>
                        </m:mcPr>
                      </m:mc>
                    </m:mcs>
                    <m:ctrlPr>
                      <w:rPr>
                        <w:rFonts w:ascii="Cambria Math" w:hAnsi="Cambria Math"/>
                      </w:rPr>
                    </m:ctrlPr>
                  </m:mPr>
                  <m:mr>
                    <m:e>
                      <m:m>
                        <m:mPr>
                          <m:mcs>
                            <m:mc>
                              <m:mcPr>
                                <m:count m:val="1"/>
                                <m:mcJc m:val="center"/>
                              </m:mcPr>
                            </m:mc>
                          </m:mcs>
                          <m:ctrlPr>
                            <w:rPr>
                              <w:rFonts w:ascii="Cambria Math" w:hAnsi="Cambria Math"/>
                            </w:rPr>
                          </m:ctrlPr>
                        </m:mPr>
                        <m:mr>
                          <m:e>
                            <m:sSub>
                              <m:sSubPr>
                                <m:ctrlPr>
                                  <w:rPr>
                                    <w:rFonts w:ascii="Cambria Math" w:hAnsi="Cambria Math"/>
                                  </w:rPr>
                                </m:ctrlPr>
                              </m:sSubPr>
                              <m:e>
                                <m:r>
                                  <w:rPr>
                                    <w:rFonts w:ascii="Cambria Math" w:hAnsi="Cambria Math"/>
                                  </w:rPr>
                                  <m:t>T</m:t>
                                </m:r>
                              </m:e>
                              <m:sub>
                                <m:r>
                                  <w:rPr>
                                    <w:rFonts w:ascii="Cambria Math" w:hAnsi="Cambria Math"/>
                                  </w:rPr>
                                  <m:t>i</m:t>
                                </m:r>
                              </m:sub>
                            </m:sSub>
                          </m:e>
                        </m:mr>
                        <m:mr>
                          <m:e>
                            <m:r>
                              <m:rPr>
                                <m:sty m:val="p"/>
                              </m:rPr>
                              <w:rPr>
                                <w:rFonts w:ascii="Cambria Math" w:hAnsi="Cambria Math"/>
                              </w:rPr>
                              <m:t>0</m:t>
                            </m:r>
                          </m:e>
                        </m:mr>
                        <m:mr>
                          <m:e>
                            <m:sSub>
                              <m:sSubPr>
                                <m:ctrlPr>
                                  <w:rPr>
                                    <w:rFonts w:ascii="Cambria Math" w:hAnsi="Cambria Math"/>
                                  </w:rPr>
                                </m:ctrlPr>
                              </m:sSubPr>
                              <m:e>
                                <m:r>
                                  <w:rPr>
                                    <w:rFonts w:ascii="Cambria Math" w:hAnsi="Cambria Math"/>
                                  </w:rPr>
                                  <m:t>N</m:t>
                                </m:r>
                              </m:e>
                              <m:sub>
                                <m:r>
                                  <w:rPr>
                                    <w:rFonts w:ascii="Cambria Math" w:hAnsi="Cambria Math"/>
                                  </w:rPr>
                                  <m:t>i</m:t>
                                </m:r>
                              </m:sub>
                            </m:sSub>
                          </m:e>
                        </m:mr>
                      </m:m>
                    </m:e>
                    <m:e>
                      <m:m>
                        <m:mPr>
                          <m:mcs>
                            <m:mc>
                              <m:mcPr>
                                <m:count m:val="1"/>
                                <m:mcJc m:val="center"/>
                              </m:mcPr>
                            </m:mc>
                          </m:mcs>
                          <m:ctrlPr>
                            <w:rPr>
                              <w:rFonts w:ascii="Cambria Math" w:hAnsi="Cambria Math"/>
                            </w:rPr>
                          </m:ctrlPr>
                        </m:mPr>
                        <m:mr>
                          <m:e>
                            <m:r>
                              <m:rPr>
                                <m:sty m:val="p"/>
                              </m:rPr>
                              <w:rPr>
                                <w:rFonts w:ascii="Cambria Math" w:hAnsi="Cambria Math"/>
                              </w:rPr>
                              <m:t>0</m:t>
                            </m:r>
                          </m:e>
                        </m:mr>
                        <m:mr>
                          <m:e>
                            <m:r>
                              <m:rPr>
                                <m:sty m:val="p"/>
                              </m:rPr>
                              <w:rPr>
                                <w:rFonts w:ascii="Cambria Math" w:hAnsi="Cambria Math"/>
                              </w:rPr>
                              <m:t>0</m:t>
                            </m:r>
                          </m:e>
                        </m:mr>
                        <m:mr>
                          <m:e>
                            <m:r>
                              <m:rPr>
                                <m:sty m:val="p"/>
                              </m:rPr>
                              <w:rPr>
                                <w:rFonts w:ascii="Cambria Math" w:hAnsi="Cambria Math"/>
                              </w:rPr>
                              <m:t>0</m:t>
                            </m:r>
                          </m:e>
                        </m:mr>
                      </m:m>
                    </m:e>
                  </m:mr>
                </m:m>
              </m:e>
            </m:d>
          </m:e>
          <m:sub>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w:rPr>
                        <w:rFonts w:ascii="Cambria Math" w:hAnsi="Cambria Math"/>
                      </w:rPr>
                      <m:t>x</m:t>
                    </m:r>
                  </m:e>
                  <m:sub>
                    <m:sSub>
                      <m:sSubPr>
                        <m:ctrlPr>
                          <w:rPr>
                            <w:rFonts w:ascii="Cambria Math" w:hAnsi="Cambria Math"/>
                          </w:rPr>
                        </m:ctrlPr>
                      </m:sSubPr>
                      <m:e>
                        <m:r>
                          <w:rPr>
                            <w:rFonts w:ascii="Cambria Math" w:hAnsi="Cambria Math"/>
                          </w:rPr>
                          <m:t>i</m:t>
                        </m:r>
                      </m:e>
                      <m:sub>
                        <m:r>
                          <m:rPr>
                            <m:sty m:val="p"/>
                          </m:rPr>
                          <w:rPr>
                            <w:rFonts w:ascii="Cambria Math" w:hAnsi="Cambria Math"/>
                          </w:rPr>
                          <m:t>1</m:t>
                        </m:r>
                      </m:sub>
                    </m:sSub>
                  </m:sub>
                </m:sSub>
              </m:e>
            </m:acc>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w:rPr>
                        <w:rFonts w:ascii="Cambria Math" w:hAnsi="Cambria Math"/>
                      </w:rPr>
                      <m:t>y</m:t>
                    </m:r>
                  </m:e>
                  <m:sub>
                    <m:sSub>
                      <m:sSubPr>
                        <m:ctrlPr>
                          <w:rPr>
                            <w:rFonts w:ascii="Cambria Math" w:hAnsi="Cambria Math"/>
                          </w:rPr>
                        </m:ctrlPr>
                      </m:sSubPr>
                      <m:e>
                        <m:r>
                          <w:rPr>
                            <w:rFonts w:ascii="Cambria Math" w:hAnsi="Cambria Math"/>
                          </w:rPr>
                          <m:t>i</m:t>
                        </m:r>
                      </m:e>
                      <m:sub>
                        <m:r>
                          <m:rPr>
                            <m:sty m:val="p"/>
                          </m:rPr>
                          <w:rPr>
                            <w:rFonts w:ascii="Cambria Math" w:hAnsi="Cambria Math"/>
                          </w:rPr>
                          <m:t>1</m:t>
                        </m:r>
                      </m:sub>
                    </m:sSub>
                  </m:sub>
                </m:sSub>
              </m:e>
            </m:acc>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w:rPr>
                        <w:rFonts w:ascii="Cambria Math" w:hAnsi="Cambria Math"/>
                      </w:rPr>
                      <m:t>z</m:t>
                    </m:r>
                  </m:e>
                  <m:sub>
                    <m:r>
                      <m:rPr>
                        <m:sty m:val="p"/>
                      </m:rPr>
                      <w:rPr>
                        <w:rFonts w:ascii="Cambria Math" w:hAnsi="Cambria Math"/>
                      </w:rPr>
                      <m:t>1</m:t>
                    </m:r>
                  </m:sub>
                </m:sSub>
              </m:e>
            </m:acc>
            <m:r>
              <m:rPr>
                <m:sty m:val="p"/>
              </m:rPr>
              <w:rPr>
                <w:rFonts w:ascii="Cambria Math" w:hAnsi="Cambria Math"/>
              </w:rPr>
              <m:t>,</m:t>
            </m:r>
          </m:sub>
        </m:sSub>
      </m:oMath>
      <w:r w:rsidR="006E0EF0" w:rsidRPr="00E442AE">
        <w:t>.</w:t>
      </w:r>
    </w:p>
    <w:p w:rsidR="00371E14" w:rsidRDefault="00371E14" w:rsidP="00371E14">
      <w:pPr>
        <w:pStyle w:val="Question"/>
        <w:rPr>
          <w:rFonts w:eastAsiaTheme="minorHAnsi"/>
        </w:rPr>
      </w:pPr>
      <w:r w:rsidRPr="00371E14">
        <w:rPr>
          <w:rFonts w:eastAsiaTheme="minorHAnsi"/>
        </w:rPr>
        <w:t>En appliquant les théorèmes généraux de la dynamique à la base TC200 (châssis + essieu avant +</w:t>
      </w:r>
      <w:r w:rsidRPr="00371E14">
        <w:rPr>
          <w:rFonts w:eastAsiaTheme="minorHAnsi"/>
        </w:rPr>
        <w:br/>
        <w:t xml:space="preserve">motorisations), notée </w:t>
      </w:r>
      <w:r w:rsidR="00E442AE">
        <w:rPr>
          <w:rFonts w:eastAsiaTheme="minorHAnsi"/>
        </w:rPr>
        <w:t>S</w:t>
      </w:r>
      <w:r w:rsidRPr="00371E14">
        <w:rPr>
          <w:rFonts w:eastAsiaTheme="minorHAnsi"/>
        </w:rPr>
        <w:t xml:space="preserve">, de masse </w:t>
      </w:r>
      <w:r w:rsidR="00E442AE">
        <w:rPr>
          <w:rFonts w:eastAsiaTheme="minorHAnsi"/>
        </w:rPr>
        <w:t>M</w:t>
      </w:r>
      <w:r w:rsidRPr="00371E14">
        <w:rPr>
          <w:rFonts w:eastAsiaTheme="minorHAnsi"/>
        </w:rPr>
        <w:t>, supposée en translation, déterminer les équations faisant intervenir les</w:t>
      </w:r>
      <w:r>
        <w:rPr>
          <w:rFonts w:eastAsiaTheme="minorHAnsi"/>
        </w:rPr>
        <w:t xml:space="preserve"> </w:t>
      </w:r>
      <w:r w:rsidRPr="00371E14">
        <w:rPr>
          <w:rFonts w:eastAsiaTheme="minorHAnsi"/>
        </w:rPr>
        <w:t xml:space="preserve">composantes tangentielles des actions mécaniques du sol sur les rouleaux, les paramètres du mouvement </w:t>
      </w:r>
      <w:r w:rsidR="00E442AE">
        <w:rPr>
          <w:rFonts w:eastAsiaTheme="minorHAnsi"/>
        </w:rPr>
        <w:t>V</w:t>
      </w:r>
      <w:r w:rsidR="00E442AE" w:rsidRPr="00E442AE">
        <w:rPr>
          <w:rFonts w:eastAsiaTheme="minorHAnsi"/>
          <w:vertAlign w:val="subscript"/>
        </w:rPr>
        <w:t>x</w:t>
      </w:r>
      <w:r w:rsidRPr="00371E14">
        <w:rPr>
          <w:rFonts w:eastAsiaTheme="minorHAnsi"/>
        </w:rPr>
        <w:t>(</w:t>
      </w:r>
      <w:r w:rsidR="00E442AE">
        <w:rPr>
          <w:rFonts w:eastAsiaTheme="minorHAnsi"/>
        </w:rPr>
        <w:t>t</w:t>
      </w:r>
      <w:r w:rsidRPr="00371E14">
        <w:rPr>
          <w:rFonts w:eastAsiaTheme="minorHAnsi"/>
        </w:rPr>
        <w:t>),</w:t>
      </w:r>
      <w:r>
        <w:rPr>
          <w:rFonts w:eastAsiaTheme="minorHAnsi"/>
        </w:rPr>
        <w:t xml:space="preserve"> </w:t>
      </w:r>
      <w:proofErr w:type="spellStart"/>
      <w:r w:rsidR="00E442AE">
        <w:rPr>
          <w:rFonts w:eastAsiaTheme="minorHAnsi"/>
        </w:rPr>
        <w:t>V</w:t>
      </w:r>
      <w:r w:rsidR="00E442AE" w:rsidRPr="00E442AE">
        <w:rPr>
          <w:rFonts w:eastAsiaTheme="minorHAnsi"/>
          <w:vertAlign w:val="subscript"/>
        </w:rPr>
        <w:t>y</w:t>
      </w:r>
      <w:proofErr w:type="spellEnd"/>
      <w:r w:rsidRPr="00371E14">
        <w:rPr>
          <w:rFonts w:eastAsiaTheme="minorHAnsi"/>
        </w:rPr>
        <w:t>(</w:t>
      </w:r>
      <w:r w:rsidR="00E442AE">
        <w:rPr>
          <w:rFonts w:eastAsiaTheme="minorHAnsi"/>
        </w:rPr>
        <w:t>t</w:t>
      </w:r>
      <w:r w:rsidRPr="00371E14">
        <w:rPr>
          <w:rFonts w:eastAsiaTheme="minorHAnsi"/>
        </w:rPr>
        <w:t>) et leurs dérivées.</w:t>
      </w:r>
    </w:p>
    <w:p w:rsidR="00E442AE" w:rsidRPr="00E442AE" w:rsidRDefault="00E442AE" w:rsidP="00F05C93">
      <w:pPr>
        <w:pStyle w:val="Corrig"/>
        <w:numPr>
          <w:ilvl w:val="0"/>
          <w:numId w:val="12"/>
        </w:numPr>
      </w:pPr>
      <w:r w:rsidRPr="00E442AE">
        <w:t>On isole S</w:t>
      </w:r>
    </w:p>
    <w:p w:rsidR="00F05C93" w:rsidRDefault="00F05C93" w:rsidP="00F05C93">
      <w:pPr>
        <w:pStyle w:val="Corrig"/>
        <w:numPr>
          <w:ilvl w:val="0"/>
          <w:numId w:val="12"/>
        </w:numPr>
      </w:pPr>
      <w:r>
        <w:t>Elle est soumise à : l’action de la pesanteur et des actions mécaniques du sol en I</w:t>
      </w:r>
      <w:r>
        <w:rPr>
          <w:vertAlign w:val="subscript"/>
        </w:rPr>
        <w:t>1</w:t>
      </w:r>
      <w:r>
        <w:t>, I</w:t>
      </w:r>
      <w:r>
        <w:rPr>
          <w:vertAlign w:val="subscript"/>
        </w:rPr>
        <w:t>2</w:t>
      </w:r>
      <w:r>
        <w:t>, I</w:t>
      </w:r>
      <w:r>
        <w:rPr>
          <w:vertAlign w:val="subscript"/>
        </w:rPr>
        <w:t>3</w:t>
      </w:r>
      <w:r>
        <w:t>, I</w:t>
      </w:r>
      <w:r>
        <w:rPr>
          <w:vertAlign w:val="subscript"/>
        </w:rPr>
        <w:t>4</w:t>
      </w:r>
      <w:r>
        <w:t>.</w:t>
      </w:r>
    </w:p>
    <w:p w:rsidR="00371E14" w:rsidRDefault="004B0FAF" w:rsidP="00F05C93">
      <w:pPr>
        <w:pStyle w:val="Corrig"/>
        <w:numPr>
          <w:ilvl w:val="0"/>
          <w:numId w:val="12"/>
        </w:numPr>
      </w:pPr>
      <w:r>
        <w:t>On applique le théorème de la résultante dynamique à la base TC200.</w:t>
      </w:r>
    </w:p>
    <w:p w:rsidR="004B0FAF" w:rsidRDefault="004B0FAF" w:rsidP="00371E14">
      <w:pPr>
        <w:pStyle w:val="Corrig"/>
      </w:pPr>
      <w:r>
        <w:t xml:space="preserve">En projection dans le plan horizontal sur </w:t>
      </w:r>
      <m:oMath>
        <m:acc>
          <m:accPr>
            <m:chr m:val="⃗"/>
            <m:ctrlPr>
              <w:rPr>
                <w:rFonts w:ascii="Cambria Math" w:hAnsi="Cambria Math"/>
              </w:rPr>
            </m:ctrlPr>
          </m:accPr>
          <m:e>
            <m:sSub>
              <m:sSubPr>
                <m:ctrlPr>
                  <w:rPr>
                    <w:rFonts w:ascii="Cambria Math" w:hAnsi="Cambria Math"/>
                  </w:rPr>
                </m:ctrlPr>
              </m:sSubPr>
              <m:e>
                <m:r>
                  <w:rPr>
                    <w:rFonts w:ascii="Cambria Math" w:hAnsi="Cambria Math"/>
                  </w:rPr>
                  <m:t>x</m:t>
                </m:r>
              </m:e>
              <m:sub>
                <m:r>
                  <m:rPr>
                    <m:sty m:val="p"/>
                  </m:rPr>
                  <w:rPr>
                    <w:rFonts w:ascii="Cambria Math" w:hAnsi="Cambria Math"/>
                  </w:rPr>
                  <m:t>1</m:t>
                </m:r>
              </m:sub>
            </m:sSub>
          </m:e>
        </m:acc>
      </m:oMath>
      <w:r>
        <w:t xml:space="preserve"> </w:t>
      </w:r>
      <w:proofErr w:type="gramStart"/>
      <w:r>
        <w:t xml:space="preserve">et </w:t>
      </w:r>
      <m:oMath>
        <w:proofErr w:type="gramEnd"/>
        <m:acc>
          <m:accPr>
            <m:chr m:val="⃗"/>
            <m:ctrlPr>
              <w:rPr>
                <w:rFonts w:ascii="Cambria Math" w:hAnsi="Cambria Math"/>
              </w:rPr>
            </m:ctrlPr>
          </m:accPr>
          <m:e>
            <m:sSub>
              <m:sSubPr>
                <m:ctrlPr>
                  <w:rPr>
                    <w:rFonts w:ascii="Cambria Math" w:hAnsi="Cambria Math"/>
                  </w:rPr>
                </m:ctrlPr>
              </m:sSubPr>
              <m:e>
                <m:r>
                  <w:rPr>
                    <w:rFonts w:ascii="Cambria Math" w:hAnsi="Cambria Math"/>
                  </w:rPr>
                  <m:t>y</m:t>
                </m:r>
              </m:e>
              <m:sub>
                <m:r>
                  <m:rPr>
                    <m:sty m:val="p"/>
                  </m:rPr>
                  <w:rPr>
                    <w:rFonts w:ascii="Cambria Math" w:hAnsi="Cambria Math"/>
                  </w:rPr>
                  <m:t>1</m:t>
                </m:r>
              </m:sub>
            </m:sSub>
          </m:e>
        </m:acc>
      </m:oMath>
      <w:r>
        <w:t>, il vient :</w:t>
      </w:r>
    </w:p>
    <w:p w:rsidR="004B0FAF" w:rsidRDefault="00F95C4E" w:rsidP="00371E14">
      <w:pPr>
        <w:pStyle w:val="Corrig"/>
      </w:pPr>
      <m:oMath>
        <m:d>
          <m:dPr>
            <m:begChr m:val="{"/>
            <m:endChr m:val=""/>
            <m:ctrlPr>
              <w:rPr>
                <w:rFonts w:ascii="Cambria Math" w:hAnsi="Cambria Math"/>
              </w:rPr>
            </m:ctrlPr>
          </m:dPr>
          <m:e>
            <m:m>
              <m:mPr>
                <m:mcs>
                  <m:mc>
                    <m:mcPr>
                      <m:count m:val="1"/>
                      <m:mcJc m:val="center"/>
                    </m:mcPr>
                  </m:mc>
                </m:mcs>
                <m:ctrlPr>
                  <w:rPr>
                    <w:rFonts w:ascii="Cambria Math" w:hAnsi="Cambria Math"/>
                  </w:rPr>
                </m:ctrlPr>
              </m:mPr>
              <m:mr>
                <m:e>
                  <m:r>
                    <w:rPr>
                      <w:rFonts w:ascii="Cambria Math" w:hAnsi="Cambria Math"/>
                    </w:rPr>
                    <m:t>M</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V</m:t>
                          </m:r>
                        </m:e>
                        <m:sub>
                          <m:r>
                            <w:rPr>
                              <w:rFonts w:ascii="Cambria Math" w:hAnsi="Cambria Math"/>
                            </w:rPr>
                            <m:t>x</m:t>
                          </m:r>
                        </m:sub>
                      </m:sSub>
                      <m:d>
                        <m:dPr>
                          <m:ctrlPr>
                            <w:rPr>
                              <w:rFonts w:ascii="Cambria Math" w:hAnsi="Cambria Math"/>
                              <w:i/>
                            </w:rPr>
                          </m:ctrlPr>
                        </m:dPr>
                        <m:e>
                          <m:r>
                            <w:rPr>
                              <w:rFonts w:ascii="Cambria Math" w:hAnsi="Cambria Math"/>
                            </w:rPr>
                            <m:t>t</m:t>
                          </m:r>
                        </m:e>
                      </m:d>
                    </m:num>
                    <m:den>
                      <m:r>
                        <w:rPr>
                          <w:rFonts w:ascii="Cambria Math" w:hAnsi="Cambria Math"/>
                        </w:rPr>
                        <m:t>dt</m:t>
                      </m:r>
                    </m:den>
                  </m:f>
                  <m:r>
                    <w:rPr>
                      <w:rFonts w:ascii="Cambria Math" w:hAnsi="Cambria Math"/>
                    </w:rPr>
                    <m:t>=2.T.</m:t>
                  </m:r>
                  <m:func>
                    <m:funcPr>
                      <m:ctrlPr>
                        <w:rPr>
                          <w:rFonts w:ascii="Cambria Math" w:hAnsi="Cambria Math"/>
                        </w:rPr>
                      </m:ctrlPr>
                    </m:funcPr>
                    <m:fName>
                      <m:r>
                        <m:rPr>
                          <m:sty m:val="p"/>
                        </m:rPr>
                        <w:rPr>
                          <w:rFonts w:ascii="Cambria Math" w:hAnsi="Cambria Math"/>
                        </w:rPr>
                        <m:t>cos</m:t>
                      </m:r>
                      <m:ctrlPr>
                        <w:rPr>
                          <w:rFonts w:ascii="Cambria Math" w:hAnsi="Cambria Math"/>
                          <w:i/>
                        </w:rPr>
                      </m:ctrlPr>
                    </m:fName>
                    <m:e>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11</m:t>
                              </m:r>
                            </m:sub>
                          </m:sSub>
                        </m:e>
                      </m:d>
                    </m:e>
                  </m:func>
                  <m:r>
                    <w:rPr>
                      <w:rFonts w:ascii="Cambria Math" w:hAnsi="Cambria Math"/>
                    </w:rPr>
                    <m:t>+2.</m:t>
                  </m:r>
                  <m:sSup>
                    <m:sSupPr>
                      <m:ctrlPr>
                        <w:rPr>
                          <w:rFonts w:ascii="Cambria Math" w:hAnsi="Cambria Math"/>
                          <w:i/>
                        </w:rPr>
                      </m:ctrlPr>
                    </m:sSupPr>
                    <m:e>
                      <m:r>
                        <w:rPr>
                          <w:rFonts w:ascii="Cambria Math" w:hAnsi="Cambria Math"/>
                        </w:rPr>
                        <m:t>T</m:t>
                      </m:r>
                    </m:e>
                    <m:sup>
                      <m:r>
                        <w:rPr>
                          <w:rFonts w:ascii="Cambria Math" w:hAnsi="Cambria Math"/>
                        </w:rPr>
                        <m:t>'</m:t>
                      </m:r>
                    </m:sup>
                  </m:sSup>
                  <m:r>
                    <w:rPr>
                      <w:rFonts w:ascii="Cambria Math" w:hAnsi="Cambria Math"/>
                    </w:rPr>
                    <m:t>.</m:t>
                  </m:r>
                  <m:func>
                    <m:funcPr>
                      <m:ctrlPr>
                        <w:rPr>
                          <w:rFonts w:ascii="Cambria Math" w:hAnsi="Cambria Math"/>
                        </w:rPr>
                      </m:ctrlPr>
                    </m:funcPr>
                    <m:fName>
                      <m:r>
                        <m:rPr>
                          <m:sty m:val="p"/>
                        </m:rPr>
                        <w:rPr>
                          <w:rFonts w:ascii="Cambria Math" w:hAnsi="Cambria Math"/>
                        </w:rPr>
                        <m:t>cos</m:t>
                      </m:r>
                      <m:ctrlPr>
                        <w:rPr>
                          <w:rFonts w:ascii="Cambria Math" w:hAnsi="Cambria Math"/>
                          <w:i/>
                        </w:rPr>
                      </m:ctrlPr>
                    </m:fName>
                    <m:e>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21</m:t>
                              </m:r>
                            </m:sub>
                          </m:sSub>
                        </m:e>
                      </m:d>
                    </m:e>
                  </m:func>
                </m:e>
              </m:mr>
              <m:mr>
                <m:e>
                  <m:r>
                    <w:rPr>
                      <w:rFonts w:ascii="Cambria Math" w:hAnsi="Cambria Math"/>
                    </w:rPr>
                    <m:t>M</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V</m:t>
                          </m:r>
                        </m:e>
                        <m:sub>
                          <m:r>
                            <w:rPr>
                              <w:rFonts w:ascii="Cambria Math" w:hAnsi="Cambria Math"/>
                            </w:rPr>
                            <m:t>y</m:t>
                          </m:r>
                        </m:sub>
                      </m:sSub>
                      <m:d>
                        <m:dPr>
                          <m:ctrlPr>
                            <w:rPr>
                              <w:rFonts w:ascii="Cambria Math" w:hAnsi="Cambria Math"/>
                              <w:i/>
                            </w:rPr>
                          </m:ctrlPr>
                        </m:dPr>
                        <m:e>
                          <m:r>
                            <w:rPr>
                              <w:rFonts w:ascii="Cambria Math" w:hAnsi="Cambria Math"/>
                            </w:rPr>
                            <m:t>t</m:t>
                          </m:r>
                        </m:e>
                      </m:d>
                    </m:num>
                    <m:den>
                      <m:r>
                        <w:rPr>
                          <w:rFonts w:ascii="Cambria Math" w:hAnsi="Cambria Math"/>
                        </w:rPr>
                        <m:t>dt</m:t>
                      </m:r>
                    </m:den>
                  </m:f>
                  <m:r>
                    <w:rPr>
                      <w:rFonts w:ascii="Cambria Math" w:hAnsi="Cambria Math"/>
                    </w:rPr>
                    <m:t>=2.T.</m:t>
                  </m:r>
                  <m:func>
                    <m:funcPr>
                      <m:ctrlPr>
                        <w:rPr>
                          <w:rFonts w:ascii="Cambria Math" w:hAnsi="Cambria Math"/>
                        </w:rPr>
                      </m:ctrlPr>
                    </m:funcPr>
                    <m:fName>
                      <m:r>
                        <m:rPr>
                          <m:sty m:val="p"/>
                        </m:rPr>
                        <w:rPr>
                          <w:rFonts w:ascii="Cambria Math" w:hAnsi="Cambria Math"/>
                        </w:rPr>
                        <m:t>sin</m:t>
                      </m:r>
                      <m:ctrlPr>
                        <w:rPr>
                          <w:rFonts w:ascii="Cambria Math" w:hAnsi="Cambria Math"/>
                          <w:i/>
                        </w:rPr>
                      </m:ctrlPr>
                    </m:fName>
                    <m:e>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11</m:t>
                              </m:r>
                            </m:sub>
                          </m:sSub>
                        </m:e>
                      </m:d>
                    </m:e>
                  </m:func>
                  <m:r>
                    <w:rPr>
                      <w:rFonts w:ascii="Cambria Math" w:hAnsi="Cambria Math"/>
                    </w:rPr>
                    <m:t>+2.</m:t>
                  </m:r>
                  <m:sSup>
                    <m:sSupPr>
                      <m:ctrlPr>
                        <w:rPr>
                          <w:rFonts w:ascii="Cambria Math" w:hAnsi="Cambria Math"/>
                          <w:i/>
                        </w:rPr>
                      </m:ctrlPr>
                    </m:sSupPr>
                    <m:e>
                      <m:r>
                        <w:rPr>
                          <w:rFonts w:ascii="Cambria Math" w:hAnsi="Cambria Math"/>
                        </w:rPr>
                        <m:t>T</m:t>
                      </m:r>
                    </m:e>
                    <m:sup>
                      <m:r>
                        <w:rPr>
                          <w:rFonts w:ascii="Cambria Math" w:hAnsi="Cambria Math"/>
                        </w:rPr>
                        <m:t>'</m:t>
                      </m:r>
                    </m:sup>
                  </m:sSup>
                  <m:r>
                    <w:rPr>
                      <w:rFonts w:ascii="Cambria Math" w:hAnsi="Cambria Math"/>
                    </w:rPr>
                    <m:t>.</m:t>
                  </m:r>
                  <m:func>
                    <m:funcPr>
                      <m:ctrlPr>
                        <w:rPr>
                          <w:rFonts w:ascii="Cambria Math" w:hAnsi="Cambria Math"/>
                        </w:rPr>
                      </m:ctrlPr>
                    </m:funcPr>
                    <m:fName>
                      <m:r>
                        <m:rPr>
                          <m:sty m:val="p"/>
                        </m:rPr>
                        <w:rPr>
                          <w:rFonts w:ascii="Cambria Math" w:hAnsi="Cambria Math"/>
                        </w:rPr>
                        <m:t>sin</m:t>
                      </m:r>
                      <m:ctrlPr>
                        <w:rPr>
                          <w:rFonts w:ascii="Cambria Math" w:hAnsi="Cambria Math"/>
                          <w:i/>
                        </w:rPr>
                      </m:ctrlPr>
                    </m:fName>
                    <m:e>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21</m:t>
                              </m:r>
                            </m:sub>
                          </m:sSub>
                        </m:e>
                      </m:d>
                    </m:e>
                  </m:func>
                </m:e>
              </m:mr>
            </m:m>
          </m:e>
        </m:d>
      </m:oMath>
      <w:r w:rsidR="00A77F70">
        <w:t xml:space="preserve"> </w:t>
      </w:r>
      <w:proofErr w:type="gramStart"/>
      <w:r w:rsidR="00A77F70">
        <w:t>soit</w:t>
      </w:r>
      <w:proofErr w:type="gramEnd"/>
      <w:r w:rsidR="00A77F70">
        <w:t xml:space="preserve">, avec les valeurs des angles, </w:t>
      </w:r>
      <m:oMath>
        <m:d>
          <m:dPr>
            <m:begChr m:val="{"/>
            <m:endChr m:val=""/>
            <m:ctrlPr>
              <w:rPr>
                <w:rFonts w:ascii="Cambria Math" w:hAnsi="Cambria Math"/>
              </w:rPr>
            </m:ctrlPr>
          </m:dPr>
          <m:e>
            <m:m>
              <m:mPr>
                <m:mcs>
                  <m:mc>
                    <m:mcPr>
                      <m:count m:val="1"/>
                      <m:mcJc m:val="center"/>
                    </m:mcPr>
                  </m:mc>
                </m:mcs>
                <m:ctrlPr>
                  <w:rPr>
                    <w:rFonts w:ascii="Cambria Math" w:hAnsi="Cambria Math"/>
                  </w:rPr>
                </m:ctrlPr>
              </m:mPr>
              <m:mr>
                <m:e>
                  <m:r>
                    <w:rPr>
                      <w:rFonts w:ascii="Cambria Math" w:hAnsi="Cambria Math"/>
                    </w:rPr>
                    <m:t>M</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V</m:t>
                          </m:r>
                        </m:e>
                        <m:sub>
                          <m:r>
                            <w:rPr>
                              <w:rFonts w:ascii="Cambria Math" w:hAnsi="Cambria Math"/>
                            </w:rPr>
                            <m:t>x</m:t>
                          </m:r>
                        </m:sub>
                      </m:sSub>
                      <m:d>
                        <m:dPr>
                          <m:ctrlPr>
                            <w:rPr>
                              <w:rFonts w:ascii="Cambria Math" w:hAnsi="Cambria Math"/>
                              <w:i/>
                            </w:rPr>
                          </m:ctrlPr>
                        </m:dPr>
                        <m:e>
                          <m:r>
                            <w:rPr>
                              <w:rFonts w:ascii="Cambria Math" w:hAnsi="Cambria Math"/>
                            </w:rPr>
                            <m:t>t</m:t>
                          </m:r>
                        </m:e>
                      </m:d>
                    </m:num>
                    <m:den>
                      <m:r>
                        <w:rPr>
                          <w:rFonts w:ascii="Cambria Math" w:hAnsi="Cambria Math"/>
                        </w:rPr>
                        <m:t>dt</m:t>
                      </m:r>
                    </m:den>
                  </m:f>
                  <m:r>
                    <w:rPr>
                      <w:rFonts w:ascii="Cambria Math" w:hAnsi="Cambria Math"/>
                    </w:rPr>
                    <m:t>=</m:t>
                  </m:r>
                  <m:rad>
                    <m:radPr>
                      <m:degHide m:val="on"/>
                      <m:ctrlPr>
                        <w:rPr>
                          <w:rFonts w:ascii="Cambria Math" w:hAnsi="Cambria Math"/>
                          <w:i/>
                        </w:rPr>
                      </m:ctrlPr>
                    </m:radPr>
                    <m:deg/>
                    <m:e>
                      <m:r>
                        <w:rPr>
                          <w:rFonts w:ascii="Cambria Math" w:hAnsi="Cambria Math"/>
                        </w:rPr>
                        <m:t>2</m:t>
                      </m:r>
                    </m:e>
                  </m:rad>
                  <m:r>
                    <w:rPr>
                      <w:rFonts w:ascii="Cambria Math" w:hAnsi="Cambria Math"/>
                    </w:rPr>
                    <m:t>.T+</m:t>
                  </m:r>
                  <m:rad>
                    <m:radPr>
                      <m:degHide m:val="on"/>
                      <m:ctrlPr>
                        <w:rPr>
                          <w:rFonts w:ascii="Cambria Math" w:hAnsi="Cambria Math"/>
                          <w:i/>
                        </w:rPr>
                      </m:ctrlPr>
                    </m:radPr>
                    <m:deg/>
                    <m:e>
                      <m:r>
                        <w:rPr>
                          <w:rFonts w:ascii="Cambria Math" w:hAnsi="Cambria Math"/>
                        </w:rPr>
                        <m:t>2</m:t>
                      </m:r>
                    </m:e>
                  </m:rad>
                  <m:r>
                    <w:rPr>
                      <w:rFonts w:ascii="Cambria Math" w:hAnsi="Cambria Math"/>
                    </w:rPr>
                    <m:t>.</m:t>
                  </m:r>
                  <m:sSup>
                    <m:sSupPr>
                      <m:ctrlPr>
                        <w:rPr>
                          <w:rFonts w:ascii="Cambria Math" w:hAnsi="Cambria Math"/>
                          <w:i/>
                        </w:rPr>
                      </m:ctrlPr>
                    </m:sSupPr>
                    <m:e>
                      <m:r>
                        <w:rPr>
                          <w:rFonts w:ascii="Cambria Math" w:hAnsi="Cambria Math"/>
                        </w:rPr>
                        <m:t>T</m:t>
                      </m:r>
                    </m:e>
                    <m:sup>
                      <m:r>
                        <w:rPr>
                          <w:rFonts w:ascii="Cambria Math" w:hAnsi="Cambria Math"/>
                        </w:rPr>
                        <m:t>'</m:t>
                      </m:r>
                    </m:sup>
                  </m:sSup>
                </m:e>
              </m:mr>
              <m:mr>
                <m:e>
                  <m:r>
                    <w:rPr>
                      <w:rFonts w:ascii="Cambria Math" w:hAnsi="Cambria Math"/>
                    </w:rPr>
                    <m:t>M</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V</m:t>
                          </m:r>
                        </m:e>
                        <m:sub>
                          <m:r>
                            <w:rPr>
                              <w:rFonts w:ascii="Cambria Math" w:hAnsi="Cambria Math"/>
                            </w:rPr>
                            <m:t>y</m:t>
                          </m:r>
                        </m:sub>
                      </m:sSub>
                      <m:d>
                        <m:dPr>
                          <m:ctrlPr>
                            <w:rPr>
                              <w:rFonts w:ascii="Cambria Math" w:hAnsi="Cambria Math"/>
                              <w:i/>
                            </w:rPr>
                          </m:ctrlPr>
                        </m:dPr>
                        <m:e>
                          <m:r>
                            <w:rPr>
                              <w:rFonts w:ascii="Cambria Math" w:hAnsi="Cambria Math"/>
                            </w:rPr>
                            <m:t>t</m:t>
                          </m:r>
                        </m:e>
                      </m:d>
                    </m:num>
                    <m:den>
                      <m:r>
                        <w:rPr>
                          <w:rFonts w:ascii="Cambria Math" w:hAnsi="Cambria Math"/>
                        </w:rPr>
                        <m:t>dt</m:t>
                      </m:r>
                    </m:den>
                  </m:f>
                  <m:r>
                    <w:rPr>
                      <w:rFonts w:ascii="Cambria Math" w:hAnsi="Cambria Math"/>
                    </w:rPr>
                    <m:t>=-</m:t>
                  </m:r>
                  <m:rad>
                    <m:radPr>
                      <m:degHide m:val="on"/>
                      <m:ctrlPr>
                        <w:rPr>
                          <w:rFonts w:ascii="Cambria Math" w:hAnsi="Cambria Math"/>
                          <w:i/>
                        </w:rPr>
                      </m:ctrlPr>
                    </m:radPr>
                    <m:deg/>
                    <m:e>
                      <m:r>
                        <w:rPr>
                          <w:rFonts w:ascii="Cambria Math" w:hAnsi="Cambria Math"/>
                        </w:rPr>
                        <m:t>2</m:t>
                      </m:r>
                    </m:e>
                  </m:rad>
                  <m:r>
                    <w:rPr>
                      <w:rFonts w:ascii="Cambria Math" w:hAnsi="Cambria Math"/>
                    </w:rPr>
                    <m:t>.T+</m:t>
                  </m:r>
                  <m:rad>
                    <m:radPr>
                      <m:degHide m:val="on"/>
                      <m:ctrlPr>
                        <w:rPr>
                          <w:rFonts w:ascii="Cambria Math" w:hAnsi="Cambria Math"/>
                          <w:i/>
                        </w:rPr>
                      </m:ctrlPr>
                    </m:radPr>
                    <m:deg/>
                    <m:e>
                      <m:r>
                        <w:rPr>
                          <w:rFonts w:ascii="Cambria Math" w:hAnsi="Cambria Math"/>
                        </w:rPr>
                        <m:t>2</m:t>
                      </m:r>
                    </m:e>
                  </m:rad>
                  <m:r>
                    <w:rPr>
                      <w:rFonts w:ascii="Cambria Math" w:hAnsi="Cambria Math"/>
                    </w:rPr>
                    <m:t>.</m:t>
                  </m:r>
                  <m:sSup>
                    <m:sSupPr>
                      <m:ctrlPr>
                        <w:rPr>
                          <w:rFonts w:ascii="Cambria Math" w:hAnsi="Cambria Math"/>
                          <w:i/>
                        </w:rPr>
                      </m:ctrlPr>
                    </m:sSupPr>
                    <m:e>
                      <m:r>
                        <w:rPr>
                          <w:rFonts w:ascii="Cambria Math" w:hAnsi="Cambria Math"/>
                        </w:rPr>
                        <m:t>T</m:t>
                      </m:r>
                    </m:e>
                    <m:sup>
                      <m:r>
                        <w:rPr>
                          <w:rFonts w:ascii="Cambria Math" w:hAnsi="Cambria Math"/>
                        </w:rPr>
                        <m:t>'</m:t>
                      </m:r>
                    </m:sup>
                  </m:sSup>
                </m:e>
              </m:mr>
            </m:m>
          </m:e>
        </m:d>
      </m:oMath>
    </w:p>
    <w:p w:rsidR="00371E14" w:rsidRDefault="00371E14" w:rsidP="00371E14">
      <w:pPr>
        <w:pStyle w:val="Question"/>
        <w:rPr>
          <w:rFonts w:eastAsiaTheme="minorHAnsi"/>
        </w:rPr>
      </w:pPr>
      <w:r w:rsidRPr="00371E14">
        <w:rPr>
          <w:rFonts w:eastAsiaTheme="minorHAnsi"/>
        </w:rPr>
        <w:t xml:space="preserve">En déduire les expressions de </w:t>
      </w:r>
      <w:r w:rsidR="00E442AE">
        <w:rPr>
          <w:rFonts w:eastAsiaTheme="minorHAnsi"/>
        </w:rPr>
        <w:t>T</w:t>
      </w:r>
      <w:r w:rsidRPr="00371E14">
        <w:rPr>
          <w:rFonts w:eastAsiaTheme="minorHAnsi"/>
        </w:rPr>
        <w:t xml:space="preserve"> et de </w:t>
      </w:r>
      <w:r w:rsidR="00E442AE">
        <w:rPr>
          <w:rFonts w:eastAsiaTheme="minorHAnsi"/>
        </w:rPr>
        <w:t>T</w:t>
      </w:r>
      <w:r w:rsidRPr="00371E14">
        <w:rPr>
          <w:rFonts w:eastAsiaTheme="minorHAnsi"/>
        </w:rPr>
        <w:t xml:space="preserve">′ en fonction de </w:t>
      </w:r>
      <w:r w:rsidR="00E442AE">
        <w:rPr>
          <w:rFonts w:eastAsiaTheme="minorHAnsi"/>
        </w:rPr>
        <w:t>M</w:t>
      </w:r>
      <w:r w:rsidRPr="00371E14">
        <w:rPr>
          <w:rFonts w:eastAsiaTheme="minorHAnsi"/>
        </w:rPr>
        <w:t xml:space="preserve">, </w:t>
      </w:r>
      <w:r w:rsidR="00E442AE">
        <w:rPr>
          <w:rFonts w:eastAsiaTheme="minorHAnsi"/>
        </w:rPr>
        <w:t>V</w:t>
      </w:r>
      <w:r w:rsidR="00E442AE" w:rsidRPr="00E442AE">
        <w:rPr>
          <w:rFonts w:eastAsiaTheme="minorHAnsi"/>
          <w:vertAlign w:val="subscript"/>
        </w:rPr>
        <w:t>x</w:t>
      </w:r>
      <w:r w:rsidR="00E442AE" w:rsidRPr="00371E14">
        <w:rPr>
          <w:rFonts w:eastAsiaTheme="minorHAnsi"/>
        </w:rPr>
        <w:t>(</w:t>
      </w:r>
      <w:r w:rsidR="00E442AE">
        <w:rPr>
          <w:rFonts w:eastAsiaTheme="minorHAnsi"/>
        </w:rPr>
        <w:t>t</w:t>
      </w:r>
      <w:r w:rsidR="00E442AE" w:rsidRPr="00371E14">
        <w:rPr>
          <w:rFonts w:eastAsiaTheme="minorHAnsi"/>
        </w:rPr>
        <w:t>),</w:t>
      </w:r>
      <w:r w:rsidR="00E442AE">
        <w:rPr>
          <w:rFonts w:eastAsiaTheme="minorHAnsi"/>
        </w:rPr>
        <w:t xml:space="preserve"> </w:t>
      </w:r>
      <w:proofErr w:type="spellStart"/>
      <w:r w:rsidR="00E442AE">
        <w:rPr>
          <w:rFonts w:eastAsiaTheme="minorHAnsi"/>
        </w:rPr>
        <w:t>V</w:t>
      </w:r>
      <w:r w:rsidR="00E442AE" w:rsidRPr="00E442AE">
        <w:rPr>
          <w:rFonts w:eastAsiaTheme="minorHAnsi"/>
          <w:vertAlign w:val="subscript"/>
        </w:rPr>
        <w:t>y</w:t>
      </w:r>
      <w:proofErr w:type="spellEnd"/>
      <w:r w:rsidR="00E442AE" w:rsidRPr="00371E14">
        <w:rPr>
          <w:rFonts w:eastAsiaTheme="minorHAnsi"/>
        </w:rPr>
        <w:t>(</w:t>
      </w:r>
      <w:r w:rsidR="00E442AE">
        <w:rPr>
          <w:rFonts w:eastAsiaTheme="minorHAnsi"/>
        </w:rPr>
        <w:t>t</w:t>
      </w:r>
      <w:r w:rsidR="00E442AE" w:rsidRPr="00371E14">
        <w:rPr>
          <w:rFonts w:eastAsiaTheme="minorHAnsi"/>
        </w:rPr>
        <w:t>)</w:t>
      </w:r>
      <w:r w:rsidRPr="00371E14">
        <w:rPr>
          <w:rFonts w:eastAsiaTheme="minorHAnsi"/>
        </w:rPr>
        <w:t xml:space="preserve"> et leurs dérivées.</w:t>
      </w:r>
    </w:p>
    <w:p w:rsidR="00E442AE" w:rsidRDefault="00F95C4E" w:rsidP="00E442AE">
      <w:pPr>
        <w:pStyle w:val="Corrig"/>
      </w:pPr>
      <m:oMathPara>
        <m:oMath>
          <m:d>
            <m:dPr>
              <m:begChr m:val="{"/>
              <m:endChr m:val=""/>
              <m:ctrlPr>
                <w:rPr>
                  <w:rFonts w:ascii="Cambria Math" w:hAnsi="Cambria Math"/>
                </w:rPr>
              </m:ctrlPr>
            </m:dPr>
            <m:e>
              <m:m>
                <m:mPr>
                  <m:mcs>
                    <m:mc>
                      <m:mcPr>
                        <m:count m:val="1"/>
                        <m:mcJc m:val="center"/>
                      </m:mcPr>
                    </m:mc>
                  </m:mcs>
                  <m:ctrlPr>
                    <w:rPr>
                      <w:rFonts w:ascii="Cambria Math" w:hAnsi="Cambria Math"/>
                    </w:rPr>
                  </m:ctrlPr>
                </m:mPr>
                <m:mr>
                  <m:e>
                    <m:r>
                      <m:rPr>
                        <m:sty m:val="p"/>
                      </m:rPr>
                      <w:rPr>
                        <w:rFonts w:ascii="Cambria Math" w:hAnsi="Cambria Math"/>
                      </w:rPr>
                      <m:t xml:space="preserve"> </m:t>
                    </m:r>
                    <m:sSup>
                      <m:sSupPr>
                        <m:ctrlPr>
                          <w:rPr>
                            <w:rFonts w:ascii="Cambria Math" w:hAnsi="Cambria Math"/>
                          </w:rPr>
                        </m:ctrlPr>
                      </m:sSupPr>
                      <m:e>
                        <m:r>
                          <w:rPr>
                            <w:rFonts w:ascii="Cambria Math" w:hAnsi="Cambria Math"/>
                          </w:rPr>
                          <m:t>T</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w:rPr>
                            <w:rFonts w:ascii="Cambria Math" w:hAnsi="Cambria Math"/>
                          </w:rPr>
                          <m:t>M</m:t>
                        </m:r>
                      </m:num>
                      <m:den>
                        <m:r>
                          <m:rPr>
                            <m:sty m:val="p"/>
                          </m:rPr>
                          <w:rPr>
                            <w:rFonts w:ascii="Cambria Math" w:hAnsi="Cambria Math"/>
                          </w:rPr>
                          <m:t>2</m:t>
                        </m:r>
                        <m:rad>
                          <m:radPr>
                            <m:degHide m:val="on"/>
                            <m:ctrlPr>
                              <w:rPr>
                                <w:rFonts w:ascii="Cambria Math" w:hAnsi="Cambria Math"/>
                              </w:rPr>
                            </m:ctrlPr>
                          </m:radPr>
                          <m:deg/>
                          <m:e>
                            <m:r>
                              <m:rPr>
                                <m:sty m:val="p"/>
                              </m:rPr>
                              <w:rPr>
                                <w:rFonts w:ascii="Cambria Math" w:hAnsi="Cambria Math"/>
                              </w:rPr>
                              <m:t>2</m:t>
                            </m:r>
                          </m:e>
                        </m:rad>
                      </m:den>
                    </m:f>
                    <m:d>
                      <m:dPr>
                        <m:ctrlPr>
                          <w:rPr>
                            <w:rFonts w:ascii="Cambria Math" w:hAnsi="Cambria Math"/>
                          </w:rPr>
                        </m:ctrlPr>
                      </m:dPr>
                      <m:e>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V</m:t>
                                </m:r>
                              </m:e>
                              <m:sub>
                                <m:r>
                                  <w:rPr>
                                    <w:rFonts w:ascii="Cambria Math" w:hAnsi="Cambria Math"/>
                                  </w:rPr>
                                  <m:t>x</m:t>
                                </m:r>
                              </m:sub>
                            </m:sSub>
                            <m:d>
                              <m:dPr>
                                <m:ctrlPr>
                                  <w:rPr>
                                    <w:rFonts w:ascii="Cambria Math" w:hAnsi="Cambria Math"/>
                                  </w:rPr>
                                </m:ctrlPr>
                              </m:dPr>
                              <m:e>
                                <m:r>
                                  <w:rPr>
                                    <w:rFonts w:ascii="Cambria Math" w:hAnsi="Cambria Math"/>
                                  </w:rPr>
                                  <m:t>t</m:t>
                                </m:r>
                              </m:e>
                            </m:d>
                          </m:num>
                          <m:den>
                            <m:r>
                              <w:rPr>
                                <w:rFonts w:ascii="Cambria Math" w:hAnsi="Cambria Math"/>
                              </w:rPr>
                              <m:t>dt</m:t>
                            </m:r>
                          </m:den>
                        </m:f>
                        <m:r>
                          <m:rPr>
                            <m:sty m:val="p"/>
                          </m:rPr>
                          <w:rPr>
                            <w:rFonts w:ascii="Cambria Math" w:hAnsi="Cambria Math"/>
                          </w:rPr>
                          <m:t>+</m:t>
                        </m:r>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V</m:t>
                                </m:r>
                              </m:e>
                              <m:sub>
                                <m:r>
                                  <w:rPr>
                                    <w:rFonts w:ascii="Cambria Math" w:hAnsi="Cambria Math"/>
                                  </w:rPr>
                                  <m:t>y</m:t>
                                </m:r>
                              </m:sub>
                            </m:sSub>
                            <m:d>
                              <m:dPr>
                                <m:ctrlPr>
                                  <w:rPr>
                                    <w:rFonts w:ascii="Cambria Math" w:hAnsi="Cambria Math"/>
                                  </w:rPr>
                                </m:ctrlPr>
                              </m:dPr>
                              <m:e>
                                <m:r>
                                  <w:rPr>
                                    <w:rFonts w:ascii="Cambria Math" w:hAnsi="Cambria Math"/>
                                  </w:rPr>
                                  <m:t>t</m:t>
                                </m:r>
                              </m:e>
                            </m:d>
                          </m:num>
                          <m:den>
                            <m:r>
                              <w:rPr>
                                <w:rFonts w:ascii="Cambria Math" w:hAnsi="Cambria Math"/>
                              </w:rPr>
                              <m:t>dt</m:t>
                            </m:r>
                          </m:den>
                        </m:f>
                      </m:e>
                    </m:d>
                  </m:e>
                </m:mr>
                <m:mr>
                  <m:e>
                    <m:r>
                      <w:rPr>
                        <w:rFonts w:ascii="Cambria Math" w:hAnsi="Cambria Math"/>
                      </w:rPr>
                      <m:t>T</m:t>
                    </m:r>
                    <m:r>
                      <m:rPr>
                        <m:sty m:val="p"/>
                      </m:rPr>
                      <w:rPr>
                        <w:rFonts w:ascii="Cambria Math" w:hAnsi="Cambria Math"/>
                      </w:rPr>
                      <m:t>=</m:t>
                    </m:r>
                    <m:f>
                      <m:fPr>
                        <m:ctrlPr>
                          <w:rPr>
                            <w:rFonts w:ascii="Cambria Math" w:hAnsi="Cambria Math"/>
                          </w:rPr>
                        </m:ctrlPr>
                      </m:fPr>
                      <m:num>
                        <m:r>
                          <w:rPr>
                            <w:rFonts w:ascii="Cambria Math" w:hAnsi="Cambria Math"/>
                          </w:rPr>
                          <m:t>M</m:t>
                        </m:r>
                      </m:num>
                      <m:den>
                        <m:r>
                          <m:rPr>
                            <m:sty m:val="p"/>
                          </m:rPr>
                          <w:rPr>
                            <w:rFonts w:ascii="Cambria Math" w:hAnsi="Cambria Math"/>
                          </w:rPr>
                          <m:t>2</m:t>
                        </m:r>
                        <m:rad>
                          <m:radPr>
                            <m:degHide m:val="on"/>
                            <m:ctrlPr>
                              <w:rPr>
                                <w:rFonts w:ascii="Cambria Math" w:hAnsi="Cambria Math"/>
                              </w:rPr>
                            </m:ctrlPr>
                          </m:radPr>
                          <m:deg/>
                          <m:e>
                            <m:r>
                              <m:rPr>
                                <m:sty m:val="p"/>
                              </m:rPr>
                              <w:rPr>
                                <w:rFonts w:ascii="Cambria Math" w:hAnsi="Cambria Math"/>
                              </w:rPr>
                              <m:t>2</m:t>
                            </m:r>
                          </m:e>
                        </m:rad>
                      </m:den>
                    </m:f>
                    <m:d>
                      <m:dPr>
                        <m:ctrlPr>
                          <w:rPr>
                            <w:rFonts w:ascii="Cambria Math" w:hAnsi="Cambria Math"/>
                          </w:rPr>
                        </m:ctrlPr>
                      </m:dPr>
                      <m:e>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V</m:t>
                                </m:r>
                              </m:e>
                              <m:sub>
                                <m:r>
                                  <w:rPr>
                                    <w:rFonts w:ascii="Cambria Math" w:hAnsi="Cambria Math"/>
                                  </w:rPr>
                                  <m:t>x</m:t>
                                </m:r>
                              </m:sub>
                            </m:sSub>
                            <m:d>
                              <m:dPr>
                                <m:ctrlPr>
                                  <w:rPr>
                                    <w:rFonts w:ascii="Cambria Math" w:hAnsi="Cambria Math"/>
                                  </w:rPr>
                                </m:ctrlPr>
                              </m:dPr>
                              <m:e>
                                <m:r>
                                  <w:rPr>
                                    <w:rFonts w:ascii="Cambria Math" w:hAnsi="Cambria Math"/>
                                  </w:rPr>
                                  <m:t>t</m:t>
                                </m:r>
                              </m:e>
                            </m:d>
                          </m:num>
                          <m:den>
                            <m:r>
                              <w:rPr>
                                <w:rFonts w:ascii="Cambria Math" w:hAnsi="Cambria Math"/>
                              </w:rPr>
                              <m:t>dt</m:t>
                            </m:r>
                          </m:den>
                        </m:f>
                        <m:r>
                          <m:rPr>
                            <m:sty m:val="p"/>
                          </m:rPr>
                          <w:rPr>
                            <w:rFonts w:ascii="Cambria Math" w:hAnsi="Cambria Math"/>
                          </w:rPr>
                          <m:t>-</m:t>
                        </m:r>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V</m:t>
                                </m:r>
                              </m:e>
                              <m:sub>
                                <m:r>
                                  <w:rPr>
                                    <w:rFonts w:ascii="Cambria Math" w:hAnsi="Cambria Math"/>
                                  </w:rPr>
                                  <m:t>y</m:t>
                                </m:r>
                              </m:sub>
                            </m:sSub>
                            <m:d>
                              <m:dPr>
                                <m:ctrlPr>
                                  <w:rPr>
                                    <w:rFonts w:ascii="Cambria Math" w:hAnsi="Cambria Math"/>
                                  </w:rPr>
                                </m:ctrlPr>
                              </m:dPr>
                              <m:e>
                                <m:r>
                                  <w:rPr>
                                    <w:rFonts w:ascii="Cambria Math" w:hAnsi="Cambria Math"/>
                                  </w:rPr>
                                  <m:t>t</m:t>
                                </m:r>
                              </m:e>
                            </m:d>
                          </m:num>
                          <m:den>
                            <m:r>
                              <w:rPr>
                                <w:rFonts w:ascii="Cambria Math" w:hAnsi="Cambria Math"/>
                              </w:rPr>
                              <m:t>dt</m:t>
                            </m:r>
                          </m:den>
                        </m:f>
                      </m:e>
                    </m:d>
                  </m:e>
                </m:mr>
              </m:m>
            </m:e>
          </m:d>
        </m:oMath>
      </m:oMathPara>
    </w:p>
    <w:p w:rsidR="00371E14" w:rsidRDefault="00371E14" w:rsidP="00371E14">
      <w:pPr>
        <w:pStyle w:val="Titre3"/>
      </w:pPr>
      <w:r w:rsidRPr="00371E14">
        <w:t>Équation du mouvement pour chaque motorisation</w:t>
      </w:r>
    </w:p>
    <w:p w:rsidR="00371E14" w:rsidRDefault="00371E14" w:rsidP="00371E14">
      <w:pPr>
        <w:pStyle w:val="Question"/>
      </w:pPr>
      <w:r w:rsidRPr="00371E14">
        <w:t>Donner le nom du théorème à appliquer (à quel solide, en quel point et en projection selon</w:t>
      </w:r>
      <w:r>
        <w:t xml:space="preserve"> </w:t>
      </w:r>
      <w:r w:rsidR="00121576">
        <w:t>quel axe) p</w:t>
      </w:r>
      <w:r w:rsidRPr="00371E14">
        <w:t xml:space="preserve">our obtenir la relation (III.1). Exprimer le paramètre </w:t>
      </w:r>
      <w:r w:rsidRPr="00371E14">
        <w:rPr>
          <w:rFonts w:ascii="Cambria Math" w:hAnsi="Cambria Math" w:cs="Cambria Math"/>
        </w:rPr>
        <w:t>𝜌</w:t>
      </w:r>
      <w:r w:rsidRPr="00371E14">
        <w:rPr>
          <w:rFonts w:ascii="Cambria Math" w:hAnsi="Cambria Math" w:cs="Cambria Math"/>
          <w:sz w:val="14"/>
        </w:rPr>
        <w:t>𝑖</w:t>
      </w:r>
      <w:r w:rsidRPr="00371E14">
        <w:rPr>
          <w:rFonts w:ascii="Times New Roman" w:hAnsi="Times New Roman"/>
          <w:sz w:val="14"/>
        </w:rPr>
        <w:t xml:space="preserve"> </w:t>
      </w:r>
      <w:r w:rsidRPr="00371E14">
        <w:t xml:space="preserve">en fonction de </w:t>
      </w:r>
      <w:r w:rsidRPr="00371E14">
        <w:rPr>
          <w:rFonts w:ascii="Cambria Math" w:hAnsi="Cambria Math" w:cs="Cambria Math"/>
        </w:rPr>
        <w:t>𝑟</w:t>
      </w:r>
      <w:r w:rsidRPr="00371E14">
        <w:rPr>
          <w:rFonts w:ascii="Times New Roman" w:hAnsi="Times New Roman"/>
        </w:rPr>
        <w:t xml:space="preserve"> + </w:t>
      </w:r>
      <w:r w:rsidRPr="00371E14">
        <w:rPr>
          <w:rFonts w:ascii="Cambria Math" w:hAnsi="Cambria Math" w:cs="Cambria Math"/>
        </w:rPr>
        <w:t>𝑅</w:t>
      </w:r>
      <w:r w:rsidRPr="00371E14">
        <w:rPr>
          <w:rFonts w:ascii="Times New Roman" w:hAnsi="Times New Roman"/>
        </w:rPr>
        <w:t xml:space="preserve"> </w:t>
      </w:r>
      <w:r w:rsidRPr="00371E14">
        <w:t xml:space="preserve">et de </w:t>
      </w:r>
      <w:r w:rsidRPr="00371E14">
        <w:rPr>
          <w:rFonts w:ascii="Cambria Math" w:hAnsi="Cambria Math" w:cs="Cambria Math"/>
        </w:rPr>
        <w:t>𝛼</w:t>
      </w:r>
      <w:r w:rsidRPr="00371E14">
        <w:rPr>
          <w:rFonts w:ascii="Cambria Math" w:hAnsi="Cambria Math" w:cs="Cambria Math"/>
          <w:sz w:val="14"/>
        </w:rPr>
        <w:t>𝑖</w:t>
      </w:r>
      <w:r w:rsidRPr="00371E14">
        <w:rPr>
          <w:rFonts w:ascii="Times New Roman" w:hAnsi="Times New Roman"/>
          <w:sz w:val="14"/>
        </w:rPr>
        <w:t>1</w:t>
      </w:r>
      <w:r w:rsidRPr="00371E14">
        <w:t>.</w:t>
      </w:r>
    </w:p>
    <w:p w:rsidR="00371E14" w:rsidRDefault="00F95C4E" w:rsidP="00371E14">
      <w:pPr>
        <w:rPr>
          <w:rFonts w:eastAsiaTheme="minorEastAsia"/>
        </w:rPr>
      </w:pPr>
      <m:oMathPara>
        <m:oMath>
          <m:sSub>
            <m:sSubPr>
              <m:ctrlPr>
                <w:rPr>
                  <w:rFonts w:ascii="Cambria Math" w:hAnsi="Cambria Math"/>
                </w:rPr>
              </m:ctrlPr>
            </m:sSubPr>
            <m:e>
              <m:r>
                <w:rPr>
                  <w:rFonts w:ascii="Cambria Math" w:hAnsi="Cambria Math"/>
                </w:rPr>
                <m:t>J</m:t>
              </m:r>
            </m:e>
            <m:sub>
              <m:r>
                <w:rPr>
                  <w:rFonts w:ascii="Cambria Math" w:hAnsi="Cambria Math"/>
                </w:rPr>
                <m:t>roue</m:t>
              </m:r>
            </m:sub>
          </m:sSub>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i0</m:t>
                  </m:r>
                </m:sub>
              </m:sSub>
              <m:r>
                <m:rPr>
                  <m:sty m:val="p"/>
                </m:rPr>
                <w:rPr>
                  <w:rFonts w:ascii="Cambria Math" w:hAnsi="Cambria Math"/>
                </w:rPr>
                <m:t>(t)</m:t>
              </m:r>
            </m:num>
            <m:den>
              <m:r>
                <m:rPr>
                  <m:sty m:val="p"/>
                </m:rPr>
                <w:rPr>
                  <w:rFonts w:ascii="Cambria Math" w:hAnsi="Cambria Math"/>
                </w:rPr>
                <m:t>dt</m:t>
              </m:r>
            </m:den>
          </m:f>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ri</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m:rPr>
                  <m:sty m:val="p"/>
                </m:rPr>
                <w:rPr>
                  <w:rFonts w:ascii="Cambria Math" w:hAnsi="Cambria Math"/>
                </w:rPr>
                <m:t>ρ</m:t>
              </m:r>
            </m:e>
            <m:sub>
              <m:r>
                <m:rPr>
                  <m:sty m:val="p"/>
                </m:rPr>
                <w:rPr>
                  <w:rFonts w:ascii="Cambria Math" w:hAnsi="Cambria Math"/>
                </w:rPr>
                <m:t>i</m:t>
              </m:r>
            </m:sub>
          </m:sSub>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r>
            <m:rPr>
              <m:sty m:val="p"/>
            </m:rPr>
            <w:rPr>
              <w:rFonts w:ascii="Cambria Math" w:hAnsi="Cambria Math"/>
            </w:rPr>
            <m:t xml:space="preserve">    (</m:t>
          </m:r>
          <m:r>
            <w:rPr>
              <w:rFonts w:ascii="Cambria Math" w:hAnsi="Cambria Math"/>
            </w:rPr>
            <m:t>III</m:t>
          </m:r>
          <m:r>
            <m:rPr>
              <m:sty m:val="p"/>
            </m:rPr>
            <w:rPr>
              <w:rFonts w:ascii="Cambria Math" w:hAnsi="Cambria Math"/>
            </w:rPr>
            <m:t>.1)</m:t>
          </m:r>
        </m:oMath>
      </m:oMathPara>
    </w:p>
    <w:p w:rsidR="00121576" w:rsidRDefault="00F577B1" w:rsidP="00121576">
      <w:pPr>
        <w:pStyle w:val="Corrig"/>
        <w:numPr>
          <w:ilvl w:val="0"/>
          <w:numId w:val="13"/>
        </w:numPr>
      </w:pPr>
      <w:r>
        <w:t xml:space="preserve">On isole l’ensemble (roue+rouleaux) : </w:t>
      </w:r>
    </w:p>
    <w:p w:rsidR="00F577B1" w:rsidRDefault="00121576" w:rsidP="00121576">
      <w:pPr>
        <w:pStyle w:val="Corrig"/>
        <w:numPr>
          <w:ilvl w:val="0"/>
          <w:numId w:val="13"/>
        </w:numPr>
      </w:pPr>
      <w:r>
        <w:t>I</w:t>
      </w:r>
      <w:r w:rsidR="00F577B1">
        <w:t>l est soumis à l’action de la pesanteur, l’action de la liaison pivot supposée parfaite, l’action du sol sur le rouleau en I</w:t>
      </w:r>
      <w:r w:rsidR="00F577B1">
        <w:rPr>
          <w:vertAlign w:val="subscript"/>
        </w:rPr>
        <w:t>i</w:t>
      </w:r>
      <w:r w:rsidR="00F577B1">
        <w:t xml:space="preserve">, le couple exercé par le réducteur sur la roue (autour de </w:t>
      </w:r>
      <m:oMath>
        <m:acc>
          <m:accPr>
            <m:chr m:val="⃗"/>
            <m:ctrlPr>
              <w:rPr>
                <w:rFonts w:ascii="Cambria Math" w:hAnsi="Cambria Math"/>
              </w:rPr>
            </m:ctrlPr>
          </m:accPr>
          <m:e>
            <m:sSub>
              <m:sSubPr>
                <m:ctrlPr>
                  <w:rPr>
                    <w:rFonts w:ascii="Cambria Math" w:hAnsi="Cambria Math"/>
                  </w:rPr>
                </m:ctrlPr>
              </m:sSubPr>
              <m:e>
                <m:r>
                  <w:rPr>
                    <w:rFonts w:ascii="Cambria Math" w:hAnsi="Cambria Math"/>
                  </w:rPr>
                  <m:t>x</m:t>
                </m:r>
              </m:e>
              <m:sub>
                <m:r>
                  <m:rPr>
                    <m:sty m:val="p"/>
                  </m:rPr>
                  <w:rPr>
                    <w:rFonts w:ascii="Cambria Math" w:hAnsi="Cambria Math"/>
                  </w:rPr>
                  <m:t>1</m:t>
                </m:r>
              </m:sub>
            </m:sSub>
          </m:e>
        </m:acc>
        <m:r>
          <w:rPr>
            <w:rFonts w:ascii="Cambria Math" w:hAnsi="Cambria Math"/>
          </w:rPr>
          <m:t>)</m:t>
        </m:r>
      </m:oMath>
    </w:p>
    <w:p w:rsidR="00F577B1" w:rsidRDefault="00F577B1" w:rsidP="00121576">
      <w:pPr>
        <w:pStyle w:val="Corrig"/>
        <w:numPr>
          <w:ilvl w:val="0"/>
          <w:numId w:val="13"/>
        </w:numPr>
      </w:pPr>
      <w:r>
        <w:t>On écrit le théorème du moment dynamique, appliqué à la roue</w:t>
      </w:r>
      <w:r w:rsidR="00121576">
        <w:t xml:space="preserve"> </w:t>
      </w:r>
      <w:r>
        <w:t>(+rouleaux), en A</w:t>
      </w:r>
      <w:r>
        <w:rPr>
          <w:vertAlign w:val="subscript"/>
        </w:rPr>
        <w:t>i</w:t>
      </w:r>
      <w:r>
        <w:t xml:space="preserve">, en projection sur </w:t>
      </w:r>
      <m:oMath>
        <m:acc>
          <m:accPr>
            <m:chr m:val="⃗"/>
            <m:ctrlPr>
              <w:rPr>
                <w:rFonts w:ascii="Cambria Math" w:hAnsi="Cambria Math"/>
              </w:rPr>
            </m:ctrlPr>
          </m:accPr>
          <m:e>
            <m:sSub>
              <m:sSubPr>
                <m:ctrlPr>
                  <w:rPr>
                    <w:rFonts w:ascii="Cambria Math" w:hAnsi="Cambria Math"/>
                  </w:rPr>
                </m:ctrlPr>
              </m:sSubPr>
              <m:e>
                <m:r>
                  <w:rPr>
                    <w:rFonts w:ascii="Cambria Math" w:hAnsi="Cambria Math"/>
                  </w:rPr>
                  <m:t>x</m:t>
                </m:r>
              </m:e>
              <m:sub>
                <m:r>
                  <m:rPr>
                    <m:sty m:val="p"/>
                  </m:rPr>
                  <w:rPr>
                    <w:rFonts w:ascii="Cambria Math" w:hAnsi="Cambria Math"/>
                  </w:rPr>
                  <m:t>1</m:t>
                </m:r>
              </m:sub>
            </m:sSub>
          </m:e>
        </m:acc>
      </m:oMath>
    </w:p>
    <w:p w:rsidR="00F577B1" w:rsidRPr="00DB464C" w:rsidRDefault="00F577B1" w:rsidP="00F577B1">
      <w:pPr>
        <w:pStyle w:val="Corrig"/>
      </w:pPr>
      <w:r>
        <w:lastRenderedPageBreak/>
        <w:t>(</w:t>
      </w:r>
      <w:proofErr w:type="gramStart"/>
      <w:r>
        <w:t>pour</w:t>
      </w:r>
      <w:proofErr w:type="gramEnd"/>
      <w:r>
        <w:t xml:space="preserve"> le torseur d’action mécanique du sol sur le rouleau, on a :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M</m:t>
                </m:r>
              </m:e>
              <m:sub>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 sol→rouleau</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M</m:t>
                </m:r>
              </m:e>
              <m:sub>
                <m:sSub>
                  <m:sSubPr>
                    <m:ctrlPr>
                      <w:rPr>
                        <w:rFonts w:ascii="Cambria Math" w:hAnsi="Cambria Math"/>
                        <w:i/>
                      </w:rPr>
                    </m:ctrlPr>
                  </m:sSubPr>
                  <m:e>
                    <m:r>
                      <w:rPr>
                        <w:rFonts w:ascii="Cambria Math" w:hAnsi="Cambria Math"/>
                      </w:rPr>
                      <m:t>I</m:t>
                    </m:r>
                  </m:e>
                  <m:sub>
                    <m:r>
                      <w:rPr>
                        <w:rFonts w:ascii="Cambria Math" w:hAnsi="Cambria Math"/>
                      </w:rPr>
                      <m:t>i</m:t>
                    </m:r>
                  </m:sub>
                </m:sSub>
                <m:r>
                  <w:rPr>
                    <w:rFonts w:ascii="Cambria Math" w:hAnsi="Cambria Math"/>
                  </w:rPr>
                  <m:t>, sol→rouleau</m:t>
                </m:r>
              </m:sub>
            </m:sSub>
          </m:e>
        </m:acc>
        <m:r>
          <w:rPr>
            <w:rFonts w:ascii="Cambria Math" w:hAnsi="Cambria Math"/>
          </w:rPr>
          <m:t>+</m:t>
        </m:r>
        <m:acc>
          <m:accPr>
            <m:chr m:val="⃗"/>
            <m:ctrlPr>
              <w:rPr>
                <w:rFonts w:ascii="Cambria Math" w:hAnsi="Cambria Math"/>
                <w:i/>
              </w:rPr>
            </m:ctrlPr>
          </m:accPr>
          <m:e>
            <m:sSub>
              <m:sSubPr>
                <m:ctrlPr>
                  <w:rPr>
                    <w:rFonts w:ascii="Cambria Math" w:hAnsi="Cambria Math"/>
                  </w:rPr>
                </m:ctrlPr>
              </m:sSubPr>
              <m:e>
                <m:r>
                  <m:rPr>
                    <m:sty m:val="p"/>
                  </m:rPr>
                  <w:rPr>
                    <w:rFonts w:ascii="Cambria Math" w:hAnsi="Cambria Math"/>
                  </w:rPr>
                  <m:t>A</m:t>
                </m:r>
              </m:e>
              <m:sub>
                <m:r>
                  <w:rPr>
                    <w:rFonts w:ascii="Cambria Math" w:hAnsi="Cambria Math"/>
                  </w:rPr>
                  <m:t>i</m:t>
                </m:r>
              </m:sub>
            </m:sSub>
            <m:sSub>
              <m:sSubPr>
                <m:ctrlPr>
                  <w:rPr>
                    <w:rFonts w:ascii="Cambria Math" w:hAnsi="Cambria Math"/>
                  </w:rPr>
                </m:ctrlPr>
              </m:sSubPr>
              <m:e>
                <m:r>
                  <m:rPr>
                    <m:sty m:val="p"/>
                  </m:rPr>
                  <w:rPr>
                    <w:rFonts w:ascii="Cambria Math" w:hAnsi="Cambria Math"/>
                  </w:rPr>
                  <m:t>I</m:t>
                </m:r>
              </m:e>
              <m:sub>
                <m:r>
                  <w:rPr>
                    <w:rFonts w:ascii="Cambria Math" w:hAnsi="Cambria Math"/>
                  </w:rPr>
                  <m:t>i</m:t>
                </m:r>
              </m:sub>
            </m:sSub>
          </m:e>
        </m:acc>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acc>
          <m:accPr>
            <m:chr m:val="⃗"/>
            <m:ctrlPr>
              <w:rPr>
                <w:rFonts w:ascii="Cambria Math" w:hAnsi="Cambria Math"/>
                <w:i/>
              </w:rPr>
            </m:ctrlPr>
          </m:accPr>
          <m:e>
            <m:sSub>
              <m:sSubPr>
                <m:ctrlPr>
                  <w:rPr>
                    <w:rFonts w:ascii="Cambria Math" w:hAnsi="Cambria Math"/>
                  </w:rPr>
                </m:ctrlPr>
              </m:sSubPr>
              <m:e>
                <m:r>
                  <m:rPr>
                    <m:sty m:val="p"/>
                  </m:rPr>
                  <w:rPr>
                    <w:rFonts w:ascii="Cambria Math" w:hAnsi="Cambria Math"/>
                  </w:rPr>
                  <m:t>x</m:t>
                </m:r>
              </m:e>
              <m:sub>
                <m:r>
                  <w:rPr>
                    <w:rFonts w:ascii="Cambria Math" w:hAnsi="Cambria Math"/>
                  </w:rPr>
                  <m:t>i1</m:t>
                </m:r>
              </m:sub>
            </m:sSub>
          </m:e>
        </m:acc>
      </m:oMath>
    </w:p>
    <w:p w:rsidR="00DB464C" w:rsidRPr="00E442AE" w:rsidRDefault="00F95C4E" w:rsidP="00F577B1">
      <w:pPr>
        <w:pStyle w:val="Corrig"/>
      </w:pPr>
      <m:oMath>
        <m:acc>
          <m:accPr>
            <m:chr m:val="⃗"/>
            <m:ctrlPr>
              <w:rPr>
                <w:rFonts w:ascii="Cambria Math" w:hAnsi="Cambria Math"/>
                <w:i/>
              </w:rPr>
            </m:ctrlPr>
          </m:accPr>
          <m:e>
            <m:sSub>
              <m:sSubPr>
                <m:ctrlPr>
                  <w:rPr>
                    <w:rFonts w:ascii="Cambria Math" w:hAnsi="Cambria Math"/>
                    <w:i/>
                  </w:rPr>
                </m:ctrlPr>
              </m:sSubPr>
              <m:e>
                <m:r>
                  <w:rPr>
                    <w:rFonts w:ascii="Cambria Math" w:hAnsi="Cambria Math"/>
                  </w:rPr>
                  <m:t>M</m:t>
                </m:r>
              </m:e>
              <m:sub>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 sol→rouleau</m:t>
                </m:r>
              </m:sub>
            </m:sSub>
          </m:e>
        </m:acc>
        <m:r>
          <w:rPr>
            <w:rFonts w:ascii="Cambria Math" w:hAnsi="Cambria Math"/>
          </w:rPr>
          <m:t>=</m:t>
        </m:r>
        <m:acc>
          <m:accPr>
            <m:chr m:val="⃗"/>
            <m:ctrlPr>
              <w:rPr>
                <w:rFonts w:ascii="Cambria Math" w:hAnsi="Cambria Math"/>
                <w:i/>
              </w:rPr>
            </m:ctrlPr>
          </m:accPr>
          <m:e>
            <m:r>
              <w:rPr>
                <w:rFonts w:ascii="Cambria Math" w:hAnsi="Cambria Math"/>
              </w:rPr>
              <m:t>0</m:t>
            </m:r>
          </m:e>
        </m:acc>
        <m:r>
          <w:rPr>
            <w:rFonts w:ascii="Cambria Math" w:hAnsi="Cambria Math"/>
          </w:rPr>
          <m:t>-(r+R)</m:t>
        </m:r>
        <m:acc>
          <m:accPr>
            <m:chr m:val="⃗"/>
            <m:ctrlPr>
              <w:rPr>
                <w:rFonts w:ascii="Cambria Math" w:hAnsi="Cambria Math"/>
                <w:i/>
              </w:rPr>
            </m:ctrlPr>
          </m:accPr>
          <m:e>
            <m:r>
              <w:rPr>
                <w:rFonts w:ascii="Cambria Math" w:hAnsi="Cambria Math"/>
              </w:rPr>
              <m:t>.</m:t>
            </m:r>
            <m:sSub>
              <m:sSubPr>
                <m:ctrlPr>
                  <w:rPr>
                    <w:rFonts w:ascii="Cambria Math" w:hAnsi="Cambria Math"/>
                  </w:rPr>
                </m:ctrlPr>
              </m:sSubPr>
              <m:e>
                <m:r>
                  <m:rPr>
                    <m:sty m:val="p"/>
                  </m:rPr>
                  <w:rPr>
                    <w:rFonts w:ascii="Cambria Math" w:hAnsi="Cambria Math"/>
                  </w:rPr>
                  <m:t>z</m:t>
                </m:r>
              </m:e>
              <m:sub>
                <m:r>
                  <w:rPr>
                    <w:rFonts w:ascii="Cambria Math" w:hAnsi="Cambria Math"/>
                  </w:rPr>
                  <m:t>1</m:t>
                </m:r>
              </m:sub>
            </m:sSub>
          </m:e>
        </m:acc>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acc>
          <m:accPr>
            <m:chr m:val="⃗"/>
            <m:ctrlPr>
              <w:rPr>
                <w:rFonts w:ascii="Cambria Math" w:hAnsi="Cambria Math"/>
                <w:i/>
              </w:rPr>
            </m:ctrlPr>
          </m:accPr>
          <m:e>
            <m:sSub>
              <m:sSubPr>
                <m:ctrlPr>
                  <w:rPr>
                    <w:rFonts w:ascii="Cambria Math" w:hAnsi="Cambria Math"/>
                  </w:rPr>
                </m:ctrlPr>
              </m:sSubPr>
              <m:e>
                <m:r>
                  <m:rPr>
                    <m:sty m:val="p"/>
                  </m:rPr>
                  <w:rPr>
                    <w:rFonts w:ascii="Cambria Math" w:hAnsi="Cambria Math"/>
                  </w:rPr>
                  <m:t>x</m:t>
                </m:r>
              </m:e>
              <m:sub>
                <m:r>
                  <w:rPr>
                    <w:rFonts w:ascii="Cambria Math" w:hAnsi="Cambria Math"/>
                  </w:rPr>
                  <m:t>i1</m:t>
                </m:r>
              </m:sub>
            </m:sSub>
          </m:e>
        </m:acc>
      </m:oMath>
      <w:r w:rsidR="00DB464C">
        <w:t xml:space="preserve"> </w:t>
      </w:r>
      <w:proofErr w:type="gramStart"/>
      <w:r w:rsidR="00DB464C">
        <w:t>soit</w:t>
      </w:r>
      <w:proofErr w:type="gramEnd"/>
      <w:r w:rsidR="003F3BD6">
        <w:t xml:space="preserve"> </w:t>
      </w:r>
      <w:r w:rsidR="00DB464C">
        <w:t xml:space="preserv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M</m:t>
                </m:r>
              </m:e>
              <m:sub>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 sol→rouleau</m:t>
                </m:r>
              </m:sub>
            </m:sSub>
          </m:e>
        </m:acc>
        <m:r>
          <w:rPr>
            <w:rFonts w:ascii="Cambria Math" w:hAnsi="Cambria Math"/>
          </w:rPr>
          <m:t>=-(r+R)</m:t>
        </m:r>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acc>
          <m:accPr>
            <m:chr m:val="⃗"/>
            <m:ctrlPr>
              <w:rPr>
                <w:rFonts w:ascii="Cambria Math" w:hAnsi="Cambria Math"/>
                <w:i/>
              </w:rPr>
            </m:ctrlPr>
          </m:accPr>
          <m:e>
            <m:sSub>
              <m:sSubPr>
                <m:ctrlPr>
                  <w:rPr>
                    <w:rFonts w:ascii="Cambria Math" w:hAnsi="Cambria Math"/>
                  </w:rPr>
                </m:ctrlPr>
              </m:sSubPr>
              <m:e>
                <m:r>
                  <m:rPr>
                    <m:sty m:val="p"/>
                  </m:rPr>
                  <w:rPr>
                    <w:rFonts w:ascii="Cambria Math" w:hAnsi="Cambria Math"/>
                  </w:rPr>
                  <m:t>y</m:t>
                </m:r>
              </m:e>
              <m:sub>
                <m:r>
                  <w:rPr>
                    <w:rFonts w:ascii="Cambria Math" w:hAnsi="Cambria Math"/>
                  </w:rPr>
                  <m:t>i1</m:t>
                </m:r>
              </m:sub>
            </m:sSub>
          </m:e>
        </m:acc>
      </m:oMath>
      <w:r w:rsidR="00292953">
        <w:t xml:space="preserve"> </w:t>
      </w:r>
    </w:p>
    <w:p w:rsidR="00DB464C" w:rsidRPr="00DB464C" w:rsidRDefault="00292953" w:rsidP="00F577B1">
      <w:pPr>
        <w:pStyle w:val="Corrig"/>
      </w:pPr>
      <w:r>
        <w:t xml:space="preserve">En projection </w:t>
      </w:r>
      <w:proofErr w:type="gramStart"/>
      <w:r>
        <w:t xml:space="preserve">sur </w:t>
      </w:r>
      <m:oMath>
        <w:proofErr w:type="gramEnd"/>
        <m:acc>
          <m:accPr>
            <m:chr m:val="⃗"/>
            <m:ctrlPr>
              <w:rPr>
                <w:rFonts w:ascii="Cambria Math" w:hAnsi="Cambria Math"/>
              </w:rPr>
            </m:ctrlPr>
          </m:accPr>
          <m:e>
            <m:sSub>
              <m:sSubPr>
                <m:ctrlPr>
                  <w:rPr>
                    <w:rFonts w:ascii="Cambria Math" w:hAnsi="Cambria Math"/>
                  </w:rPr>
                </m:ctrlPr>
              </m:sSubPr>
              <m:e>
                <m:r>
                  <w:rPr>
                    <w:rFonts w:ascii="Cambria Math" w:hAnsi="Cambria Math"/>
                  </w:rPr>
                  <m:t>x</m:t>
                </m:r>
              </m:e>
              <m:sub>
                <m:r>
                  <m:rPr>
                    <m:sty m:val="p"/>
                  </m:rPr>
                  <w:rPr>
                    <w:rFonts w:ascii="Cambria Math" w:hAnsi="Cambria Math"/>
                  </w:rPr>
                  <m:t>1</m:t>
                </m:r>
              </m:sub>
            </m:sSub>
          </m:e>
        </m:acc>
      </m:oMath>
      <w:r>
        <w:t>, il vient :</w:t>
      </w:r>
    </w:p>
    <w:p w:rsidR="00F577B1" w:rsidRDefault="00F95C4E" w:rsidP="00F577B1">
      <w:pPr>
        <w:pStyle w:val="Corrig"/>
      </w:pPr>
      <m:oMath>
        <m:sSub>
          <m:sSubPr>
            <m:ctrlPr>
              <w:rPr>
                <w:rFonts w:ascii="Cambria Math" w:hAnsi="Cambria Math"/>
              </w:rPr>
            </m:ctrlPr>
          </m:sSubPr>
          <m:e>
            <m:r>
              <w:rPr>
                <w:rFonts w:ascii="Cambria Math" w:hAnsi="Cambria Math"/>
              </w:rPr>
              <m:t>J</m:t>
            </m:r>
          </m:e>
          <m:sub>
            <m:r>
              <w:rPr>
                <w:rFonts w:ascii="Cambria Math" w:hAnsi="Cambria Math"/>
              </w:rPr>
              <m:t>roue</m:t>
            </m:r>
          </m:sub>
        </m:sSub>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i0</m:t>
                </m:r>
              </m:sub>
            </m:sSub>
            <m:r>
              <m:rPr>
                <m:sty m:val="p"/>
              </m:rPr>
              <w:rPr>
                <w:rFonts w:ascii="Cambria Math" w:hAnsi="Cambria Math"/>
              </w:rPr>
              <m:t>(t)</m:t>
            </m:r>
          </m:num>
          <m:den>
            <m:r>
              <m:rPr>
                <m:sty m:val="p"/>
              </m:rPr>
              <w:rPr>
                <w:rFonts w:ascii="Cambria Math" w:hAnsi="Cambria Math"/>
              </w:rPr>
              <m:t>dt</m:t>
            </m:r>
          </m:den>
        </m:f>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ri</m:t>
            </m:r>
          </m:sub>
        </m:sSub>
        <m:d>
          <m:dPr>
            <m:ctrlPr>
              <w:rPr>
                <w:rFonts w:ascii="Cambria Math" w:hAnsi="Cambria Math"/>
              </w:rPr>
            </m:ctrlPr>
          </m:dPr>
          <m:e>
            <m:r>
              <w:rPr>
                <w:rFonts w:ascii="Cambria Math" w:hAnsi="Cambria Math"/>
              </w:rPr>
              <m:t>t</m:t>
            </m:r>
          </m:e>
        </m:d>
        <m:r>
          <m:rPr>
            <m:sty m:val="p"/>
          </m:rPr>
          <w:rPr>
            <w:rFonts w:ascii="Cambria Math" w:hAnsi="Cambria Math"/>
          </w:rPr>
          <m:t>-</m:t>
        </m:r>
        <m:d>
          <m:dPr>
            <m:ctrlPr>
              <w:rPr>
                <w:rFonts w:ascii="Cambria Math" w:hAnsi="Cambria Math"/>
              </w:rPr>
            </m:ctrlPr>
          </m:dPr>
          <m:e>
            <m:r>
              <m:rPr>
                <m:sty m:val="p"/>
              </m:rPr>
              <w:rPr>
                <w:rFonts w:ascii="Cambria Math" w:hAnsi="Cambria Math"/>
              </w:rPr>
              <m:t>r+R</m:t>
            </m:r>
          </m:e>
        </m:d>
        <m:r>
          <m:rPr>
            <m:sty m:val="p"/>
          </m:rPr>
          <w:rPr>
            <w:rFonts w:ascii="Cambria Math" w:hAnsi="Cambria Math"/>
          </w:rPr>
          <m:t>.(-</m:t>
        </m:r>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sSub>
                  <m:sSubPr>
                    <m:ctrlPr>
                      <w:rPr>
                        <w:rFonts w:ascii="Cambria Math" w:hAnsi="Cambria Math"/>
                      </w:rPr>
                    </m:ctrlPr>
                  </m:sSubPr>
                  <m:e>
                    <m:r>
                      <m:rPr>
                        <m:sty m:val="p"/>
                      </m:rPr>
                      <w:rPr>
                        <w:rFonts w:ascii="Cambria Math" w:hAnsi="Cambria Math"/>
                      </w:rPr>
                      <m:t>∝</m:t>
                    </m:r>
                  </m:e>
                  <m:sub>
                    <m:r>
                      <w:rPr>
                        <w:rFonts w:ascii="Cambria Math" w:hAnsi="Cambria Math"/>
                      </w:rPr>
                      <m:t>i1</m:t>
                    </m:r>
                  </m:sub>
                </m:sSub>
                <m:ctrlPr>
                  <w:rPr>
                    <w:rFonts w:ascii="Cambria Math" w:hAnsi="Cambria Math"/>
                    <w:i/>
                  </w:rPr>
                </m:ctrlPr>
              </m:e>
            </m:d>
            <m:ctrlPr>
              <w:rPr>
                <w:rFonts w:ascii="Cambria Math" w:hAnsi="Cambria Math"/>
                <w:i/>
              </w:rPr>
            </m:ctrlPr>
          </m:e>
        </m:func>
        <m:r>
          <w:rPr>
            <w:rFonts w:ascii="Cambria Math" w:hAnsi="Cambria Math"/>
          </w:rPr>
          <m:t>)</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oMath>
      <w:r w:rsidR="00292953">
        <w:t xml:space="preserve"> </w:t>
      </w:r>
      <w:proofErr w:type="gramStart"/>
      <w:r w:rsidR="00292953">
        <w:t>soit</w:t>
      </w:r>
      <w:proofErr w:type="gramEnd"/>
      <w:r w:rsidR="00292953">
        <w:t xml:space="preserve"> </w:t>
      </w:r>
      <m:oMath>
        <m:borderBox>
          <m:borderBoxPr>
            <m:ctrlPr>
              <w:rPr>
                <w:rFonts w:ascii="Cambria Math" w:hAnsi="Cambria Math"/>
                <w:i/>
              </w:rPr>
            </m:ctrlPr>
          </m:borderBoxPr>
          <m:e>
            <m:sSub>
              <m:sSubPr>
                <m:ctrlPr>
                  <w:rPr>
                    <w:rFonts w:ascii="Cambria Math" w:hAnsi="Cambria Math"/>
                    <w:i/>
                  </w:rPr>
                </m:ctrlPr>
              </m:sSubPr>
              <m:e>
                <m:r>
                  <w:rPr>
                    <w:rFonts w:ascii="Cambria Math" w:hAnsi="Cambria Math"/>
                  </w:rPr>
                  <m:t>ρ</m:t>
                </m:r>
              </m:e>
              <m:sub>
                <m:r>
                  <w:rPr>
                    <w:rFonts w:ascii="Cambria Math" w:hAnsi="Cambria Math"/>
                  </w:rPr>
                  <m:t>i</m:t>
                </m:r>
              </m:sub>
            </m:sSub>
            <m:r>
              <w:rPr>
                <w:rFonts w:ascii="Cambria Math" w:hAnsi="Cambria Math"/>
              </w:rPr>
              <m:t>=</m:t>
            </m:r>
            <m:d>
              <m:dPr>
                <m:ctrlPr>
                  <w:rPr>
                    <w:rFonts w:ascii="Cambria Math" w:hAnsi="Cambria Math"/>
                    <w:i/>
                  </w:rPr>
                </m:ctrlPr>
              </m:dPr>
              <m:e>
                <m:r>
                  <w:rPr>
                    <w:rFonts w:ascii="Cambria Math" w:hAnsi="Cambria Math"/>
                  </w:rPr>
                  <m:t>r+R</m:t>
                </m:r>
              </m:e>
            </m:d>
            <m:r>
              <w:rPr>
                <w:rFonts w:ascii="Cambria Math" w:hAnsi="Cambria Math"/>
              </w:rPr>
              <m:t>.sin</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i1</m:t>
                </m:r>
              </m:sub>
            </m:sSub>
            <m:r>
              <w:rPr>
                <w:rFonts w:ascii="Cambria Math" w:hAnsi="Cambria Math"/>
              </w:rPr>
              <m:t>)</m:t>
            </m:r>
          </m:e>
        </m:borderBox>
      </m:oMath>
      <w:r w:rsidR="003F3BD6" w:rsidRPr="003F3BD6">
        <w:rPr>
          <w:color w:val="538135" w:themeColor="accent6" w:themeShade="BF"/>
        </w:rPr>
        <w:t xml:space="preserve"> </w:t>
      </w:r>
    </w:p>
    <w:p w:rsidR="000E4A44" w:rsidRDefault="00F95C4E" w:rsidP="000E4A44">
      <w:pPr>
        <w:rPr>
          <w:rFonts w:eastAsiaTheme="minorEastAsia"/>
        </w:rPr>
      </w:pPr>
      <m:oMathPara>
        <m:oMath>
          <m:d>
            <m:dPr>
              <m:ctrlPr>
                <w:rPr>
                  <w:rFonts w:ascii="Cambria Math" w:hAnsi="Cambria Math"/>
                </w:rPr>
              </m:ctrlPr>
            </m:dPr>
            <m:e>
              <m:sSub>
                <m:sSubPr>
                  <m:ctrlPr>
                    <w:rPr>
                      <w:rFonts w:ascii="Cambria Math" w:hAnsi="Cambria Math"/>
                    </w:rPr>
                  </m:ctrlPr>
                </m:sSubPr>
                <m:e>
                  <m:r>
                    <w:rPr>
                      <w:rFonts w:ascii="Cambria Math" w:hAnsi="Cambria Math"/>
                    </w:rPr>
                    <m:t>J</m:t>
                  </m:r>
                </m:e>
                <m:sub>
                  <m:r>
                    <w:rPr>
                      <w:rFonts w:ascii="Cambria Math" w:hAnsi="Cambria Math"/>
                    </w:rPr>
                    <m:t>m</m:t>
                  </m:r>
                </m:sub>
              </m:sSub>
              <m:r>
                <m:rPr>
                  <m:sty m:val="p"/>
                </m:rPr>
                <w:rPr>
                  <w:rFonts w:ascii="Cambria Math" w:hAnsi="Cambria Math"/>
                </w:rPr>
                <m:t>+</m:t>
              </m:r>
              <m:sSub>
                <m:sSubPr>
                  <m:ctrlPr>
                    <w:rPr>
                      <w:rFonts w:ascii="Cambria Math" w:hAnsi="Cambria Math"/>
                    </w:rPr>
                  </m:ctrlPr>
                </m:sSubPr>
                <m:e>
                  <m:r>
                    <w:rPr>
                      <w:rFonts w:ascii="Cambria Math" w:hAnsi="Cambria Math"/>
                    </w:rPr>
                    <m:t>J</m:t>
                  </m:r>
                </m:e>
                <m:sub>
                  <m:r>
                    <w:rPr>
                      <w:rFonts w:ascii="Cambria Math" w:hAnsi="Cambria Math"/>
                    </w:rPr>
                    <m:t>red</m:t>
                  </m:r>
                </m:sub>
              </m:sSub>
            </m:e>
          </m:d>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mi</m:t>
                  </m:r>
                </m:sub>
              </m:sSub>
              <m:r>
                <m:rPr>
                  <m:sty m:val="p"/>
                </m:rPr>
                <w:rPr>
                  <w:rFonts w:ascii="Cambria Math" w:hAnsi="Cambria Math"/>
                </w:rPr>
                <m:t>(t)</m:t>
              </m:r>
            </m:num>
            <m:den>
              <m:r>
                <m:rPr>
                  <m:sty m:val="p"/>
                </m:rPr>
                <w:rPr>
                  <w:rFonts w:ascii="Cambria Math" w:hAnsi="Cambria Math"/>
                </w:rPr>
                <m:t>dt</m:t>
              </m:r>
            </m:den>
          </m:f>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emi</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redi</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fi</m:t>
              </m:r>
            </m:sub>
          </m:sSub>
          <m:r>
            <m:rPr>
              <m:sty m:val="p"/>
            </m:rPr>
            <w:rPr>
              <w:rFonts w:ascii="Cambria Math" w:hAnsi="Cambria Math"/>
            </w:rPr>
            <m:t xml:space="preserve">    (</m:t>
          </m:r>
          <m:r>
            <w:rPr>
              <w:rFonts w:ascii="Cambria Math" w:hAnsi="Cambria Math"/>
            </w:rPr>
            <m:t>III</m:t>
          </m:r>
          <m:r>
            <m:rPr>
              <m:sty m:val="p"/>
            </m:rPr>
            <w:rPr>
              <w:rFonts w:ascii="Cambria Math" w:hAnsi="Cambria Math"/>
            </w:rPr>
            <m:t>.2)</m:t>
          </m:r>
        </m:oMath>
      </m:oMathPara>
    </w:p>
    <w:p w:rsidR="000E4A44" w:rsidRPr="00E442AE" w:rsidRDefault="000E4A44" w:rsidP="000E4A44">
      <w:pPr>
        <w:pStyle w:val="Question"/>
        <w:rPr>
          <w:rFonts w:eastAsiaTheme="minorEastAsia"/>
        </w:rPr>
      </w:pPr>
      <w:r w:rsidRPr="000E4A44">
        <w:t>En utilisant les relations (III.1) et (III.2), montrer que le modèle dynamique pour chaque motorisation</w:t>
      </w:r>
      <w:r>
        <w:t xml:space="preserve"> </w:t>
      </w:r>
      <w:r w:rsidRPr="000E4A44">
        <w:t xml:space="preserve">s’écrit sous la forme de la relation (III.3). Exprimer les constantes </w:t>
      </w:r>
      <w:r w:rsidRPr="00E442AE">
        <w:rPr>
          <w:rFonts w:ascii="Cambria Math" w:hAnsi="Cambria Math" w:cs="Cambria Math"/>
        </w:rPr>
        <w:t>𝛿</w:t>
      </w:r>
      <w:r w:rsidRPr="00E442AE">
        <w:rPr>
          <w:rFonts w:ascii="Cambria Math" w:hAnsi="Cambria Math" w:cs="Cambria Math"/>
          <w:sz w:val="14"/>
        </w:rPr>
        <w:t>𝑖</w:t>
      </w:r>
      <w:r w:rsidRPr="00E442AE">
        <w:rPr>
          <w:rFonts w:ascii="Times New Roman" w:hAnsi="Times New Roman"/>
          <w:sz w:val="14"/>
        </w:rPr>
        <w:t xml:space="preserve"> </w:t>
      </w:r>
      <w:r w:rsidRPr="000E4A44">
        <w:t xml:space="preserve">et </w:t>
      </w:r>
      <w:r w:rsidRPr="00E442AE">
        <w:rPr>
          <w:rFonts w:ascii="Cambria Math" w:hAnsi="Cambria Math" w:cs="Cambria Math"/>
        </w:rPr>
        <w:t>𝐽</w:t>
      </w:r>
      <w:r w:rsidRPr="00E442AE">
        <w:rPr>
          <w:rFonts w:ascii="Times New Roman" w:hAnsi="Times New Roman"/>
        </w:rPr>
        <w:t xml:space="preserve"> </w:t>
      </w:r>
      <w:r w:rsidRPr="000E4A44">
        <w:t>en fonction des données.</w:t>
      </w:r>
      <w:r w:rsidR="00E442AE">
        <w:t xml:space="preserve"> </w:t>
      </w:r>
      <m:oMath>
        <m:r>
          <m:rPr>
            <m:sty m:val="p"/>
          </m:rPr>
          <w:rPr>
            <w:rFonts w:ascii="Cambria Math" w:hAnsi="Cambria Math"/>
          </w:rPr>
          <m:t>J</m:t>
        </m:r>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mi</m:t>
                </m:r>
              </m:sub>
            </m:sSub>
            <m:r>
              <m:rPr>
                <m:sty m:val="p"/>
              </m:rPr>
              <w:rPr>
                <w:rFonts w:ascii="Cambria Math" w:hAnsi="Cambria Math"/>
              </w:rPr>
              <m:t>(t)</m:t>
            </m:r>
          </m:num>
          <m:den>
            <m:r>
              <m:rPr>
                <m:sty m:val="p"/>
              </m:rPr>
              <w:rPr>
                <w:rFonts w:ascii="Cambria Math" w:hAnsi="Cambria Math"/>
              </w:rPr>
              <m:t>dt</m:t>
            </m:r>
          </m:den>
        </m:f>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emi</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m:rPr>
                <m:sty m:val="p"/>
              </m:rPr>
              <w:rPr>
                <w:rFonts w:ascii="Cambria Math" w:hAnsi="Cambria Math"/>
              </w:rPr>
              <m:t>δ</m:t>
            </m:r>
          </m:e>
          <m:sub>
            <m:r>
              <m:rPr>
                <m:sty m:val="p"/>
              </m:rPr>
              <w:rPr>
                <w:rFonts w:ascii="Cambria Math" w:hAnsi="Cambria Math"/>
              </w:rPr>
              <m:t>i</m:t>
            </m:r>
          </m:sub>
        </m:sSub>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fi</m:t>
            </m:r>
          </m:sub>
        </m:sSub>
        <m:r>
          <m:rPr>
            <m:sty m:val="p"/>
          </m:rPr>
          <w:rPr>
            <w:rFonts w:ascii="Cambria Math" w:hAnsi="Cambria Math"/>
          </w:rPr>
          <m:t xml:space="preserve">    (</m:t>
        </m:r>
        <m:r>
          <w:rPr>
            <w:rFonts w:ascii="Cambria Math" w:hAnsi="Cambria Math"/>
          </w:rPr>
          <m:t>III</m:t>
        </m:r>
        <m:r>
          <m:rPr>
            <m:sty m:val="p"/>
          </m:rPr>
          <w:rPr>
            <w:rFonts w:ascii="Cambria Math" w:hAnsi="Cambria Math"/>
          </w:rPr>
          <m:t>.3)</m:t>
        </m:r>
      </m:oMath>
    </w:p>
    <w:p w:rsidR="00292953" w:rsidRDefault="00292953" w:rsidP="00292953">
      <w:pPr>
        <w:pStyle w:val="Corrig"/>
      </w:pPr>
      <w:r>
        <w:t xml:space="preserve">Avec la relation </w:t>
      </w:r>
      <m:oMath>
        <m:sSub>
          <m:sSubPr>
            <m:ctrlPr>
              <w:rPr>
                <w:rFonts w:ascii="Cambria Math" w:hAnsi="Cambria Math"/>
              </w:rPr>
            </m:ctrlPr>
          </m:sSubPr>
          <m:e>
            <m:r>
              <w:rPr>
                <w:rFonts w:ascii="Cambria Math" w:hAnsi="Cambria Math"/>
              </w:rPr>
              <m:t>ω</m:t>
            </m:r>
          </m:e>
          <m:sub>
            <m:r>
              <w:rPr>
                <w:rFonts w:ascii="Cambria Math" w:hAnsi="Cambria Math"/>
              </w:rPr>
              <m:t>i0</m:t>
            </m:r>
          </m:sub>
        </m:sSub>
        <m:d>
          <m:dPr>
            <m:ctrlPr>
              <w:rPr>
                <w:rFonts w:ascii="Cambria Math" w:hAnsi="Cambria Math"/>
              </w:rPr>
            </m:ctrlPr>
          </m:dPr>
          <m:e>
            <m:r>
              <m:rPr>
                <m:sty m:val="p"/>
              </m:rPr>
              <w:rPr>
                <w:rFonts w:ascii="Cambria Math" w:hAnsi="Cambria Math"/>
              </w:rPr>
              <m:t>t</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ω</m:t>
                </m:r>
              </m:e>
              <m:sub>
                <m:r>
                  <w:rPr>
                    <w:rFonts w:ascii="Cambria Math" w:hAnsi="Cambria Math"/>
                  </w:rPr>
                  <m:t>mi</m:t>
                </m:r>
              </m:sub>
            </m:sSub>
            <m:r>
              <m:rPr>
                <m:sty m:val="p"/>
              </m:rPr>
              <w:rPr>
                <w:rFonts w:ascii="Cambria Math" w:hAnsi="Cambria Math"/>
              </w:rPr>
              <m:t>(t)</m:t>
            </m:r>
          </m:num>
          <m:den>
            <m:r>
              <w:rPr>
                <w:rFonts w:ascii="Cambria Math" w:hAnsi="Cambria Math"/>
              </w:rPr>
              <m:t>k</m:t>
            </m:r>
          </m:den>
        </m:f>
      </m:oMath>
      <w:r>
        <w:t xml:space="preserve"> et à partir de l’équation </w:t>
      </w:r>
      <m:oMath>
        <m:d>
          <m:dPr>
            <m:ctrlPr>
              <w:rPr>
                <w:rFonts w:ascii="Cambria Math" w:hAnsi="Cambria Math"/>
              </w:rPr>
            </m:ctrlPr>
          </m:dPr>
          <m:e>
            <m:r>
              <w:rPr>
                <w:rFonts w:ascii="Cambria Math" w:hAnsi="Cambria Math"/>
              </w:rPr>
              <m:t>III</m:t>
            </m:r>
            <m:r>
              <m:rPr>
                <m:sty m:val="p"/>
              </m:rPr>
              <w:rPr>
                <w:rFonts w:ascii="Cambria Math" w:hAnsi="Cambria Math"/>
              </w:rPr>
              <m:t>.1</m:t>
            </m:r>
          </m:e>
        </m:d>
        <m:r>
          <m:rPr>
            <m:sty m:val="p"/>
          </m:rPr>
          <w:rPr>
            <w:rFonts w:ascii="Cambria Math" w:hAnsi="Cambria Math"/>
          </w:rPr>
          <m:t>, on peut écrire</m:t>
        </m:r>
      </m:oMath>
      <w:r>
        <w:t> :</w:t>
      </w:r>
    </w:p>
    <w:p w:rsidR="00292953" w:rsidRPr="00234094" w:rsidRDefault="00F95C4E" w:rsidP="00292953">
      <w:pPr>
        <w:pStyle w:val="Corrig"/>
      </w:pPr>
      <m:oMath>
        <m:f>
          <m:fPr>
            <m:ctrlPr>
              <w:rPr>
                <w:rFonts w:ascii="Cambria Math" w:hAnsi="Cambria Math"/>
                <w:i/>
              </w:rPr>
            </m:ctrlPr>
          </m:fPr>
          <m:num>
            <m:sSub>
              <m:sSubPr>
                <m:ctrlPr>
                  <w:rPr>
                    <w:rFonts w:ascii="Cambria Math" w:hAnsi="Cambria Math"/>
                  </w:rPr>
                </m:ctrlPr>
              </m:sSubPr>
              <m:e>
                <m:r>
                  <w:rPr>
                    <w:rFonts w:ascii="Cambria Math" w:hAnsi="Cambria Math"/>
                  </w:rPr>
                  <m:t>J</m:t>
                </m:r>
              </m:e>
              <m:sub>
                <m:r>
                  <w:rPr>
                    <w:rFonts w:ascii="Cambria Math" w:hAnsi="Cambria Math"/>
                  </w:rPr>
                  <m:t>roue</m:t>
                </m:r>
              </m:sub>
            </m:sSub>
          </m:num>
          <m:den>
            <m:r>
              <w:rPr>
                <w:rFonts w:ascii="Cambria Math" w:hAnsi="Cambria Math"/>
              </w:rPr>
              <m:t>k</m:t>
            </m:r>
          </m:den>
        </m:f>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mi</m:t>
                </m:r>
              </m:sub>
            </m:sSub>
            <m:r>
              <m:rPr>
                <m:sty m:val="p"/>
              </m:rPr>
              <w:rPr>
                <w:rFonts w:ascii="Cambria Math" w:hAnsi="Cambria Math"/>
              </w:rPr>
              <m:t>(t)</m:t>
            </m:r>
          </m:num>
          <m:den>
            <m:r>
              <m:rPr>
                <m:sty m:val="p"/>
              </m:rPr>
              <w:rPr>
                <w:rFonts w:ascii="Cambria Math" w:hAnsi="Cambria Math"/>
              </w:rPr>
              <m:t>dt</m:t>
            </m:r>
          </m:den>
        </m:f>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ri</m:t>
            </m:r>
          </m:sub>
        </m:sSub>
        <m:d>
          <m:dPr>
            <m:ctrlPr>
              <w:rPr>
                <w:rFonts w:ascii="Cambria Math" w:hAnsi="Cambria Math"/>
              </w:rPr>
            </m:ctrlPr>
          </m:dPr>
          <m:e>
            <m:r>
              <w:rPr>
                <w:rFonts w:ascii="Cambria Math" w:hAnsi="Cambria Math"/>
              </w:rPr>
              <m:t>t</m:t>
            </m:r>
          </m:e>
        </m:d>
        <m:r>
          <m:rPr>
            <m:sty m:val="p"/>
          </m:rPr>
          <w:rPr>
            <w:rFonts w:ascii="Cambria Math" w:hAnsi="Cambria Math"/>
          </w:rPr>
          <m:t>+</m:t>
        </m:r>
        <m:d>
          <m:dPr>
            <m:ctrlPr>
              <w:rPr>
                <w:rFonts w:ascii="Cambria Math" w:hAnsi="Cambria Math"/>
              </w:rPr>
            </m:ctrlPr>
          </m:dPr>
          <m:e>
            <m:r>
              <m:rPr>
                <m:sty m:val="p"/>
              </m:rPr>
              <w:rPr>
                <w:rFonts w:ascii="Cambria Math" w:hAnsi="Cambria Math"/>
              </w:rPr>
              <m:t>r+R</m:t>
            </m:r>
          </m:e>
        </m:d>
        <m:r>
          <m:rPr>
            <m:sty m:val="p"/>
          </m:rPr>
          <w:rPr>
            <w:rFonts w:ascii="Cambria Math" w:hAnsi="Cambria Math"/>
          </w:rPr>
          <m:t>.sin⁡(</m:t>
        </m:r>
        <m:sSub>
          <m:sSubPr>
            <m:ctrlPr>
              <w:rPr>
                <w:rFonts w:ascii="Cambria Math" w:hAnsi="Cambria Math"/>
              </w:rPr>
            </m:ctrlPr>
          </m:sSubPr>
          <m:e>
            <m:r>
              <m:rPr>
                <m:sty m:val="p"/>
              </m:rPr>
              <w:rPr>
                <w:rFonts w:ascii="Cambria Math" w:hAnsi="Cambria Math"/>
              </w:rPr>
              <m:t>∝</m:t>
            </m:r>
          </m:e>
          <m:sub>
            <m:r>
              <w:rPr>
                <w:rFonts w:ascii="Cambria Math" w:hAnsi="Cambria Math"/>
              </w:rPr>
              <m:t>i1</m:t>
            </m:r>
          </m:sub>
        </m:sSub>
        <m:r>
          <w:rPr>
            <w:rFonts w:ascii="Cambria Math" w:hAnsi="Cambria Math"/>
          </w:rPr>
          <m:t>)</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oMath>
      <w:r w:rsidR="00234094">
        <w:t xml:space="preserve">, on peut donc écrire </w:t>
      </w:r>
      <m:oMath>
        <m:sSub>
          <m:sSubPr>
            <m:ctrlPr>
              <w:rPr>
                <w:rFonts w:ascii="Cambria Math" w:hAnsi="Cambria Math"/>
              </w:rPr>
            </m:ctrlPr>
          </m:sSubPr>
          <m:e>
            <m:r>
              <w:rPr>
                <w:rFonts w:ascii="Cambria Math" w:hAnsi="Cambria Math"/>
              </w:rPr>
              <m:t>c</m:t>
            </m:r>
          </m:e>
          <m:sub>
            <m:r>
              <w:rPr>
                <w:rFonts w:ascii="Cambria Math" w:hAnsi="Cambria Math"/>
              </w:rPr>
              <m:t>ri</m:t>
            </m:r>
          </m:sub>
        </m:sSub>
        <m:d>
          <m:dPr>
            <m:ctrlPr>
              <w:rPr>
                <w:rFonts w:ascii="Cambria Math" w:hAnsi="Cambria Math"/>
              </w:rPr>
            </m:ctrlPr>
          </m:dPr>
          <m:e>
            <m:r>
              <w:rPr>
                <w:rFonts w:ascii="Cambria Math" w:hAnsi="Cambria Math"/>
              </w:rPr>
              <m:t>t</m:t>
            </m:r>
          </m:e>
        </m:d>
        <m:r>
          <m:rPr>
            <m:sty m:val="p"/>
          </m:rPr>
          <w:rPr>
            <w:rFonts w:ascii="Cambria Math" w:hAnsi="Cambria Math"/>
          </w:rPr>
          <m:t>=</m:t>
        </m:r>
        <m:f>
          <m:fPr>
            <m:ctrlPr>
              <w:rPr>
                <w:rFonts w:ascii="Cambria Math" w:hAnsi="Cambria Math"/>
                <w:i/>
              </w:rPr>
            </m:ctrlPr>
          </m:fPr>
          <m:num>
            <m:sSub>
              <m:sSubPr>
                <m:ctrlPr>
                  <w:rPr>
                    <w:rFonts w:ascii="Cambria Math" w:hAnsi="Cambria Math"/>
                  </w:rPr>
                </m:ctrlPr>
              </m:sSubPr>
              <m:e>
                <m:r>
                  <w:rPr>
                    <w:rFonts w:ascii="Cambria Math" w:hAnsi="Cambria Math"/>
                  </w:rPr>
                  <m:t>J</m:t>
                </m:r>
              </m:e>
              <m:sub>
                <m:r>
                  <w:rPr>
                    <w:rFonts w:ascii="Cambria Math" w:hAnsi="Cambria Math"/>
                  </w:rPr>
                  <m:t>roue</m:t>
                </m:r>
              </m:sub>
            </m:sSub>
          </m:num>
          <m:den>
            <m:r>
              <w:rPr>
                <w:rFonts w:ascii="Cambria Math" w:hAnsi="Cambria Math"/>
              </w:rPr>
              <m:t>k</m:t>
            </m:r>
          </m:den>
        </m:f>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mi</m:t>
                </m:r>
              </m:sub>
            </m:sSub>
            <m:r>
              <m:rPr>
                <m:sty m:val="p"/>
              </m:rPr>
              <w:rPr>
                <w:rFonts w:ascii="Cambria Math" w:hAnsi="Cambria Math"/>
              </w:rPr>
              <m:t>(t)</m:t>
            </m:r>
          </m:num>
          <m:den>
            <m:r>
              <m:rPr>
                <m:sty m:val="p"/>
              </m:rPr>
              <w:rPr>
                <w:rFonts w:ascii="Cambria Math" w:hAnsi="Cambria Math"/>
              </w:rPr>
              <m:t>dt</m:t>
            </m:r>
          </m:den>
        </m:f>
        <m:r>
          <m:rPr>
            <m:sty m:val="p"/>
          </m:rPr>
          <w:rPr>
            <w:rFonts w:ascii="Cambria Math" w:hAnsi="Cambria Math"/>
          </w:rPr>
          <m:t>-</m:t>
        </m:r>
        <m:d>
          <m:dPr>
            <m:ctrlPr>
              <w:rPr>
                <w:rFonts w:ascii="Cambria Math" w:hAnsi="Cambria Math"/>
              </w:rPr>
            </m:ctrlPr>
          </m:dPr>
          <m:e>
            <m:r>
              <m:rPr>
                <m:sty m:val="p"/>
              </m:rPr>
              <w:rPr>
                <w:rFonts w:ascii="Cambria Math" w:hAnsi="Cambria Math"/>
              </w:rPr>
              <m:t>r+R</m:t>
            </m:r>
          </m:e>
        </m:d>
        <m:r>
          <m:rPr>
            <m:sty m:val="p"/>
          </m:rPr>
          <w:rPr>
            <w:rFonts w:ascii="Cambria Math" w:hAnsi="Cambria Math"/>
          </w:rPr>
          <m:t>.sin⁡(</m:t>
        </m:r>
        <m:sSub>
          <m:sSubPr>
            <m:ctrlPr>
              <w:rPr>
                <w:rFonts w:ascii="Cambria Math" w:hAnsi="Cambria Math"/>
              </w:rPr>
            </m:ctrlPr>
          </m:sSubPr>
          <m:e>
            <m:r>
              <m:rPr>
                <m:sty m:val="p"/>
              </m:rPr>
              <w:rPr>
                <w:rFonts w:ascii="Cambria Math" w:hAnsi="Cambria Math"/>
              </w:rPr>
              <m:t>∝</m:t>
            </m:r>
          </m:e>
          <m:sub>
            <m:r>
              <w:rPr>
                <w:rFonts w:ascii="Cambria Math" w:hAnsi="Cambria Math"/>
              </w:rPr>
              <m:t>i1</m:t>
            </m:r>
          </m:sub>
        </m:sSub>
        <m:r>
          <w:rPr>
            <w:rFonts w:ascii="Cambria Math" w:hAnsi="Cambria Math"/>
          </w:rPr>
          <m:t>)</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oMath>
      <w:r w:rsidR="00234094">
        <w:t>,</w:t>
      </w:r>
    </w:p>
    <w:p w:rsidR="00234094" w:rsidRDefault="00234094" w:rsidP="00292953">
      <w:pPr>
        <w:pStyle w:val="Corrig"/>
      </w:pPr>
      <w:r>
        <w:t xml:space="preserve">Avec la relation </w:t>
      </w:r>
      <m:oMath>
        <m:sSub>
          <m:sSubPr>
            <m:ctrlPr>
              <w:rPr>
                <w:rFonts w:ascii="Cambria Math" w:hAnsi="Cambria Math"/>
              </w:rPr>
            </m:ctrlPr>
          </m:sSubPr>
          <m:e>
            <m:r>
              <w:rPr>
                <w:rFonts w:ascii="Cambria Math" w:hAnsi="Cambria Math"/>
              </w:rPr>
              <m:t>c</m:t>
            </m:r>
          </m:e>
          <m:sub>
            <m:r>
              <w:rPr>
                <w:rFonts w:ascii="Cambria Math" w:hAnsi="Cambria Math"/>
              </w:rPr>
              <m:t>redi</m:t>
            </m:r>
          </m:sub>
        </m:sSub>
        <m:d>
          <m:dPr>
            <m:ctrlPr>
              <w:rPr>
                <w:rFonts w:ascii="Cambria Math" w:hAnsi="Cambria Math"/>
              </w:rPr>
            </m:ctrlPr>
          </m:dPr>
          <m:e>
            <m:r>
              <w:rPr>
                <w:rFonts w:ascii="Cambria Math" w:hAnsi="Cambria Math"/>
              </w:rPr>
              <m:t>t</m:t>
            </m:r>
          </m:e>
        </m:d>
        <m:r>
          <w:rPr>
            <w:rFonts w:ascii="Cambria Math" w:hAnsi="Cambria Math"/>
          </w:rPr>
          <m:t>=-</m:t>
        </m:r>
        <m:f>
          <m:fPr>
            <m:ctrlPr>
              <w:rPr>
                <w:rFonts w:ascii="Cambria Math" w:hAnsi="Cambria Math"/>
                <w:i/>
              </w:rPr>
            </m:ctrlPr>
          </m:fPr>
          <m:num>
            <m:sSub>
              <m:sSubPr>
                <m:ctrlPr>
                  <w:rPr>
                    <w:rFonts w:ascii="Cambria Math" w:hAnsi="Cambria Math"/>
                  </w:rPr>
                </m:ctrlPr>
              </m:sSubPr>
              <m:e>
                <m:r>
                  <w:rPr>
                    <w:rFonts w:ascii="Cambria Math" w:hAnsi="Cambria Math"/>
                  </w:rPr>
                  <m:t>c</m:t>
                </m:r>
              </m:e>
              <m:sub>
                <m:r>
                  <w:rPr>
                    <w:rFonts w:ascii="Cambria Math" w:hAnsi="Cambria Math"/>
                  </w:rPr>
                  <m:t>ri</m:t>
                </m:r>
              </m:sub>
            </m:sSub>
            <m:d>
              <m:dPr>
                <m:ctrlPr>
                  <w:rPr>
                    <w:rFonts w:ascii="Cambria Math" w:hAnsi="Cambria Math"/>
                  </w:rPr>
                </m:ctrlPr>
              </m:dPr>
              <m:e>
                <m:r>
                  <w:rPr>
                    <w:rFonts w:ascii="Cambria Math" w:hAnsi="Cambria Math"/>
                  </w:rPr>
                  <m:t>t</m:t>
                </m:r>
              </m:e>
            </m:d>
          </m:num>
          <m:den>
            <m:r>
              <w:rPr>
                <w:rFonts w:ascii="Cambria Math" w:hAnsi="Cambria Math"/>
              </w:rPr>
              <m:t>k</m:t>
            </m:r>
          </m:den>
        </m:f>
      </m:oMath>
      <w:r>
        <w:t xml:space="preserve">, on peut écrire </w:t>
      </w:r>
      <m:oMath>
        <m:sSub>
          <m:sSubPr>
            <m:ctrlPr>
              <w:rPr>
                <w:rFonts w:ascii="Cambria Math" w:hAnsi="Cambria Math"/>
              </w:rPr>
            </m:ctrlPr>
          </m:sSubPr>
          <m:e>
            <m:r>
              <w:rPr>
                <w:rFonts w:ascii="Cambria Math" w:hAnsi="Cambria Math"/>
              </w:rPr>
              <m:t>c</m:t>
            </m:r>
          </m:e>
          <m:sub>
            <m:r>
              <w:rPr>
                <w:rFonts w:ascii="Cambria Math" w:hAnsi="Cambria Math"/>
              </w:rPr>
              <m:t>redi</m:t>
            </m:r>
          </m:sub>
        </m:sSub>
        <m:d>
          <m:dPr>
            <m:ctrlPr>
              <w:rPr>
                <w:rFonts w:ascii="Cambria Math" w:hAnsi="Cambria Math"/>
              </w:rPr>
            </m:ctrlPr>
          </m:dPr>
          <m:e>
            <m:r>
              <w:rPr>
                <w:rFonts w:ascii="Cambria Math" w:hAnsi="Cambria Math"/>
              </w:rPr>
              <m:t>t</m:t>
            </m:r>
          </m:e>
        </m:d>
        <m:r>
          <w:rPr>
            <w:rFonts w:ascii="Cambria Math" w:hAnsi="Cambria Math"/>
          </w:rPr>
          <m:t>=-</m:t>
        </m:r>
        <m:f>
          <m:fPr>
            <m:ctrlPr>
              <w:rPr>
                <w:rFonts w:ascii="Cambria Math" w:hAnsi="Cambria Math"/>
                <w:i/>
              </w:rPr>
            </m:ctrlPr>
          </m:fPr>
          <m:num>
            <m:f>
              <m:fPr>
                <m:ctrlPr>
                  <w:rPr>
                    <w:rFonts w:ascii="Cambria Math" w:hAnsi="Cambria Math"/>
                    <w:i/>
                  </w:rPr>
                </m:ctrlPr>
              </m:fPr>
              <m:num>
                <m:sSub>
                  <m:sSubPr>
                    <m:ctrlPr>
                      <w:rPr>
                        <w:rFonts w:ascii="Cambria Math" w:hAnsi="Cambria Math"/>
                      </w:rPr>
                    </m:ctrlPr>
                  </m:sSubPr>
                  <m:e>
                    <m:r>
                      <w:rPr>
                        <w:rFonts w:ascii="Cambria Math" w:hAnsi="Cambria Math"/>
                      </w:rPr>
                      <m:t>J</m:t>
                    </m:r>
                  </m:e>
                  <m:sub>
                    <m:r>
                      <w:rPr>
                        <w:rFonts w:ascii="Cambria Math" w:hAnsi="Cambria Math"/>
                      </w:rPr>
                      <m:t>roue</m:t>
                    </m:r>
                  </m:sub>
                </m:sSub>
              </m:num>
              <m:den>
                <m:r>
                  <w:rPr>
                    <w:rFonts w:ascii="Cambria Math" w:hAnsi="Cambria Math"/>
                  </w:rPr>
                  <m:t>k</m:t>
                </m:r>
              </m:den>
            </m:f>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mi</m:t>
                    </m:r>
                  </m:sub>
                </m:sSub>
                <m:r>
                  <m:rPr>
                    <m:sty m:val="p"/>
                  </m:rPr>
                  <w:rPr>
                    <w:rFonts w:ascii="Cambria Math" w:hAnsi="Cambria Math"/>
                  </w:rPr>
                  <m:t>(t)</m:t>
                </m:r>
              </m:num>
              <m:den>
                <m:r>
                  <m:rPr>
                    <m:sty m:val="p"/>
                  </m:rPr>
                  <w:rPr>
                    <w:rFonts w:ascii="Cambria Math" w:hAnsi="Cambria Math"/>
                  </w:rPr>
                  <m:t>dt</m:t>
                </m:r>
              </m:den>
            </m:f>
            <m:r>
              <m:rPr>
                <m:sty m:val="p"/>
              </m:rPr>
              <w:rPr>
                <w:rFonts w:ascii="Cambria Math" w:hAnsi="Cambria Math"/>
              </w:rPr>
              <m:t>-</m:t>
            </m:r>
            <m:d>
              <m:dPr>
                <m:ctrlPr>
                  <w:rPr>
                    <w:rFonts w:ascii="Cambria Math" w:hAnsi="Cambria Math"/>
                  </w:rPr>
                </m:ctrlPr>
              </m:dPr>
              <m:e>
                <m:r>
                  <m:rPr>
                    <m:sty m:val="p"/>
                  </m:rPr>
                  <w:rPr>
                    <w:rFonts w:ascii="Cambria Math" w:hAnsi="Cambria Math"/>
                  </w:rPr>
                  <m:t>r+R</m:t>
                </m:r>
              </m:e>
            </m:d>
            <m:r>
              <m:rPr>
                <m:sty m:val="p"/>
              </m:rPr>
              <w:rPr>
                <w:rFonts w:ascii="Cambria Math" w:hAnsi="Cambria Math"/>
              </w:rPr>
              <m:t>.sin⁡(</m:t>
            </m:r>
            <m:sSub>
              <m:sSubPr>
                <m:ctrlPr>
                  <w:rPr>
                    <w:rFonts w:ascii="Cambria Math" w:hAnsi="Cambria Math"/>
                  </w:rPr>
                </m:ctrlPr>
              </m:sSubPr>
              <m:e>
                <m:r>
                  <m:rPr>
                    <m:sty m:val="p"/>
                  </m:rPr>
                  <w:rPr>
                    <w:rFonts w:ascii="Cambria Math" w:hAnsi="Cambria Math"/>
                  </w:rPr>
                  <m:t>∝</m:t>
                </m:r>
              </m:e>
              <m:sub>
                <m:r>
                  <w:rPr>
                    <w:rFonts w:ascii="Cambria Math" w:hAnsi="Cambria Math"/>
                  </w:rPr>
                  <m:t>i1</m:t>
                </m:r>
              </m:sub>
            </m:sSub>
            <m:r>
              <w:rPr>
                <w:rFonts w:ascii="Cambria Math" w:hAnsi="Cambria Math"/>
              </w:rPr>
              <m:t>)</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num>
          <m:den>
            <m:r>
              <w:rPr>
                <w:rFonts w:ascii="Cambria Math" w:hAnsi="Cambria Math"/>
              </w:rPr>
              <m:t>k</m:t>
            </m:r>
          </m:den>
        </m:f>
      </m:oMath>
      <w:r>
        <w:t xml:space="preserve"> soit</w:t>
      </w:r>
    </w:p>
    <w:p w:rsidR="00234094" w:rsidRPr="00234094" w:rsidRDefault="00F95C4E" w:rsidP="00292953">
      <w:pPr>
        <w:pStyle w:val="Corrig"/>
      </w:pPr>
      <m:oMathPara>
        <m:oMath>
          <m:sSub>
            <m:sSubPr>
              <m:ctrlPr>
                <w:rPr>
                  <w:rFonts w:ascii="Cambria Math" w:hAnsi="Cambria Math"/>
                </w:rPr>
              </m:ctrlPr>
            </m:sSubPr>
            <m:e>
              <m:r>
                <w:rPr>
                  <w:rFonts w:ascii="Cambria Math" w:hAnsi="Cambria Math"/>
                </w:rPr>
                <m:t>c</m:t>
              </m:r>
            </m:e>
            <m:sub>
              <m:r>
                <w:rPr>
                  <w:rFonts w:ascii="Cambria Math" w:hAnsi="Cambria Math"/>
                </w:rPr>
                <m:t>redi</m:t>
              </m:r>
            </m:sub>
          </m:sSub>
          <m:d>
            <m:dPr>
              <m:ctrlPr>
                <w:rPr>
                  <w:rFonts w:ascii="Cambria Math" w:hAnsi="Cambria Math"/>
                </w:rPr>
              </m:ctrlPr>
            </m:dPr>
            <m:e>
              <m:r>
                <w:rPr>
                  <w:rFonts w:ascii="Cambria Math" w:hAnsi="Cambria Math"/>
                </w:rPr>
                <m:t>t</m:t>
              </m:r>
            </m:e>
          </m:d>
          <m:r>
            <w:rPr>
              <w:rFonts w:ascii="Cambria Math" w:hAnsi="Cambria Math"/>
            </w:rPr>
            <m:t>=-</m:t>
          </m:r>
          <m:f>
            <m:fPr>
              <m:ctrlPr>
                <w:rPr>
                  <w:rFonts w:ascii="Cambria Math" w:hAnsi="Cambria Math"/>
                  <w:i/>
                </w:rPr>
              </m:ctrlPr>
            </m:fPr>
            <m:num>
              <m:sSub>
                <m:sSubPr>
                  <m:ctrlPr>
                    <w:rPr>
                      <w:rFonts w:ascii="Cambria Math" w:hAnsi="Cambria Math"/>
                    </w:rPr>
                  </m:ctrlPr>
                </m:sSubPr>
                <m:e>
                  <m:r>
                    <w:rPr>
                      <w:rFonts w:ascii="Cambria Math" w:hAnsi="Cambria Math"/>
                    </w:rPr>
                    <m:t>J</m:t>
                  </m:r>
                </m:e>
                <m:sub>
                  <m:r>
                    <w:rPr>
                      <w:rFonts w:ascii="Cambria Math" w:hAnsi="Cambria Math"/>
                    </w:rPr>
                    <m:t>roue</m:t>
                  </m:r>
                </m:sub>
              </m:sSub>
            </m:num>
            <m:den>
              <m:sSup>
                <m:sSupPr>
                  <m:ctrlPr>
                    <w:rPr>
                      <w:rFonts w:ascii="Cambria Math" w:hAnsi="Cambria Math"/>
                      <w:i/>
                    </w:rPr>
                  </m:ctrlPr>
                </m:sSupPr>
                <m:e>
                  <m:r>
                    <w:rPr>
                      <w:rFonts w:ascii="Cambria Math" w:hAnsi="Cambria Math"/>
                    </w:rPr>
                    <m:t>k</m:t>
                  </m:r>
                </m:e>
                <m:sup>
                  <m:r>
                    <w:rPr>
                      <w:rFonts w:ascii="Cambria Math" w:hAnsi="Cambria Math"/>
                    </w:rPr>
                    <m:t>2</m:t>
                  </m:r>
                </m:sup>
              </m:sSup>
            </m:den>
          </m:f>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mi</m:t>
                  </m:r>
                </m:sub>
              </m:sSub>
              <m:d>
                <m:dPr>
                  <m:ctrlPr>
                    <w:rPr>
                      <w:rFonts w:ascii="Cambria Math" w:hAnsi="Cambria Math"/>
                    </w:rPr>
                  </m:ctrlPr>
                </m:dPr>
                <m:e>
                  <m:r>
                    <m:rPr>
                      <m:sty m:val="p"/>
                    </m:rPr>
                    <w:rPr>
                      <w:rFonts w:ascii="Cambria Math" w:hAnsi="Cambria Math"/>
                    </w:rPr>
                    <m:t>t</m:t>
                  </m:r>
                </m:e>
              </m:d>
            </m:num>
            <m:den>
              <m:r>
                <m:rPr>
                  <m:sty m:val="p"/>
                </m:rPr>
                <w:rPr>
                  <w:rFonts w:ascii="Cambria Math" w:hAnsi="Cambria Math"/>
                </w:rPr>
                <m:t>dt</m:t>
              </m:r>
            </m:den>
          </m:f>
          <m:r>
            <m:rPr>
              <m:sty m:val="p"/>
            </m:rP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r+R</m:t>
                  </m:r>
                </m:e>
              </m:d>
              <m:r>
                <m:rPr>
                  <m:sty m:val="p"/>
                </m:rPr>
                <w:rPr>
                  <w:rFonts w:ascii="Cambria Math" w:hAnsi="Cambria Math"/>
                </w:rPr>
                <m:t>.sin⁡(</m:t>
              </m:r>
              <m:sSub>
                <m:sSubPr>
                  <m:ctrlPr>
                    <w:rPr>
                      <w:rFonts w:ascii="Cambria Math" w:hAnsi="Cambria Math"/>
                    </w:rPr>
                  </m:ctrlPr>
                </m:sSubPr>
                <m:e>
                  <m:r>
                    <m:rPr>
                      <m:sty m:val="p"/>
                    </m:rPr>
                    <w:rPr>
                      <w:rFonts w:ascii="Cambria Math" w:hAnsi="Cambria Math"/>
                    </w:rPr>
                    <m:t>∝</m:t>
                  </m:r>
                </m:e>
                <m:sub>
                  <m:r>
                    <w:rPr>
                      <w:rFonts w:ascii="Cambria Math" w:hAnsi="Cambria Math"/>
                    </w:rPr>
                    <m:t>i1</m:t>
                  </m:r>
                </m:sub>
              </m:sSub>
              <m:r>
                <w:rPr>
                  <w:rFonts w:ascii="Cambria Math" w:hAnsi="Cambria Math"/>
                </w:rPr>
                <m:t>)</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num>
            <m:den>
              <m:r>
                <w:rPr>
                  <w:rFonts w:ascii="Cambria Math" w:hAnsi="Cambria Math"/>
                </w:rPr>
                <m:t>k</m:t>
              </m:r>
            </m:den>
          </m:f>
        </m:oMath>
      </m:oMathPara>
    </w:p>
    <w:p w:rsidR="00234094" w:rsidRDefault="00234094" w:rsidP="00292953">
      <w:pPr>
        <w:pStyle w:val="Corrig"/>
      </w:pPr>
      <w:r>
        <w:t xml:space="preserve">Et en remplaçant dans </w:t>
      </w:r>
      <m:oMath>
        <m:d>
          <m:dPr>
            <m:ctrlPr>
              <w:rPr>
                <w:rFonts w:ascii="Cambria Math" w:hAnsi="Cambria Math"/>
              </w:rPr>
            </m:ctrlPr>
          </m:dPr>
          <m:e>
            <m:r>
              <w:rPr>
                <w:rFonts w:ascii="Cambria Math" w:hAnsi="Cambria Math"/>
              </w:rPr>
              <m:t>III</m:t>
            </m:r>
            <m:r>
              <m:rPr>
                <m:sty m:val="p"/>
              </m:rPr>
              <w:rPr>
                <w:rFonts w:ascii="Cambria Math" w:hAnsi="Cambria Math"/>
              </w:rPr>
              <m:t>.2</m:t>
            </m:r>
          </m:e>
        </m:d>
        <m:r>
          <m:rPr>
            <m:sty m:val="p"/>
          </m:rPr>
          <w:rPr>
            <w:rFonts w:ascii="Cambria Math" w:hAnsi="Cambria Math"/>
          </w:rPr>
          <m:t xml:space="preserve">, il vient : </m:t>
        </m:r>
        <m:d>
          <m:dPr>
            <m:ctrlPr>
              <w:rPr>
                <w:rFonts w:ascii="Cambria Math" w:hAnsi="Cambria Math"/>
              </w:rPr>
            </m:ctrlPr>
          </m:dPr>
          <m:e>
            <m:sSub>
              <m:sSubPr>
                <m:ctrlPr>
                  <w:rPr>
                    <w:rFonts w:ascii="Cambria Math" w:hAnsi="Cambria Math"/>
                  </w:rPr>
                </m:ctrlPr>
              </m:sSubPr>
              <m:e>
                <m:r>
                  <w:rPr>
                    <w:rFonts w:ascii="Cambria Math" w:hAnsi="Cambria Math"/>
                  </w:rPr>
                  <m:t>J</m:t>
                </m:r>
              </m:e>
              <m:sub>
                <m:r>
                  <w:rPr>
                    <w:rFonts w:ascii="Cambria Math" w:hAnsi="Cambria Math"/>
                  </w:rPr>
                  <m:t>m</m:t>
                </m:r>
              </m:sub>
            </m:sSub>
            <m:r>
              <m:rPr>
                <m:sty m:val="p"/>
              </m:rPr>
              <w:rPr>
                <w:rFonts w:ascii="Cambria Math" w:hAnsi="Cambria Math"/>
              </w:rPr>
              <m:t>+</m:t>
            </m:r>
            <m:sSub>
              <m:sSubPr>
                <m:ctrlPr>
                  <w:rPr>
                    <w:rFonts w:ascii="Cambria Math" w:hAnsi="Cambria Math"/>
                  </w:rPr>
                </m:ctrlPr>
              </m:sSubPr>
              <m:e>
                <m:r>
                  <w:rPr>
                    <w:rFonts w:ascii="Cambria Math" w:hAnsi="Cambria Math"/>
                  </w:rPr>
                  <m:t>J</m:t>
                </m:r>
              </m:e>
              <m:sub>
                <m:r>
                  <w:rPr>
                    <w:rFonts w:ascii="Cambria Math" w:hAnsi="Cambria Math"/>
                  </w:rPr>
                  <m:t>red</m:t>
                </m:r>
              </m:sub>
            </m:sSub>
          </m:e>
        </m:d>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mi</m:t>
                </m:r>
              </m:sub>
            </m:sSub>
            <m:r>
              <m:rPr>
                <m:sty m:val="p"/>
              </m:rPr>
              <w:rPr>
                <w:rFonts w:ascii="Cambria Math" w:hAnsi="Cambria Math"/>
              </w:rPr>
              <m:t>(t)</m:t>
            </m:r>
          </m:num>
          <m:den>
            <m:r>
              <m:rPr>
                <m:sty m:val="p"/>
              </m:rPr>
              <w:rPr>
                <w:rFonts w:ascii="Cambria Math" w:hAnsi="Cambria Math"/>
              </w:rPr>
              <m:t>dt</m:t>
            </m:r>
          </m:den>
        </m:f>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emi</m:t>
            </m:r>
          </m:sub>
        </m:sSub>
        <m:d>
          <m:dPr>
            <m:ctrlPr>
              <w:rPr>
                <w:rFonts w:ascii="Cambria Math" w:hAnsi="Cambria Math"/>
              </w:rPr>
            </m:ctrlPr>
          </m:dPr>
          <m:e>
            <m:r>
              <w:rPr>
                <w:rFonts w:ascii="Cambria Math" w:hAnsi="Cambria Math"/>
              </w:rPr>
              <m:t>t</m:t>
            </m:r>
          </m:e>
        </m:d>
        <m:r>
          <m:rPr>
            <m:sty m:val="p"/>
          </m:rPr>
          <w:rPr>
            <w:rFonts w:ascii="Cambria Math" w:hAnsi="Cambria Math"/>
          </w:rPr>
          <m:t>+</m:t>
        </m:r>
        <m:r>
          <w:rPr>
            <w:rFonts w:ascii="Cambria Math" w:hAnsi="Cambria Math"/>
          </w:rPr>
          <m:t>-</m:t>
        </m:r>
        <m:f>
          <m:fPr>
            <m:ctrlPr>
              <w:rPr>
                <w:rFonts w:ascii="Cambria Math" w:hAnsi="Cambria Math"/>
                <w:i/>
              </w:rPr>
            </m:ctrlPr>
          </m:fPr>
          <m:num>
            <m:sSub>
              <m:sSubPr>
                <m:ctrlPr>
                  <w:rPr>
                    <w:rFonts w:ascii="Cambria Math" w:hAnsi="Cambria Math"/>
                  </w:rPr>
                </m:ctrlPr>
              </m:sSubPr>
              <m:e>
                <m:r>
                  <w:rPr>
                    <w:rFonts w:ascii="Cambria Math" w:hAnsi="Cambria Math"/>
                  </w:rPr>
                  <m:t>J</m:t>
                </m:r>
              </m:e>
              <m:sub>
                <m:r>
                  <w:rPr>
                    <w:rFonts w:ascii="Cambria Math" w:hAnsi="Cambria Math"/>
                  </w:rPr>
                  <m:t>roue</m:t>
                </m:r>
              </m:sub>
            </m:sSub>
          </m:num>
          <m:den>
            <m:sSup>
              <m:sSupPr>
                <m:ctrlPr>
                  <w:rPr>
                    <w:rFonts w:ascii="Cambria Math" w:hAnsi="Cambria Math"/>
                    <w:i/>
                  </w:rPr>
                </m:ctrlPr>
              </m:sSupPr>
              <m:e>
                <m:r>
                  <w:rPr>
                    <w:rFonts w:ascii="Cambria Math" w:hAnsi="Cambria Math"/>
                  </w:rPr>
                  <m:t>k</m:t>
                </m:r>
              </m:e>
              <m:sup>
                <m:r>
                  <w:rPr>
                    <w:rFonts w:ascii="Cambria Math" w:hAnsi="Cambria Math"/>
                  </w:rPr>
                  <m:t>2</m:t>
                </m:r>
              </m:sup>
            </m:sSup>
          </m:den>
        </m:f>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mi</m:t>
                </m:r>
              </m:sub>
            </m:sSub>
            <m:d>
              <m:dPr>
                <m:ctrlPr>
                  <w:rPr>
                    <w:rFonts w:ascii="Cambria Math" w:hAnsi="Cambria Math"/>
                  </w:rPr>
                </m:ctrlPr>
              </m:dPr>
              <m:e>
                <m:r>
                  <m:rPr>
                    <m:sty m:val="p"/>
                  </m:rPr>
                  <w:rPr>
                    <w:rFonts w:ascii="Cambria Math" w:hAnsi="Cambria Math"/>
                  </w:rPr>
                  <m:t>t</m:t>
                </m:r>
              </m:e>
            </m:d>
          </m:num>
          <m:den>
            <m:r>
              <m:rPr>
                <m:sty m:val="p"/>
              </m:rPr>
              <w:rPr>
                <w:rFonts w:ascii="Cambria Math" w:hAnsi="Cambria Math"/>
              </w:rPr>
              <m:t>dt</m:t>
            </m:r>
          </m:den>
        </m:f>
        <m:r>
          <m:rPr>
            <m:sty m:val="p"/>
          </m:rP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r+R</m:t>
                </m:r>
              </m:e>
            </m:d>
            <m:r>
              <m:rPr>
                <m:sty m:val="p"/>
              </m:rPr>
              <w:rPr>
                <w:rFonts w:ascii="Cambria Math" w:hAnsi="Cambria Math"/>
              </w:rPr>
              <m:t>.sin⁡(</m:t>
            </m:r>
            <m:sSub>
              <m:sSubPr>
                <m:ctrlPr>
                  <w:rPr>
                    <w:rFonts w:ascii="Cambria Math" w:hAnsi="Cambria Math"/>
                  </w:rPr>
                </m:ctrlPr>
              </m:sSubPr>
              <m:e>
                <m:r>
                  <m:rPr>
                    <m:sty m:val="p"/>
                  </m:rPr>
                  <w:rPr>
                    <w:rFonts w:ascii="Cambria Math" w:hAnsi="Cambria Math"/>
                  </w:rPr>
                  <m:t>∝</m:t>
                </m:r>
              </m:e>
              <m:sub>
                <m:r>
                  <w:rPr>
                    <w:rFonts w:ascii="Cambria Math" w:hAnsi="Cambria Math"/>
                  </w:rPr>
                  <m:t>i1</m:t>
                </m:r>
              </m:sub>
            </m:sSub>
            <m:r>
              <w:rPr>
                <w:rFonts w:ascii="Cambria Math" w:hAnsi="Cambria Math"/>
              </w:rPr>
              <m:t>)</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num>
          <m:den>
            <m:r>
              <w:rPr>
                <w:rFonts w:ascii="Cambria Math" w:hAnsi="Cambria Math"/>
              </w:rPr>
              <m:t>k</m:t>
            </m:r>
          </m:den>
        </m:f>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fi</m:t>
            </m:r>
          </m:sub>
        </m:sSub>
      </m:oMath>
    </w:p>
    <w:p w:rsidR="00234094" w:rsidRPr="00234094" w:rsidRDefault="00F95C4E" w:rsidP="00292953">
      <w:pPr>
        <w:pStyle w:val="Corrig"/>
      </w:pPr>
      <m:oMathPara>
        <m:oMath>
          <m:d>
            <m:dPr>
              <m:ctrlPr>
                <w:rPr>
                  <w:rFonts w:ascii="Cambria Math" w:hAnsi="Cambria Math"/>
                </w:rPr>
              </m:ctrlPr>
            </m:dPr>
            <m:e>
              <m:sSub>
                <m:sSubPr>
                  <m:ctrlPr>
                    <w:rPr>
                      <w:rFonts w:ascii="Cambria Math" w:hAnsi="Cambria Math"/>
                    </w:rPr>
                  </m:ctrlPr>
                </m:sSubPr>
                <m:e>
                  <m:r>
                    <w:rPr>
                      <w:rFonts w:ascii="Cambria Math" w:hAnsi="Cambria Math"/>
                    </w:rPr>
                    <m:t>J</m:t>
                  </m:r>
                </m:e>
                <m:sub>
                  <m:r>
                    <w:rPr>
                      <w:rFonts w:ascii="Cambria Math" w:hAnsi="Cambria Math"/>
                    </w:rPr>
                    <m:t>m</m:t>
                  </m:r>
                </m:sub>
              </m:sSub>
              <m:r>
                <m:rPr>
                  <m:sty m:val="p"/>
                </m:rPr>
                <w:rPr>
                  <w:rFonts w:ascii="Cambria Math" w:hAnsi="Cambria Math"/>
                </w:rPr>
                <m:t>+</m:t>
              </m:r>
              <m:sSub>
                <m:sSubPr>
                  <m:ctrlPr>
                    <w:rPr>
                      <w:rFonts w:ascii="Cambria Math" w:hAnsi="Cambria Math"/>
                    </w:rPr>
                  </m:ctrlPr>
                </m:sSubPr>
                <m:e>
                  <m:r>
                    <w:rPr>
                      <w:rFonts w:ascii="Cambria Math" w:hAnsi="Cambria Math"/>
                    </w:rPr>
                    <m:t>J</m:t>
                  </m:r>
                </m:e>
                <m:sub>
                  <m:r>
                    <w:rPr>
                      <w:rFonts w:ascii="Cambria Math" w:hAnsi="Cambria Math"/>
                    </w:rPr>
                    <m:t>red</m:t>
                  </m:r>
                </m:sub>
              </m:sSub>
              <m:r>
                <w:rPr>
                  <w:rFonts w:ascii="Cambria Math" w:hAnsi="Cambria Math"/>
                </w:rPr>
                <m:t>+</m:t>
              </m:r>
              <m:f>
                <m:fPr>
                  <m:ctrlPr>
                    <w:rPr>
                      <w:rFonts w:ascii="Cambria Math" w:hAnsi="Cambria Math"/>
                      <w:i/>
                    </w:rPr>
                  </m:ctrlPr>
                </m:fPr>
                <m:num>
                  <m:sSub>
                    <m:sSubPr>
                      <m:ctrlPr>
                        <w:rPr>
                          <w:rFonts w:ascii="Cambria Math" w:hAnsi="Cambria Math"/>
                        </w:rPr>
                      </m:ctrlPr>
                    </m:sSubPr>
                    <m:e>
                      <m:r>
                        <w:rPr>
                          <w:rFonts w:ascii="Cambria Math" w:hAnsi="Cambria Math"/>
                        </w:rPr>
                        <m:t>J</m:t>
                      </m:r>
                    </m:e>
                    <m:sub>
                      <m:r>
                        <w:rPr>
                          <w:rFonts w:ascii="Cambria Math" w:hAnsi="Cambria Math"/>
                        </w:rPr>
                        <m:t>roue</m:t>
                      </m:r>
                    </m:sub>
                  </m:sSub>
                </m:num>
                <m:den>
                  <m:sSup>
                    <m:sSupPr>
                      <m:ctrlPr>
                        <w:rPr>
                          <w:rFonts w:ascii="Cambria Math" w:hAnsi="Cambria Math"/>
                          <w:i/>
                        </w:rPr>
                      </m:ctrlPr>
                    </m:sSupPr>
                    <m:e>
                      <m:r>
                        <w:rPr>
                          <w:rFonts w:ascii="Cambria Math" w:hAnsi="Cambria Math"/>
                        </w:rPr>
                        <m:t>k</m:t>
                      </m:r>
                    </m:e>
                    <m:sup>
                      <m:r>
                        <w:rPr>
                          <w:rFonts w:ascii="Cambria Math" w:hAnsi="Cambria Math"/>
                        </w:rPr>
                        <m:t>2</m:t>
                      </m:r>
                    </m:sup>
                  </m:sSup>
                </m:den>
              </m:f>
            </m:e>
          </m:d>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mi</m:t>
                  </m:r>
                </m:sub>
              </m:sSub>
              <m:r>
                <m:rPr>
                  <m:sty m:val="p"/>
                </m:rPr>
                <w:rPr>
                  <w:rFonts w:ascii="Cambria Math" w:hAnsi="Cambria Math"/>
                </w:rPr>
                <m:t>(t)</m:t>
              </m:r>
            </m:num>
            <m:den>
              <m:r>
                <m:rPr>
                  <m:sty m:val="p"/>
                </m:rPr>
                <w:rPr>
                  <w:rFonts w:ascii="Cambria Math" w:hAnsi="Cambria Math"/>
                </w:rPr>
                <m:t>dt</m:t>
              </m:r>
            </m:den>
          </m:f>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emi</m:t>
              </m:r>
            </m:sub>
          </m:sSub>
          <m:d>
            <m:dPr>
              <m:ctrlPr>
                <w:rPr>
                  <w:rFonts w:ascii="Cambria Math" w:hAnsi="Cambria Math"/>
                </w:rPr>
              </m:ctrlPr>
            </m:dPr>
            <m:e>
              <m:r>
                <w:rPr>
                  <w:rFonts w:ascii="Cambria Math" w:hAnsi="Cambria Math"/>
                </w:rPr>
                <m:t>t</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r+R</m:t>
                  </m:r>
                </m:e>
              </m:d>
              <m:r>
                <m:rPr>
                  <m:sty m:val="p"/>
                </m:rPr>
                <w:rPr>
                  <w:rFonts w:ascii="Cambria Math" w:hAnsi="Cambria Math"/>
                </w:rPr>
                <m:t>.sin⁡(</m:t>
              </m:r>
              <m:sSub>
                <m:sSubPr>
                  <m:ctrlPr>
                    <w:rPr>
                      <w:rFonts w:ascii="Cambria Math" w:hAnsi="Cambria Math"/>
                    </w:rPr>
                  </m:ctrlPr>
                </m:sSubPr>
                <m:e>
                  <m:r>
                    <m:rPr>
                      <m:sty m:val="p"/>
                    </m:rPr>
                    <w:rPr>
                      <w:rFonts w:ascii="Cambria Math" w:hAnsi="Cambria Math"/>
                    </w:rPr>
                    <m:t>∝</m:t>
                  </m:r>
                </m:e>
                <m:sub>
                  <m:r>
                    <w:rPr>
                      <w:rFonts w:ascii="Cambria Math" w:hAnsi="Cambria Math"/>
                    </w:rPr>
                    <m:t>i1</m:t>
                  </m:r>
                </m:sub>
              </m:sSub>
              <m:r>
                <w:rPr>
                  <w:rFonts w:ascii="Cambria Math" w:hAnsi="Cambria Math"/>
                </w:rPr>
                <m:t>)</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num>
            <m:den>
              <m:r>
                <w:rPr>
                  <w:rFonts w:ascii="Cambria Math" w:hAnsi="Cambria Math"/>
                </w:rPr>
                <m:t>k</m:t>
              </m:r>
            </m:den>
          </m:f>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fi</m:t>
              </m:r>
            </m:sub>
          </m:sSub>
        </m:oMath>
      </m:oMathPara>
    </w:p>
    <w:p w:rsidR="00E442AE" w:rsidRDefault="00234094" w:rsidP="00292953">
      <w:pPr>
        <w:pStyle w:val="Corrig"/>
      </w:pPr>
      <w:r>
        <w:t xml:space="preserve">Soit </w:t>
      </w:r>
      <m:oMath>
        <m:borderBox>
          <m:borderBoxPr>
            <m:ctrlPr>
              <w:rPr>
                <w:rFonts w:ascii="Cambria Math" w:hAnsi="Cambria Math"/>
                <w:i/>
              </w:rPr>
            </m:ctrlPr>
          </m:borderBoxPr>
          <m:e>
            <m:r>
              <w:rPr>
                <w:rFonts w:ascii="Cambria Math" w:hAnsi="Cambria Math"/>
              </w:rPr>
              <m:t>J=</m:t>
            </m:r>
            <m:d>
              <m:dPr>
                <m:ctrlPr>
                  <w:rPr>
                    <w:rFonts w:ascii="Cambria Math" w:hAnsi="Cambria Math"/>
                  </w:rPr>
                </m:ctrlPr>
              </m:dPr>
              <m:e>
                <m:sSub>
                  <m:sSubPr>
                    <m:ctrlPr>
                      <w:rPr>
                        <w:rFonts w:ascii="Cambria Math" w:hAnsi="Cambria Math"/>
                      </w:rPr>
                    </m:ctrlPr>
                  </m:sSubPr>
                  <m:e>
                    <m:r>
                      <w:rPr>
                        <w:rFonts w:ascii="Cambria Math" w:hAnsi="Cambria Math"/>
                      </w:rPr>
                      <m:t>J</m:t>
                    </m:r>
                  </m:e>
                  <m:sub>
                    <m:r>
                      <w:rPr>
                        <w:rFonts w:ascii="Cambria Math" w:hAnsi="Cambria Math"/>
                      </w:rPr>
                      <m:t>m</m:t>
                    </m:r>
                  </m:sub>
                </m:sSub>
                <m:r>
                  <m:rPr>
                    <m:sty m:val="p"/>
                  </m:rPr>
                  <w:rPr>
                    <w:rFonts w:ascii="Cambria Math" w:hAnsi="Cambria Math"/>
                  </w:rPr>
                  <m:t>+</m:t>
                </m:r>
                <m:sSub>
                  <m:sSubPr>
                    <m:ctrlPr>
                      <w:rPr>
                        <w:rFonts w:ascii="Cambria Math" w:hAnsi="Cambria Math"/>
                      </w:rPr>
                    </m:ctrlPr>
                  </m:sSubPr>
                  <m:e>
                    <m:r>
                      <w:rPr>
                        <w:rFonts w:ascii="Cambria Math" w:hAnsi="Cambria Math"/>
                      </w:rPr>
                      <m:t>J</m:t>
                    </m:r>
                  </m:e>
                  <m:sub>
                    <m:r>
                      <w:rPr>
                        <w:rFonts w:ascii="Cambria Math" w:hAnsi="Cambria Math"/>
                      </w:rPr>
                      <m:t>red</m:t>
                    </m:r>
                  </m:sub>
                </m:sSub>
                <m:r>
                  <w:rPr>
                    <w:rFonts w:ascii="Cambria Math" w:hAnsi="Cambria Math"/>
                  </w:rPr>
                  <m:t>+</m:t>
                </m:r>
                <m:f>
                  <m:fPr>
                    <m:ctrlPr>
                      <w:rPr>
                        <w:rFonts w:ascii="Cambria Math" w:hAnsi="Cambria Math"/>
                        <w:i/>
                      </w:rPr>
                    </m:ctrlPr>
                  </m:fPr>
                  <m:num>
                    <m:sSub>
                      <m:sSubPr>
                        <m:ctrlPr>
                          <w:rPr>
                            <w:rFonts w:ascii="Cambria Math" w:hAnsi="Cambria Math"/>
                          </w:rPr>
                        </m:ctrlPr>
                      </m:sSubPr>
                      <m:e>
                        <m:r>
                          <w:rPr>
                            <w:rFonts w:ascii="Cambria Math" w:hAnsi="Cambria Math"/>
                          </w:rPr>
                          <m:t>J</m:t>
                        </m:r>
                      </m:e>
                      <m:sub>
                        <m:r>
                          <w:rPr>
                            <w:rFonts w:ascii="Cambria Math" w:hAnsi="Cambria Math"/>
                          </w:rPr>
                          <m:t>roue</m:t>
                        </m:r>
                      </m:sub>
                    </m:sSub>
                  </m:num>
                  <m:den>
                    <m:sSup>
                      <m:sSupPr>
                        <m:ctrlPr>
                          <w:rPr>
                            <w:rFonts w:ascii="Cambria Math" w:hAnsi="Cambria Math"/>
                            <w:i/>
                          </w:rPr>
                        </m:ctrlPr>
                      </m:sSupPr>
                      <m:e>
                        <m:r>
                          <w:rPr>
                            <w:rFonts w:ascii="Cambria Math" w:hAnsi="Cambria Math"/>
                          </w:rPr>
                          <m:t>k</m:t>
                        </m:r>
                      </m:e>
                      <m:sup>
                        <m:r>
                          <w:rPr>
                            <w:rFonts w:ascii="Cambria Math" w:hAnsi="Cambria Math"/>
                          </w:rPr>
                          <m:t>2</m:t>
                        </m:r>
                      </m:sup>
                    </m:sSup>
                  </m:den>
                </m:f>
              </m:e>
            </m:d>
          </m:e>
        </m:borderBox>
      </m:oMath>
      <w:r>
        <w:t xml:space="preserve"> et </w:t>
      </w:r>
      <m:oMath>
        <m:borderBox>
          <m:borderBoxPr>
            <m:ctrlPr>
              <w:rPr>
                <w:rFonts w:ascii="Cambria Math" w:hAnsi="Cambria Math"/>
              </w:rPr>
            </m:ctrlPr>
          </m:borderBoxPr>
          <m:e>
            <m:sSub>
              <m:sSubPr>
                <m:ctrlPr>
                  <w:rPr>
                    <w:rFonts w:ascii="Cambria Math" w:hAnsi="Cambria Math"/>
                  </w:rPr>
                </m:ctrlPr>
              </m:sSubPr>
              <m:e>
                <m:r>
                  <m:rPr>
                    <m:sty m:val="p"/>
                  </m:rPr>
                  <w:rPr>
                    <w:rFonts w:ascii="Cambria Math" w:hAnsi="Cambria Math"/>
                  </w:rPr>
                  <m:t>δ</m:t>
                </m:r>
              </m:e>
              <m:sub>
                <m:r>
                  <m:rPr>
                    <m:sty m:val="p"/>
                  </m:rPr>
                  <w:rPr>
                    <w:rFonts w:ascii="Cambria Math" w:hAnsi="Cambria Math"/>
                  </w:rPr>
                  <m:t>i</m:t>
                </m:r>
              </m:sub>
            </m:sSub>
            <m: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r+R</m:t>
                    </m:r>
                  </m:e>
                </m:d>
                <m:r>
                  <m:rPr>
                    <m:sty m:val="p"/>
                  </m:rPr>
                  <w:rPr>
                    <w:rFonts w:ascii="Cambria Math" w:hAnsi="Cambria Math"/>
                  </w:rPr>
                  <m:t>.sin⁡(</m:t>
                </m:r>
                <m:sSub>
                  <m:sSubPr>
                    <m:ctrlPr>
                      <w:rPr>
                        <w:rFonts w:ascii="Cambria Math" w:hAnsi="Cambria Math"/>
                      </w:rPr>
                    </m:ctrlPr>
                  </m:sSubPr>
                  <m:e>
                    <m:r>
                      <m:rPr>
                        <m:sty m:val="p"/>
                      </m:rPr>
                      <w:rPr>
                        <w:rFonts w:ascii="Cambria Math" w:hAnsi="Cambria Math"/>
                      </w:rPr>
                      <m:t>∝</m:t>
                    </m:r>
                  </m:e>
                  <m:sub>
                    <m:r>
                      <w:rPr>
                        <w:rFonts w:ascii="Cambria Math" w:hAnsi="Cambria Math"/>
                      </w:rPr>
                      <m:t>i1</m:t>
                    </m:r>
                  </m:sub>
                </m:sSub>
                <m:r>
                  <w:rPr>
                    <w:rFonts w:ascii="Cambria Math" w:hAnsi="Cambria Math"/>
                  </w:rPr>
                  <m:t>)</m:t>
                </m:r>
              </m:num>
              <m:den>
                <m:r>
                  <w:rPr>
                    <w:rFonts w:ascii="Cambria Math" w:hAnsi="Cambria Math"/>
                  </w:rPr>
                  <m:t>k</m:t>
                </m:r>
              </m:den>
            </m:f>
          </m:e>
        </m:borderBox>
      </m:oMath>
    </w:p>
    <w:p w:rsidR="000B61A5" w:rsidRPr="00121576" w:rsidRDefault="00AF1E7F" w:rsidP="000B61A5">
      <w:pPr>
        <w:pStyle w:val="Question"/>
        <w:rPr>
          <w:rFonts w:eastAsiaTheme="minorEastAsia"/>
        </w:rPr>
      </w:pPr>
      <w:r w:rsidRPr="00AF1E7F">
        <w:t xml:space="preserve">En utilisant les expressions obtenues à la question 21 et les relations (I.1), montrer que la relation (III.3) se met sous la forme de la relation (III.4). Expliciter la valeur de </w:t>
      </w:r>
      <w:r w:rsidRPr="00121576">
        <w:rPr>
          <w:rFonts w:ascii="Cambria Math" w:hAnsi="Cambria Math" w:cs="Cambria Math"/>
        </w:rPr>
        <w:t>𝐽</w:t>
      </w:r>
      <w:r w:rsidRPr="00121576">
        <w:rPr>
          <w:rFonts w:ascii="Times New Roman" w:hAnsi="Times New Roman"/>
          <w:sz w:val="14"/>
        </w:rPr>
        <w:t xml:space="preserve">eq </w:t>
      </w:r>
      <w:r w:rsidRPr="00AF1E7F">
        <w:t xml:space="preserve">en fonction de </w:t>
      </w:r>
      <w:r w:rsidRPr="00121576">
        <w:rPr>
          <w:rFonts w:ascii="Cambria Math" w:hAnsi="Cambria Math" w:cs="Cambria Math"/>
        </w:rPr>
        <w:t>𝐽</w:t>
      </w:r>
      <w:r w:rsidRPr="00AF1E7F">
        <w:t xml:space="preserve">, </w:t>
      </w:r>
      <w:r w:rsidRPr="00121576">
        <w:rPr>
          <w:rFonts w:ascii="Cambria Math" w:hAnsi="Cambria Math" w:cs="Cambria Math"/>
        </w:rPr>
        <w:t>𝑀</w:t>
      </w:r>
      <w:r w:rsidRPr="00121576">
        <w:rPr>
          <w:rFonts w:ascii="Times New Roman" w:hAnsi="Times New Roman"/>
        </w:rPr>
        <w:t xml:space="preserve"> </w:t>
      </w:r>
      <w:r w:rsidRPr="00AF1E7F">
        <w:t>et des paramètres</w:t>
      </w:r>
      <w:r>
        <w:t xml:space="preserve"> </w:t>
      </w:r>
      <w:r w:rsidRPr="00121576">
        <w:rPr>
          <w:rFonts w:ascii="Cambria Math" w:hAnsi="Cambria Math" w:cs="Cambria Math"/>
        </w:rPr>
        <w:t>𝑟</w:t>
      </w:r>
      <w:r w:rsidRPr="00AF1E7F">
        <w:t xml:space="preserve">, </w:t>
      </w:r>
      <w:r w:rsidRPr="00121576">
        <w:rPr>
          <w:rFonts w:ascii="Cambria Math" w:hAnsi="Cambria Math" w:cs="Cambria Math"/>
        </w:rPr>
        <w:t>𝑅</w:t>
      </w:r>
      <w:r w:rsidRPr="00121576">
        <w:rPr>
          <w:rFonts w:ascii="Times New Roman" w:hAnsi="Times New Roman"/>
        </w:rPr>
        <w:t xml:space="preserve"> </w:t>
      </w:r>
      <w:r w:rsidRPr="00AF1E7F">
        <w:t xml:space="preserve">et </w:t>
      </w:r>
      <w:r w:rsidRPr="00121576">
        <w:rPr>
          <w:rFonts w:ascii="Cambria Math" w:hAnsi="Cambria Math" w:cs="Cambria Math"/>
        </w:rPr>
        <w:t>𝑘</w:t>
      </w:r>
      <w:r w:rsidRPr="00AF1E7F">
        <w:t>.</w:t>
      </w:r>
      <w:r w:rsidR="00121576">
        <w:t xml:space="preserve">                    </w:t>
      </w:r>
      <m:oMath>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ub>
        </m:sSub>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mi</m:t>
                </m:r>
              </m:sub>
            </m:sSub>
            <m:r>
              <m:rPr>
                <m:sty m:val="p"/>
              </m:rPr>
              <w:rPr>
                <w:rFonts w:ascii="Cambria Math" w:hAnsi="Cambria Math"/>
              </w:rPr>
              <m:t>(t)</m:t>
            </m:r>
          </m:num>
          <m:den>
            <m:r>
              <m:rPr>
                <m:sty m:val="p"/>
              </m:rPr>
              <w:rPr>
                <w:rFonts w:ascii="Cambria Math" w:hAnsi="Cambria Math"/>
              </w:rPr>
              <m:t>dt</m:t>
            </m:r>
          </m:den>
        </m:f>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emi</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fi</m:t>
            </m:r>
          </m:sub>
        </m:sSub>
        <m:r>
          <m:rPr>
            <m:sty m:val="p"/>
          </m:rPr>
          <w:rPr>
            <w:rFonts w:ascii="Cambria Math" w:hAnsi="Cambria Math"/>
          </w:rPr>
          <m:t xml:space="preserve">    (</m:t>
        </m:r>
        <m:r>
          <w:rPr>
            <w:rFonts w:ascii="Cambria Math" w:hAnsi="Cambria Math"/>
          </w:rPr>
          <m:t>III</m:t>
        </m:r>
        <m:r>
          <m:rPr>
            <m:sty m:val="p"/>
          </m:rPr>
          <w:rPr>
            <w:rFonts w:ascii="Cambria Math" w:hAnsi="Cambria Math"/>
          </w:rPr>
          <m:t>.4)</m:t>
        </m:r>
      </m:oMath>
    </w:p>
    <w:p w:rsidR="000B61A5" w:rsidRDefault="00484814" w:rsidP="000B61A5">
      <w:pPr>
        <w:pStyle w:val="Corrig"/>
      </w:pPr>
      <w:r>
        <w:t xml:space="preserve">En dérivant les relations </w:t>
      </w:r>
      <w:r w:rsidRPr="00AF1E7F">
        <w:t>(I.1),</w:t>
      </w:r>
      <w:r w:rsidRPr="00484814">
        <w:t xml:space="preserve"> </w:t>
      </w:r>
      <w:r>
        <w:t xml:space="preserve">il vient </w:t>
      </w:r>
      <m:oMath>
        <m:d>
          <m:dPr>
            <m:begChr m:val="{"/>
            <m:endChr m:val=""/>
            <m:ctrlPr>
              <w:rPr>
                <w:rFonts w:ascii="Cambria Math" w:hAnsi="Cambria Math"/>
                <w:i/>
              </w:rPr>
            </m:ctrlPr>
          </m:dPr>
          <m:e>
            <m:eqArr>
              <m:eqArrPr>
                <m:ctrlPr>
                  <w:rPr>
                    <w:rFonts w:ascii="Cambria Math" w:hAnsi="Cambria Math"/>
                    <w:i/>
                  </w:rPr>
                </m:ctrlPr>
              </m:eqArrPr>
              <m:e>
                <m:d>
                  <m:dPr>
                    <m:ctrlPr>
                      <w:rPr>
                        <w:rFonts w:ascii="Cambria Math" w:hAnsi="Cambria Math"/>
                        <w:i/>
                      </w:rPr>
                    </m:ctrlPr>
                  </m:dPr>
                  <m:e>
                    <m:r>
                      <w:rPr>
                        <w:rFonts w:ascii="Cambria Math" w:hAnsi="Cambria Math"/>
                      </w:rPr>
                      <m:t>r+R</m:t>
                    </m:r>
                  </m:e>
                </m:d>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10</m:t>
                        </m:r>
                      </m:sub>
                    </m:sSub>
                    <m:d>
                      <m:dPr>
                        <m:ctrlPr>
                          <w:rPr>
                            <w:rFonts w:ascii="Cambria Math" w:hAnsi="Cambria Math"/>
                          </w:rPr>
                        </m:ctrlPr>
                      </m:dPr>
                      <m:e>
                        <m:r>
                          <m:rPr>
                            <m:sty m:val="p"/>
                          </m:rPr>
                          <w:rPr>
                            <w:rFonts w:ascii="Cambria Math" w:hAnsi="Cambria Math"/>
                          </w:rPr>
                          <m:t>t</m:t>
                        </m:r>
                      </m:e>
                    </m:d>
                  </m:num>
                  <m:den>
                    <m:r>
                      <m:rPr>
                        <m:sty m:val="p"/>
                      </m:rPr>
                      <w:rPr>
                        <w:rFonts w:ascii="Cambria Math" w:hAnsi="Cambria Math"/>
                      </w:rPr>
                      <m:t>dt</m:t>
                    </m:r>
                  </m:den>
                </m:f>
                <m:r>
                  <w:rPr>
                    <w:rFonts w:ascii="Cambria Math" w:hAnsi="Cambria Math"/>
                  </w:rPr>
                  <m:t>=</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V</m:t>
                        </m:r>
                      </m:e>
                      <m:sub>
                        <m:r>
                          <w:rPr>
                            <w:rFonts w:ascii="Cambria Math" w:hAnsi="Cambria Math"/>
                          </w:rPr>
                          <m:t>x</m:t>
                        </m:r>
                      </m:sub>
                    </m:sSub>
                    <m:d>
                      <m:dPr>
                        <m:ctrlPr>
                          <w:rPr>
                            <w:rFonts w:ascii="Cambria Math" w:hAnsi="Cambria Math"/>
                            <w:i/>
                          </w:rPr>
                        </m:ctrlPr>
                      </m:dPr>
                      <m:e>
                        <m:r>
                          <w:rPr>
                            <w:rFonts w:ascii="Cambria Math" w:hAnsi="Cambria Math"/>
                          </w:rPr>
                          <m:t>t</m:t>
                        </m:r>
                      </m:e>
                    </m:d>
                  </m:num>
                  <m:den>
                    <m:r>
                      <w:rPr>
                        <w:rFonts w:ascii="Cambria Math" w:hAnsi="Cambria Math"/>
                      </w:rPr>
                      <m:t>dt</m:t>
                    </m:r>
                  </m:den>
                </m:f>
                <m:r>
                  <w:rPr>
                    <w:rFonts w:ascii="Cambria Math" w:hAnsi="Cambria Math"/>
                  </w:rPr>
                  <m:t>-</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V</m:t>
                        </m:r>
                      </m:e>
                      <m:sub>
                        <m:r>
                          <w:rPr>
                            <w:rFonts w:ascii="Cambria Math" w:hAnsi="Cambria Math"/>
                          </w:rPr>
                          <m:t>y</m:t>
                        </m:r>
                      </m:sub>
                    </m:sSub>
                    <m:d>
                      <m:dPr>
                        <m:ctrlPr>
                          <w:rPr>
                            <w:rFonts w:ascii="Cambria Math" w:hAnsi="Cambria Math"/>
                            <w:i/>
                          </w:rPr>
                        </m:ctrlPr>
                      </m:dPr>
                      <m:e>
                        <m:r>
                          <w:rPr>
                            <w:rFonts w:ascii="Cambria Math" w:hAnsi="Cambria Math"/>
                          </w:rPr>
                          <m:t>t</m:t>
                        </m:r>
                      </m:e>
                    </m:d>
                  </m:num>
                  <m:den>
                    <m:r>
                      <w:rPr>
                        <w:rFonts w:ascii="Cambria Math" w:hAnsi="Cambria Math"/>
                      </w:rPr>
                      <m:t>dt</m:t>
                    </m:r>
                  </m:den>
                </m:f>
              </m:e>
              <m:e>
                <m:d>
                  <m:dPr>
                    <m:ctrlPr>
                      <w:rPr>
                        <w:rFonts w:ascii="Cambria Math" w:hAnsi="Cambria Math"/>
                        <w:i/>
                      </w:rPr>
                    </m:ctrlPr>
                  </m:dPr>
                  <m:e>
                    <m:r>
                      <w:rPr>
                        <w:rFonts w:ascii="Cambria Math" w:hAnsi="Cambria Math"/>
                      </w:rPr>
                      <m:t>r+R</m:t>
                    </m:r>
                  </m:e>
                </m:d>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20</m:t>
                        </m:r>
                      </m:sub>
                    </m:sSub>
                    <m:d>
                      <m:dPr>
                        <m:ctrlPr>
                          <w:rPr>
                            <w:rFonts w:ascii="Cambria Math" w:hAnsi="Cambria Math"/>
                          </w:rPr>
                        </m:ctrlPr>
                      </m:dPr>
                      <m:e>
                        <m:r>
                          <m:rPr>
                            <m:sty m:val="p"/>
                          </m:rPr>
                          <w:rPr>
                            <w:rFonts w:ascii="Cambria Math" w:hAnsi="Cambria Math"/>
                          </w:rPr>
                          <m:t>t</m:t>
                        </m:r>
                      </m:e>
                    </m:d>
                  </m:num>
                  <m:den>
                    <m:r>
                      <m:rPr>
                        <m:sty m:val="p"/>
                      </m:rPr>
                      <w:rPr>
                        <w:rFonts w:ascii="Cambria Math" w:hAnsi="Cambria Math"/>
                      </w:rPr>
                      <m:t>dt</m:t>
                    </m:r>
                  </m:den>
                </m:f>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V</m:t>
                            </m:r>
                          </m:e>
                          <m:sub>
                            <m:r>
                              <w:rPr>
                                <w:rFonts w:ascii="Cambria Math" w:hAnsi="Cambria Math"/>
                              </w:rPr>
                              <m:t>x</m:t>
                            </m:r>
                          </m:sub>
                        </m:sSub>
                        <m:d>
                          <m:dPr>
                            <m:ctrlPr>
                              <w:rPr>
                                <w:rFonts w:ascii="Cambria Math" w:hAnsi="Cambria Math"/>
                                <w:i/>
                              </w:rPr>
                            </m:ctrlPr>
                          </m:dPr>
                          <m:e>
                            <m:r>
                              <w:rPr>
                                <w:rFonts w:ascii="Cambria Math" w:hAnsi="Cambria Math"/>
                              </w:rPr>
                              <m:t>t</m:t>
                            </m:r>
                          </m:e>
                        </m:d>
                      </m:num>
                      <m:den>
                        <m:r>
                          <w:rPr>
                            <w:rFonts w:ascii="Cambria Math" w:hAnsi="Cambria Math"/>
                          </w:rPr>
                          <m:t>dt</m:t>
                        </m:r>
                      </m:den>
                    </m:f>
                    <m:r>
                      <w:rPr>
                        <w:rFonts w:ascii="Cambria Math" w:hAnsi="Cambria Math"/>
                      </w:rPr>
                      <m:t>+</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V</m:t>
                            </m:r>
                          </m:e>
                          <m:sub>
                            <m:r>
                              <w:rPr>
                                <w:rFonts w:ascii="Cambria Math" w:hAnsi="Cambria Math"/>
                              </w:rPr>
                              <m:t>y</m:t>
                            </m:r>
                          </m:sub>
                        </m:sSub>
                        <m:d>
                          <m:dPr>
                            <m:ctrlPr>
                              <w:rPr>
                                <w:rFonts w:ascii="Cambria Math" w:hAnsi="Cambria Math"/>
                                <w:i/>
                              </w:rPr>
                            </m:ctrlPr>
                          </m:dPr>
                          <m:e>
                            <m:r>
                              <w:rPr>
                                <w:rFonts w:ascii="Cambria Math" w:hAnsi="Cambria Math"/>
                              </w:rPr>
                              <m:t>t</m:t>
                            </m:r>
                          </m:e>
                        </m:d>
                      </m:num>
                      <m:den>
                        <m:r>
                          <w:rPr>
                            <w:rFonts w:ascii="Cambria Math" w:hAnsi="Cambria Math"/>
                          </w:rPr>
                          <m:t>dt</m:t>
                        </m:r>
                      </m:den>
                    </m:f>
                  </m:e>
                </m:d>
              </m:e>
            </m:eqArr>
          </m:e>
        </m:d>
      </m:oMath>
    </w:p>
    <w:p w:rsidR="008C689C" w:rsidRPr="00414AA9" w:rsidRDefault="008C689C" w:rsidP="00414AA9">
      <w:pPr>
        <w:pStyle w:val="Corrig"/>
        <w:rPr>
          <w:highlight w:val="yellow"/>
        </w:rPr>
      </w:pPr>
      <w:r w:rsidRPr="00414AA9">
        <w:t xml:space="preserve">Or, (Q 21) on a </w:t>
      </w:r>
      <m:oMath>
        <m:d>
          <m:dPr>
            <m:begChr m:val="{"/>
            <m:endChr m:val=""/>
            <m:ctrlPr>
              <w:rPr>
                <w:rFonts w:ascii="Cambria Math" w:hAnsi="Cambria Math"/>
              </w:rPr>
            </m:ctrlPr>
          </m:dPr>
          <m:e>
            <m:m>
              <m:mPr>
                <m:mcs>
                  <m:mc>
                    <m:mcPr>
                      <m:count m:val="1"/>
                      <m:mcJc m:val="center"/>
                    </m:mcPr>
                  </m:mc>
                </m:mcs>
                <m:ctrlPr>
                  <w:rPr>
                    <w:rFonts w:ascii="Cambria Math" w:hAnsi="Cambria Math"/>
                  </w:rPr>
                </m:ctrlPr>
              </m:mPr>
              <m:mr>
                <m:e>
                  <m:r>
                    <m:rPr>
                      <m:sty m:val="p"/>
                    </m:rPr>
                    <w:rPr>
                      <w:rFonts w:ascii="Cambria Math" w:hAnsi="Cambria Math"/>
                    </w:rPr>
                    <m:t xml:space="preserve"> </m:t>
                  </m:r>
                  <m:sSup>
                    <m:sSupPr>
                      <m:ctrlPr>
                        <w:rPr>
                          <w:rFonts w:ascii="Cambria Math" w:hAnsi="Cambria Math"/>
                        </w:rPr>
                      </m:ctrlPr>
                    </m:sSupPr>
                    <m:e>
                      <m:r>
                        <w:rPr>
                          <w:rFonts w:ascii="Cambria Math" w:hAnsi="Cambria Math"/>
                        </w:rPr>
                        <m:t>T</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w:rPr>
                          <w:rFonts w:ascii="Cambria Math" w:hAnsi="Cambria Math"/>
                        </w:rPr>
                        <m:t>M</m:t>
                      </m:r>
                    </m:num>
                    <m:den>
                      <m:r>
                        <m:rPr>
                          <m:sty m:val="p"/>
                        </m:rPr>
                        <w:rPr>
                          <w:rFonts w:ascii="Cambria Math" w:hAnsi="Cambria Math"/>
                        </w:rPr>
                        <m:t>2</m:t>
                      </m:r>
                      <m:rad>
                        <m:radPr>
                          <m:degHide m:val="on"/>
                          <m:ctrlPr>
                            <w:rPr>
                              <w:rFonts w:ascii="Cambria Math" w:hAnsi="Cambria Math"/>
                            </w:rPr>
                          </m:ctrlPr>
                        </m:radPr>
                        <m:deg/>
                        <m:e>
                          <m:r>
                            <m:rPr>
                              <m:sty m:val="p"/>
                            </m:rPr>
                            <w:rPr>
                              <w:rFonts w:ascii="Cambria Math" w:hAnsi="Cambria Math"/>
                            </w:rPr>
                            <m:t>2</m:t>
                          </m:r>
                        </m:e>
                      </m:rad>
                    </m:den>
                  </m:f>
                  <m:d>
                    <m:dPr>
                      <m:ctrlPr>
                        <w:rPr>
                          <w:rFonts w:ascii="Cambria Math" w:hAnsi="Cambria Math"/>
                        </w:rPr>
                      </m:ctrlPr>
                    </m:dPr>
                    <m:e>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V</m:t>
                              </m:r>
                            </m:e>
                            <m:sub>
                              <m:r>
                                <w:rPr>
                                  <w:rFonts w:ascii="Cambria Math" w:hAnsi="Cambria Math"/>
                                </w:rPr>
                                <m:t>x</m:t>
                              </m:r>
                            </m:sub>
                          </m:sSub>
                          <m:d>
                            <m:dPr>
                              <m:ctrlPr>
                                <w:rPr>
                                  <w:rFonts w:ascii="Cambria Math" w:hAnsi="Cambria Math"/>
                                </w:rPr>
                              </m:ctrlPr>
                            </m:dPr>
                            <m:e>
                              <m:r>
                                <w:rPr>
                                  <w:rFonts w:ascii="Cambria Math" w:hAnsi="Cambria Math"/>
                                </w:rPr>
                                <m:t>t</m:t>
                              </m:r>
                            </m:e>
                          </m:d>
                        </m:num>
                        <m:den>
                          <m:r>
                            <w:rPr>
                              <w:rFonts w:ascii="Cambria Math" w:hAnsi="Cambria Math"/>
                            </w:rPr>
                            <m:t>dt</m:t>
                          </m:r>
                        </m:den>
                      </m:f>
                      <m:r>
                        <m:rPr>
                          <m:sty m:val="p"/>
                        </m:rPr>
                        <w:rPr>
                          <w:rFonts w:ascii="Cambria Math" w:hAnsi="Cambria Math"/>
                        </w:rPr>
                        <m:t>+</m:t>
                      </m:r>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V</m:t>
                              </m:r>
                            </m:e>
                            <m:sub>
                              <m:r>
                                <w:rPr>
                                  <w:rFonts w:ascii="Cambria Math" w:hAnsi="Cambria Math"/>
                                </w:rPr>
                                <m:t>y</m:t>
                              </m:r>
                            </m:sub>
                          </m:sSub>
                          <m:d>
                            <m:dPr>
                              <m:ctrlPr>
                                <w:rPr>
                                  <w:rFonts w:ascii="Cambria Math" w:hAnsi="Cambria Math"/>
                                </w:rPr>
                              </m:ctrlPr>
                            </m:dPr>
                            <m:e>
                              <m:r>
                                <w:rPr>
                                  <w:rFonts w:ascii="Cambria Math" w:hAnsi="Cambria Math"/>
                                </w:rPr>
                                <m:t>t</m:t>
                              </m:r>
                            </m:e>
                          </m:d>
                        </m:num>
                        <m:den>
                          <m:r>
                            <w:rPr>
                              <w:rFonts w:ascii="Cambria Math" w:hAnsi="Cambria Math"/>
                            </w:rPr>
                            <m:t>dt</m:t>
                          </m:r>
                        </m:den>
                      </m:f>
                    </m:e>
                  </m:d>
                </m:e>
              </m:mr>
              <m:mr>
                <m:e>
                  <m:r>
                    <w:rPr>
                      <w:rFonts w:ascii="Cambria Math" w:hAnsi="Cambria Math"/>
                    </w:rPr>
                    <m:t>T</m:t>
                  </m:r>
                  <m:r>
                    <m:rPr>
                      <m:sty m:val="p"/>
                    </m:rPr>
                    <w:rPr>
                      <w:rFonts w:ascii="Cambria Math" w:hAnsi="Cambria Math"/>
                    </w:rPr>
                    <m:t>=</m:t>
                  </m:r>
                  <m:f>
                    <m:fPr>
                      <m:ctrlPr>
                        <w:rPr>
                          <w:rFonts w:ascii="Cambria Math" w:hAnsi="Cambria Math"/>
                        </w:rPr>
                      </m:ctrlPr>
                    </m:fPr>
                    <m:num>
                      <m:r>
                        <w:rPr>
                          <w:rFonts w:ascii="Cambria Math" w:hAnsi="Cambria Math"/>
                        </w:rPr>
                        <m:t>M</m:t>
                      </m:r>
                    </m:num>
                    <m:den>
                      <m:r>
                        <m:rPr>
                          <m:sty m:val="p"/>
                        </m:rPr>
                        <w:rPr>
                          <w:rFonts w:ascii="Cambria Math" w:hAnsi="Cambria Math"/>
                        </w:rPr>
                        <m:t>2</m:t>
                      </m:r>
                      <m:rad>
                        <m:radPr>
                          <m:degHide m:val="on"/>
                          <m:ctrlPr>
                            <w:rPr>
                              <w:rFonts w:ascii="Cambria Math" w:hAnsi="Cambria Math"/>
                            </w:rPr>
                          </m:ctrlPr>
                        </m:radPr>
                        <m:deg/>
                        <m:e>
                          <m:r>
                            <m:rPr>
                              <m:sty m:val="p"/>
                            </m:rPr>
                            <w:rPr>
                              <w:rFonts w:ascii="Cambria Math" w:hAnsi="Cambria Math"/>
                            </w:rPr>
                            <m:t>2</m:t>
                          </m:r>
                        </m:e>
                      </m:rad>
                    </m:den>
                  </m:f>
                  <m:d>
                    <m:dPr>
                      <m:ctrlPr>
                        <w:rPr>
                          <w:rFonts w:ascii="Cambria Math" w:hAnsi="Cambria Math"/>
                        </w:rPr>
                      </m:ctrlPr>
                    </m:dPr>
                    <m:e>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V</m:t>
                              </m:r>
                            </m:e>
                            <m:sub>
                              <m:r>
                                <w:rPr>
                                  <w:rFonts w:ascii="Cambria Math" w:hAnsi="Cambria Math"/>
                                </w:rPr>
                                <m:t>x</m:t>
                              </m:r>
                            </m:sub>
                          </m:sSub>
                          <m:d>
                            <m:dPr>
                              <m:ctrlPr>
                                <w:rPr>
                                  <w:rFonts w:ascii="Cambria Math" w:hAnsi="Cambria Math"/>
                                </w:rPr>
                              </m:ctrlPr>
                            </m:dPr>
                            <m:e>
                              <m:r>
                                <w:rPr>
                                  <w:rFonts w:ascii="Cambria Math" w:hAnsi="Cambria Math"/>
                                </w:rPr>
                                <m:t>t</m:t>
                              </m:r>
                            </m:e>
                          </m:d>
                        </m:num>
                        <m:den>
                          <m:r>
                            <w:rPr>
                              <w:rFonts w:ascii="Cambria Math" w:hAnsi="Cambria Math"/>
                            </w:rPr>
                            <m:t>dt</m:t>
                          </m:r>
                        </m:den>
                      </m:f>
                      <m:r>
                        <m:rPr>
                          <m:sty m:val="p"/>
                        </m:rPr>
                        <w:rPr>
                          <w:rFonts w:ascii="Cambria Math" w:hAnsi="Cambria Math"/>
                        </w:rPr>
                        <m:t>-</m:t>
                      </m:r>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V</m:t>
                              </m:r>
                            </m:e>
                            <m:sub>
                              <m:r>
                                <w:rPr>
                                  <w:rFonts w:ascii="Cambria Math" w:hAnsi="Cambria Math"/>
                                </w:rPr>
                                <m:t>y</m:t>
                              </m:r>
                            </m:sub>
                          </m:sSub>
                          <m:d>
                            <m:dPr>
                              <m:ctrlPr>
                                <w:rPr>
                                  <w:rFonts w:ascii="Cambria Math" w:hAnsi="Cambria Math"/>
                                </w:rPr>
                              </m:ctrlPr>
                            </m:dPr>
                            <m:e>
                              <m:r>
                                <w:rPr>
                                  <w:rFonts w:ascii="Cambria Math" w:hAnsi="Cambria Math"/>
                                </w:rPr>
                                <m:t>t</m:t>
                              </m:r>
                            </m:e>
                          </m:d>
                        </m:num>
                        <m:den>
                          <m:r>
                            <w:rPr>
                              <w:rFonts w:ascii="Cambria Math" w:hAnsi="Cambria Math"/>
                            </w:rPr>
                            <m:t>dt</m:t>
                          </m:r>
                        </m:den>
                      </m:f>
                    </m:e>
                  </m:d>
                </m:e>
              </m:mr>
            </m:m>
          </m:e>
        </m:d>
      </m:oMath>
      <w:r w:rsidRPr="00414AA9">
        <w:t xml:space="preserve"> </w:t>
      </w:r>
      <w:r w:rsidRPr="00414AA9">
        <w:rPr>
          <w:shd w:val="clear" w:color="auto" w:fill="FFFFFF" w:themeFill="background1"/>
        </w:rPr>
        <w:t xml:space="preserve">soit </w:t>
      </w:r>
      <m:oMath>
        <m:d>
          <m:dPr>
            <m:begChr m:val="{"/>
            <m:endChr m:val=""/>
            <m:ctrlPr>
              <w:rPr>
                <w:rFonts w:ascii="Cambria Math" w:hAnsi="Cambria Math"/>
                <w:shd w:val="clear" w:color="auto" w:fill="FFFFFF" w:themeFill="background1"/>
              </w:rPr>
            </m:ctrlPr>
          </m:dPr>
          <m:e>
            <m:m>
              <m:mPr>
                <m:mcs>
                  <m:mc>
                    <m:mcPr>
                      <m:count m:val="1"/>
                      <m:mcJc m:val="center"/>
                    </m:mcPr>
                  </m:mc>
                </m:mcs>
                <m:ctrlPr>
                  <w:rPr>
                    <w:rFonts w:ascii="Cambria Math" w:hAnsi="Cambria Math"/>
                    <w:shd w:val="clear" w:color="auto" w:fill="FFFFFF" w:themeFill="background1"/>
                  </w:rPr>
                </m:ctrlPr>
              </m:mPr>
              <m:mr>
                <m:e>
                  <m:r>
                    <m:rPr>
                      <m:sty m:val="p"/>
                    </m:rPr>
                    <w:rPr>
                      <w:rFonts w:ascii="Cambria Math" w:hAnsi="Cambria Math"/>
                      <w:shd w:val="clear" w:color="auto" w:fill="FFFFFF" w:themeFill="background1"/>
                    </w:rPr>
                    <m:t xml:space="preserve"> </m:t>
                  </m:r>
                  <m:d>
                    <m:dPr>
                      <m:ctrlPr>
                        <w:rPr>
                          <w:rFonts w:ascii="Cambria Math" w:hAnsi="Cambria Math"/>
                          <w:shd w:val="clear" w:color="auto" w:fill="FFFFFF" w:themeFill="background1"/>
                        </w:rPr>
                      </m:ctrlPr>
                    </m:dPr>
                    <m:e>
                      <m:f>
                        <m:fPr>
                          <m:ctrlPr>
                            <w:rPr>
                              <w:rFonts w:ascii="Cambria Math" w:hAnsi="Cambria Math"/>
                              <w:shd w:val="clear" w:color="auto" w:fill="FFFFFF" w:themeFill="background1"/>
                            </w:rPr>
                          </m:ctrlPr>
                        </m:fPr>
                        <m:num>
                          <m:r>
                            <w:rPr>
                              <w:rFonts w:ascii="Cambria Math" w:hAnsi="Cambria Math"/>
                              <w:shd w:val="clear" w:color="auto" w:fill="FFFFFF" w:themeFill="background1"/>
                            </w:rPr>
                            <m:t>d</m:t>
                          </m:r>
                          <m:sSub>
                            <m:sSubPr>
                              <m:ctrlPr>
                                <w:rPr>
                                  <w:rFonts w:ascii="Cambria Math" w:hAnsi="Cambria Math"/>
                                  <w:shd w:val="clear" w:color="auto" w:fill="FFFFFF" w:themeFill="background1"/>
                                </w:rPr>
                              </m:ctrlPr>
                            </m:sSubPr>
                            <m:e>
                              <m:r>
                                <w:rPr>
                                  <w:rFonts w:ascii="Cambria Math" w:hAnsi="Cambria Math"/>
                                  <w:shd w:val="clear" w:color="auto" w:fill="FFFFFF" w:themeFill="background1"/>
                                </w:rPr>
                                <m:t>V</m:t>
                              </m:r>
                            </m:e>
                            <m:sub>
                              <m:r>
                                <w:rPr>
                                  <w:rFonts w:ascii="Cambria Math" w:hAnsi="Cambria Math"/>
                                  <w:shd w:val="clear" w:color="auto" w:fill="FFFFFF" w:themeFill="background1"/>
                                </w:rPr>
                                <m:t>x</m:t>
                              </m:r>
                            </m:sub>
                          </m:sSub>
                          <m:d>
                            <m:dPr>
                              <m:ctrlPr>
                                <w:rPr>
                                  <w:rFonts w:ascii="Cambria Math" w:hAnsi="Cambria Math"/>
                                  <w:shd w:val="clear" w:color="auto" w:fill="FFFFFF" w:themeFill="background1"/>
                                </w:rPr>
                              </m:ctrlPr>
                            </m:dPr>
                            <m:e>
                              <m:r>
                                <w:rPr>
                                  <w:rFonts w:ascii="Cambria Math" w:hAnsi="Cambria Math"/>
                                  <w:shd w:val="clear" w:color="auto" w:fill="FFFFFF" w:themeFill="background1"/>
                                </w:rPr>
                                <m:t>t</m:t>
                              </m:r>
                            </m:e>
                          </m:d>
                        </m:num>
                        <m:den>
                          <m:r>
                            <w:rPr>
                              <w:rFonts w:ascii="Cambria Math" w:hAnsi="Cambria Math"/>
                              <w:shd w:val="clear" w:color="auto" w:fill="FFFFFF" w:themeFill="background1"/>
                            </w:rPr>
                            <m:t>dt</m:t>
                          </m:r>
                        </m:den>
                      </m:f>
                      <m:r>
                        <m:rPr>
                          <m:sty m:val="p"/>
                        </m:rPr>
                        <w:rPr>
                          <w:rFonts w:ascii="Cambria Math" w:hAnsi="Cambria Math"/>
                          <w:shd w:val="clear" w:color="auto" w:fill="FFFFFF" w:themeFill="background1"/>
                        </w:rPr>
                        <m:t>+</m:t>
                      </m:r>
                      <m:f>
                        <m:fPr>
                          <m:ctrlPr>
                            <w:rPr>
                              <w:rFonts w:ascii="Cambria Math" w:hAnsi="Cambria Math"/>
                              <w:shd w:val="clear" w:color="auto" w:fill="FFFFFF" w:themeFill="background1"/>
                            </w:rPr>
                          </m:ctrlPr>
                        </m:fPr>
                        <m:num>
                          <m:r>
                            <w:rPr>
                              <w:rFonts w:ascii="Cambria Math" w:hAnsi="Cambria Math"/>
                              <w:shd w:val="clear" w:color="auto" w:fill="FFFFFF" w:themeFill="background1"/>
                            </w:rPr>
                            <m:t>d</m:t>
                          </m:r>
                          <m:sSub>
                            <m:sSubPr>
                              <m:ctrlPr>
                                <w:rPr>
                                  <w:rFonts w:ascii="Cambria Math" w:hAnsi="Cambria Math"/>
                                  <w:shd w:val="clear" w:color="auto" w:fill="FFFFFF" w:themeFill="background1"/>
                                </w:rPr>
                              </m:ctrlPr>
                            </m:sSubPr>
                            <m:e>
                              <m:r>
                                <w:rPr>
                                  <w:rFonts w:ascii="Cambria Math" w:hAnsi="Cambria Math"/>
                                  <w:shd w:val="clear" w:color="auto" w:fill="FFFFFF" w:themeFill="background1"/>
                                </w:rPr>
                                <m:t>V</m:t>
                              </m:r>
                            </m:e>
                            <m:sub>
                              <m:r>
                                <w:rPr>
                                  <w:rFonts w:ascii="Cambria Math" w:hAnsi="Cambria Math"/>
                                  <w:shd w:val="clear" w:color="auto" w:fill="FFFFFF" w:themeFill="background1"/>
                                </w:rPr>
                                <m:t>y</m:t>
                              </m:r>
                            </m:sub>
                          </m:sSub>
                          <m:d>
                            <m:dPr>
                              <m:ctrlPr>
                                <w:rPr>
                                  <w:rFonts w:ascii="Cambria Math" w:hAnsi="Cambria Math"/>
                                  <w:shd w:val="clear" w:color="auto" w:fill="FFFFFF" w:themeFill="background1"/>
                                </w:rPr>
                              </m:ctrlPr>
                            </m:dPr>
                            <m:e>
                              <m:r>
                                <w:rPr>
                                  <w:rFonts w:ascii="Cambria Math" w:hAnsi="Cambria Math"/>
                                  <w:shd w:val="clear" w:color="auto" w:fill="FFFFFF" w:themeFill="background1"/>
                                </w:rPr>
                                <m:t>t</m:t>
                              </m:r>
                            </m:e>
                          </m:d>
                        </m:num>
                        <m:den>
                          <m:r>
                            <w:rPr>
                              <w:rFonts w:ascii="Cambria Math" w:hAnsi="Cambria Math"/>
                              <w:shd w:val="clear" w:color="auto" w:fill="FFFFFF" w:themeFill="background1"/>
                            </w:rPr>
                            <m:t>dt</m:t>
                          </m:r>
                        </m:den>
                      </m:f>
                    </m:e>
                  </m:d>
                  <m:r>
                    <m:rPr>
                      <m:sty m:val="p"/>
                    </m:rPr>
                    <w:rPr>
                      <w:rFonts w:ascii="Cambria Math" w:hAnsi="Cambria Math"/>
                      <w:shd w:val="clear" w:color="auto" w:fill="FFFFFF" w:themeFill="background1"/>
                    </w:rPr>
                    <m:t>=</m:t>
                  </m:r>
                  <m:f>
                    <m:fPr>
                      <m:ctrlPr>
                        <w:rPr>
                          <w:rFonts w:ascii="Cambria Math" w:hAnsi="Cambria Math"/>
                          <w:shd w:val="clear" w:color="auto" w:fill="FFFFFF" w:themeFill="background1"/>
                        </w:rPr>
                      </m:ctrlPr>
                    </m:fPr>
                    <m:num>
                      <m:sSup>
                        <m:sSupPr>
                          <m:ctrlPr>
                            <w:rPr>
                              <w:rFonts w:ascii="Cambria Math" w:hAnsi="Cambria Math"/>
                              <w:shd w:val="clear" w:color="auto" w:fill="FFFFFF" w:themeFill="background1"/>
                            </w:rPr>
                          </m:ctrlPr>
                        </m:sSupPr>
                        <m:e>
                          <m:r>
                            <w:rPr>
                              <w:rFonts w:ascii="Cambria Math" w:hAnsi="Cambria Math"/>
                              <w:shd w:val="clear" w:color="auto" w:fill="FFFFFF" w:themeFill="background1"/>
                            </w:rPr>
                            <m:t>T</m:t>
                          </m:r>
                        </m:e>
                        <m:sup>
                          <m:r>
                            <m:rPr>
                              <m:sty m:val="p"/>
                            </m:rPr>
                            <w:rPr>
                              <w:rFonts w:ascii="Cambria Math" w:hAnsi="Cambria Math"/>
                              <w:shd w:val="clear" w:color="auto" w:fill="FFFFFF" w:themeFill="background1"/>
                            </w:rPr>
                            <m:t>'</m:t>
                          </m:r>
                        </m:sup>
                      </m:sSup>
                      <m:r>
                        <m:rPr>
                          <m:sty m:val="p"/>
                        </m:rPr>
                        <w:rPr>
                          <w:rFonts w:ascii="Cambria Math" w:hAnsi="Cambria Math"/>
                          <w:shd w:val="clear" w:color="auto" w:fill="FFFFFF" w:themeFill="background1"/>
                        </w:rPr>
                        <m:t>.2</m:t>
                      </m:r>
                      <m:rad>
                        <m:radPr>
                          <m:degHide m:val="on"/>
                          <m:ctrlPr>
                            <w:rPr>
                              <w:rFonts w:ascii="Cambria Math" w:hAnsi="Cambria Math"/>
                              <w:shd w:val="clear" w:color="auto" w:fill="FFFFFF" w:themeFill="background1"/>
                            </w:rPr>
                          </m:ctrlPr>
                        </m:radPr>
                        <m:deg/>
                        <m:e>
                          <m:r>
                            <m:rPr>
                              <m:sty m:val="p"/>
                            </m:rPr>
                            <w:rPr>
                              <w:rFonts w:ascii="Cambria Math" w:hAnsi="Cambria Math"/>
                              <w:shd w:val="clear" w:color="auto" w:fill="FFFFFF" w:themeFill="background1"/>
                            </w:rPr>
                            <m:t>2</m:t>
                          </m:r>
                        </m:e>
                      </m:rad>
                    </m:num>
                    <m:den>
                      <m:r>
                        <w:rPr>
                          <w:rFonts w:ascii="Cambria Math" w:hAnsi="Cambria Math"/>
                          <w:shd w:val="clear" w:color="auto" w:fill="FFFFFF" w:themeFill="background1"/>
                        </w:rPr>
                        <m:t>M</m:t>
                      </m:r>
                    </m:den>
                  </m:f>
                </m:e>
              </m:mr>
              <m:mr>
                <m:e>
                  <m:d>
                    <m:dPr>
                      <m:ctrlPr>
                        <w:rPr>
                          <w:rFonts w:ascii="Cambria Math" w:hAnsi="Cambria Math"/>
                          <w:shd w:val="clear" w:color="auto" w:fill="FFFFFF" w:themeFill="background1"/>
                        </w:rPr>
                      </m:ctrlPr>
                    </m:dPr>
                    <m:e>
                      <m:f>
                        <m:fPr>
                          <m:ctrlPr>
                            <w:rPr>
                              <w:rFonts w:ascii="Cambria Math" w:hAnsi="Cambria Math"/>
                              <w:shd w:val="clear" w:color="auto" w:fill="FFFFFF" w:themeFill="background1"/>
                            </w:rPr>
                          </m:ctrlPr>
                        </m:fPr>
                        <m:num>
                          <m:r>
                            <w:rPr>
                              <w:rFonts w:ascii="Cambria Math" w:hAnsi="Cambria Math"/>
                              <w:shd w:val="clear" w:color="auto" w:fill="FFFFFF" w:themeFill="background1"/>
                            </w:rPr>
                            <m:t>d</m:t>
                          </m:r>
                          <m:sSub>
                            <m:sSubPr>
                              <m:ctrlPr>
                                <w:rPr>
                                  <w:rFonts w:ascii="Cambria Math" w:hAnsi="Cambria Math"/>
                                  <w:shd w:val="clear" w:color="auto" w:fill="FFFFFF" w:themeFill="background1"/>
                                </w:rPr>
                              </m:ctrlPr>
                            </m:sSubPr>
                            <m:e>
                              <m:r>
                                <w:rPr>
                                  <w:rFonts w:ascii="Cambria Math" w:hAnsi="Cambria Math"/>
                                  <w:shd w:val="clear" w:color="auto" w:fill="FFFFFF" w:themeFill="background1"/>
                                </w:rPr>
                                <m:t>V</m:t>
                              </m:r>
                            </m:e>
                            <m:sub>
                              <m:r>
                                <w:rPr>
                                  <w:rFonts w:ascii="Cambria Math" w:hAnsi="Cambria Math"/>
                                  <w:shd w:val="clear" w:color="auto" w:fill="FFFFFF" w:themeFill="background1"/>
                                </w:rPr>
                                <m:t>x</m:t>
                              </m:r>
                            </m:sub>
                          </m:sSub>
                          <m:d>
                            <m:dPr>
                              <m:ctrlPr>
                                <w:rPr>
                                  <w:rFonts w:ascii="Cambria Math" w:hAnsi="Cambria Math"/>
                                  <w:shd w:val="clear" w:color="auto" w:fill="FFFFFF" w:themeFill="background1"/>
                                </w:rPr>
                              </m:ctrlPr>
                            </m:dPr>
                            <m:e>
                              <m:r>
                                <w:rPr>
                                  <w:rFonts w:ascii="Cambria Math" w:hAnsi="Cambria Math"/>
                                  <w:shd w:val="clear" w:color="auto" w:fill="FFFFFF" w:themeFill="background1"/>
                                </w:rPr>
                                <m:t>t</m:t>
                              </m:r>
                            </m:e>
                          </m:d>
                        </m:num>
                        <m:den>
                          <m:r>
                            <w:rPr>
                              <w:rFonts w:ascii="Cambria Math" w:hAnsi="Cambria Math"/>
                              <w:shd w:val="clear" w:color="auto" w:fill="FFFFFF" w:themeFill="background1"/>
                            </w:rPr>
                            <m:t>dt</m:t>
                          </m:r>
                        </m:den>
                      </m:f>
                      <m:r>
                        <m:rPr>
                          <m:sty m:val="p"/>
                        </m:rPr>
                        <w:rPr>
                          <w:rFonts w:ascii="Cambria Math" w:hAnsi="Cambria Math"/>
                          <w:shd w:val="clear" w:color="auto" w:fill="FFFFFF" w:themeFill="background1"/>
                        </w:rPr>
                        <m:t>-</m:t>
                      </m:r>
                      <m:f>
                        <m:fPr>
                          <m:ctrlPr>
                            <w:rPr>
                              <w:rFonts w:ascii="Cambria Math" w:hAnsi="Cambria Math"/>
                              <w:shd w:val="clear" w:color="auto" w:fill="FFFFFF" w:themeFill="background1"/>
                            </w:rPr>
                          </m:ctrlPr>
                        </m:fPr>
                        <m:num>
                          <m:r>
                            <w:rPr>
                              <w:rFonts w:ascii="Cambria Math" w:hAnsi="Cambria Math"/>
                              <w:shd w:val="clear" w:color="auto" w:fill="FFFFFF" w:themeFill="background1"/>
                            </w:rPr>
                            <m:t>d</m:t>
                          </m:r>
                          <m:sSub>
                            <m:sSubPr>
                              <m:ctrlPr>
                                <w:rPr>
                                  <w:rFonts w:ascii="Cambria Math" w:hAnsi="Cambria Math"/>
                                  <w:shd w:val="clear" w:color="auto" w:fill="FFFFFF" w:themeFill="background1"/>
                                </w:rPr>
                              </m:ctrlPr>
                            </m:sSubPr>
                            <m:e>
                              <m:r>
                                <w:rPr>
                                  <w:rFonts w:ascii="Cambria Math" w:hAnsi="Cambria Math"/>
                                  <w:shd w:val="clear" w:color="auto" w:fill="FFFFFF" w:themeFill="background1"/>
                                </w:rPr>
                                <m:t>V</m:t>
                              </m:r>
                            </m:e>
                            <m:sub>
                              <m:r>
                                <w:rPr>
                                  <w:rFonts w:ascii="Cambria Math" w:hAnsi="Cambria Math"/>
                                  <w:shd w:val="clear" w:color="auto" w:fill="FFFFFF" w:themeFill="background1"/>
                                </w:rPr>
                                <m:t>y</m:t>
                              </m:r>
                            </m:sub>
                          </m:sSub>
                          <m:d>
                            <m:dPr>
                              <m:ctrlPr>
                                <w:rPr>
                                  <w:rFonts w:ascii="Cambria Math" w:hAnsi="Cambria Math"/>
                                  <w:shd w:val="clear" w:color="auto" w:fill="FFFFFF" w:themeFill="background1"/>
                                </w:rPr>
                              </m:ctrlPr>
                            </m:dPr>
                            <m:e>
                              <m:r>
                                <w:rPr>
                                  <w:rFonts w:ascii="Cambria Math" w:hAnsi="Cambria Math"/>
                                  <w:shd w:val="clear" w:color="auto" w:fill="FFFFFF" w:themeFill="background1"/>
                                </w:rPr>
                                <m:t>t</m:t>
                              </m:r>
                            </m:e>
                          </m:d>
                        </m:num>
                        <m:den>
                          <m:r>
                            <w:rPr>
                              <w:rFonts w:ascii="Cambria Math" w:hAnsi="Cambria Math"/>
                              <w:shd w:val="clear" w:color="auto" w:fill="FFFFFF" w:themeFill="background1"/>
                            </w:rPr>
                            <m:t>dt</m:t>
                          </m:r>
                        </m:den>
                      </m:f>
                    </m:e>
                  </m:d>
                  <m:r>
                    <m:rPr>
                      <m:sty m:val="p"/>
                    </m:rPr>
                    <w:rPr>
                      <w:rFonts w:ascii="Cambria Math" w:hAnsi="Cambria Math"/>
                      <w:shd w:val="clear" w:color="auto" w:fill="FFFFFF" w:themeFill="background1"/>
                    </w:rPr>
                    <m:t>=</m:t>
                  </m:r>
                  <m:f>
                    <m:fPr>
                      <m:ctrlPr>
                        <w:rPr>
                          <w:rFonts w:ascii="Cambria Math" w:hAnsi="Cambria Math"/>
                          <w:shd w:val="clear" w:color="auto" w:fill="FFFFFF" w:themeFill="background1"/>
                        </w:rPr>
                      </m:ctrlPr>
                    </m:fPr>
                    <m:num>
                      <m:r>
                        <w:rPr>
                          <w:rFonts w:ascii="Cambria Math" w:hAnsi="Cambria Math"/>
                          <w:shd w:val="clear" w:color="auto" w:fill="FFFFFF" w:themeFill="background1"/>
                        </w:rPr>
                        <m:t>T</m:t>
                      </m:r>
                      <m:r>
                        <m:rPr>
                          <m:sty m:val="p"/>
                        </m:rPr>
                        <w:rPr>
                          <w:rFonts w:ascii="Cambria Math" w:hAnsi="Cambria Math"/>
                          <w:shd w:val="clear" w:color="auto" w:fill="FFFFFF" w:themeFill="background1"/>
                        </w:rPr>
                        <m:t>.2</m:t>
                      </m:r>
                      <m:rad>
                        <m:radPr>
                          <m:degHide m:val="on"/>
                          <m:ctrlPr>
                            <w:rPr>
                              <w:rFonts w:ascii="Cambria Math" w:hAnsi="Cambria Math"/>
                              <w:shd w:val="clear" w:color="auto" w:fill="FFFFFF" w:themeFill="background1"/>
                            </w:rPr>
                          </m:ctrlPr>
                        </m:radPr>
                        <m:deg/>
                        <m:e>
                          <m:r>
                            <m:rPr>
                              <m:sty m:val="p"/>
                            </m:rPr>
                            <w:rPr>
                              <w:rFonts w:ascii="Cambria Math" w:hAnsi="Cambria Math"/>
                              <w:shd w:val="clear" w:color="auto" w:fill="FFFFFF" w:themeFill="background1"/>
                            </w:rPr>
                            <m:t>2</m:t>
                          </m:r>
                        </m:e>
                      </m:rad>
                    </m:num>
                    <m:den>
                      <m:r>
                        <w:rPr>
                          <w:rFonts w:ascii="Cambria Math" w:hAnsi="Cambria Math"/>
                          <w:shd w:val="clear" w:color="auto" w:fill="FFFFFF" w:themeFill="background1"/>
                        </w:rPr>
                        <m:t>M</m:t>
                      </m:r>
                    </m:den>
                  </m:f>
                </m:e>
              </m:mr>
            </m:m>
          </m:e>
        </m:d>
      </m:oMath>
    </w:p>
    <w:p w:rsidR="0014374E" w:rsidRPr="00414AA9" w:rsidRDefault="008C689C" w:rsidP="00414AA9">
      <w:pPr>
        <w:pStyle w:val="Corrig"/>
      </w:pPr>
      <w:r w:rsidRPr="00414AA9">
        <w:t>On obtient :</w:t>
      </w:r>
      <m:oMath>
        <m:r>
          <m:rPr>
            <m:sty m:val="p"/>
          </m:rPr>
          <w:rPr>
            <w:rFonts w:ascii="Cambria Math" w:hAnsi="Cambria Math"/>
          </w:rPr>
          <m:t xml:space="preserve"> </m:t>
        </m:r>
        <m:d>
          <m:dPr>
            <m:begChr m:val="{"/>
            <m:endChr m:val=""/>
            <m:ctrlPr>
              <w:rPr>
                <w:rFonts w:ascii="Cambria Math" w:hAnsi="Cambria Math"/>
              </w:rPr>
            </m:ctrlPr>
          </m:dPr>
          <m:e>
            <m:eqArr>
              <m:eqArrPr>
                <m:ctrlPr>
                  <w:rPr>
                    <w:rFonts w:ascii="Cambria Math" w:hAnsi="Cambria Math"/>
                  </w:rPr>
                </m:ctrlPr>
              </m:eqArrPr>
              <m:e>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f>
                  <m:fPr>
                    <m:ctrlPr>
                      <w:rPr>
                        <w:rFonts w:ascii="Cambria Math" w:hAnsi="Cambria Math"/>
                      </w:rPr>
                    </m:ctrlPr>
                  </m:fPr>
                  <m:num>
                    <m:sSub>
                      <m:sSubPr>
                        <m:ctrlPr>
                          <w:rPr>
                            <w:rFonts w:ascii="Cambria Math" w:hAnsi="Cambria Math"/>
                          </w:rPr>
                        </m:ctrlPr>
                      </m:sSubPr>
                      <m:e>
                        <m:r>
                          <w:rPr>
                            <w:rFonts w:ascii="Cambria Math" w:hAnsi="Cambria Math"/>
                          </w:rPr>
                          <m:t>dω</m:t>
                        </m:r>
                      </m:e>
                      <m:sub>
                        <m:r>
                          <m:rPr>
                            <m:sty m:val="p"/>
                          </m:rPr>
                          <w:rPr>
                            <w:rFonts w:ascii="Cambria Math" w:hAnsi="Cambria Math"/>
                          </w:rPr>
                          <m:t>10</m:t>
                        </m:r>
                      </m:sub>
                    </m:sSub>
                    <m:d>
                      <m:dPr>
                        <m:ctrlPr>
                          <w:rPr>
                            <w:rFonts w:ascii="Cambria Math" w:hAnsi="Cambria Math"/>
                          </w:rPr>
                        </m:ctrlPr>
                      </m:dPr>
                      <m:e>
                        <m:r>
                          <m:rPr>
                            <m:sty m:val="p"/>
                          </m:rPr>
                          <w:rPr>
                            <w:rFonts w:ascii="Cambria Math" w:hAnsi="Cambria Math"/>
                          </w:rPr>
                          <m:t>t</m:t>
                        </m:r>
                      </m:e>
                    </m:d>
                  </m:num>
                  <m:den>
                    <m:r>
                      <m:rPr>
                        <m:sty m:val="p"/>
                      </m:rPr>
                      <w:rPr>
                        <w:rFonts w:ascii="Cambria Math" w:hAnsi="Cambria Math"/>
                      </w:rPr>
                      <m:t>dt</m:t>
                    </m:r>
                  </m:den>
                </m:f>
                <m:r>
                  <m:rPr>
                    <m:sty m:val="p"/>
                  </m:rPr>
                  <w:rPr>
                    <w:rFonts w:ascii="Cambria Math" w:hAnsi="Cambria Math"/>
                  </w:rPr>
                  <m:t>=</m:t>
                </m:r>
                <m:f>
                  <m:fPr>
                    <m:ctrlPr>
                      <w:rPr>
                        <w:rFonts w:ascii="Cambria Math" w:hAnsi="Cambria Math"/>
                      </w:rPr>
                    </m:ctrlPr>
                  </m:fPr>
                  <m:num>
                    <m:r>
                      <w:rPr>
                        <w:rFonts w:ascii="Cambria Math" w:hAnsi="Cambria Math"/>
                      </w:rPr>
                      <m:t>T</m:t>
                    </m:r>
                    <m:r>
                      <m:rPr>
                        <m:sty m:val="p"/>
                      </m:rPr>
                      <w:rPr>
                        <w:rFonts w:ascii="Cambria Math" w:hAnsi="Cambria Math"/>
                      </w:rPr>
                      <m:t>.2</m:t>
                    </m:r>
                    <m:rad>
                      <m:radPr>
                        <m:degHide m:val="on"/>
                        <m:ctrlPr>
                          <w:rPr>
                            <w:rFonts w:ascii="Cambria Math" w:hAnsi="Cambria Math"/>
                          </w:rPr>
                        </m:ctrlPr>
                      </m:radPr>
                      <m:deg/>
                      <m:e>
                        <m:r>
                          <m:rPr>
                            <m:sty m:val="p"/>
                          </m:rPr>
                          <w:rPr>
                            <w:rFonts w:ascii="Cambria Math" w:hAnsi="Cambria Math"/>
                          </w:rPr>
                          <m:t>2</m:t>
                        </m:r>
                      </m:e>
                    </m:rad>
                  </m:num>
                  <m:den>
                    <m:r>
                      <w:rPr>
                        <w:rFonts w:ascii="Cambria Math" w:hAnsi="Cambria Math"/>
                      </w:rPr>
                      <m:t>M</m:t>
                    </m:r>
                  </m:den>
                </m:f>
              </m:e>
              <m:e>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f>
                  <m:fPr>
                    <m:ctrlPr>
                      <w:rPr>
                        <w:rFonts w:ascii="Cambria Math" w:hAnsi="Cambria Math"/>
                      </w:rPr>
                    </m:ctrlPr>
                  </m:fPr>
                  <m:num>
                    <m:sSub>
                      <m:sSubPr>
                        <m:ctrlPr>
                          <w:rPr>
                            <w:rFonts w:ascii="Cambria Math" w:hAnsi="Cambria Math"/>
                          </w:rPr>
                        </m:ctrlPr>
                      </m:sSubPr>
                      <m:e>
                        <m:r>
                          <w:rPr>
                            <w:rFonts w:ascii="Cambria Math" w:hAnsi="Cambria Math"/>
                          </w:rPr>
                          <m:t>dω</m:t>
                        </m:r>
                      </m:e>
                      <m:sub>
                        <m:r>
                          <m:rPr>
                            <m:sty m:val="p"/>
                          </m:rPr>
                          <w:rPr>
                            <w:rFonts w:ascii="Cambria Math" w:hAnsi="Cambria Math"/>
                          </w:rPr>
                          <m:t>20</m:t>
                        </m:r>
                      </m:sub>
                    </m:sSub>
                    <m:d>
                      <m:dPr>
                        <m:ctrlPr>
                          <w:rPr>
                            <w:rFonts w:ascii="Cambria Math" w:hAnsi="Cambria Math"/>
                          </w:rPr>
                        </m:ctrlPr>
                      </m:dPr>
                      <m:e>
                        <m:r>
                          <m:rPr>
                            <m:sty m:val="p"/>
                          </m:rPr>
                          <w:rPr>
                            <w:rFonts w:ascii="Cambria Math" w:hAnsi="Cambria Math"/>
                          </w:rPr>
                          <m:t>t</m:t>
                        </m:r>
                      </m:e>
                    </m:d>
                  </m:num>
                  <m:den>
                    <m:r>
                      <m:rPr>
                        <m:sty m:val="p"/>
                      </m:rPr>
                      <w:rPr>
                        <w:rFonts w:ascii="Cambria Math" w:hAnsi="Cambria Math"/>
                      </w:rPr>
                      <m:t>dt</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T</m:t>
                        </m:r>
                      </m:e>
                      <m:sup>
                        <m:r>
                          <m:rPr>
                            <m:sty m:val="p"/>
                          </m:rPr>
                          <w:rPr>
                            <w:rFonts w:ascii="Cambria Math" w:hAnsi="Cambria Math"/>
                          </w:rPr>
                          <m:t>'</m:t>
                        </m:r>
                      </m:sup>
                    </m:sSup>
                    <m:r>
                      <m:rPr>
                        <m:sty m:val="p"/>
                      </m:rPr>
                      <w:rPr>
                        <w:rFonts w:ascii="Cambria Math" w:hAnsi="Cambria Math"/>
                      </w:rPr>
                      <m:t>.2</m:t>
                    </m:r>
                    <m:rad>
                      <m:radPr>
                        <m:degHide m:val="on"/>
                        <m:ctrlPr>
                          <w:rPr>
                            <w:rFonts w:ascii="Cambria Math" w:hAnsi="Cambria Math"/>
                          </w:rPr>
                        </m:ctrlPr>
                      </m:radPr>
                      <m:deg/>
                      <m:e>
                        <m:r>
                          <m:rPr>
                            <m:sty m:val="p"/>
                          </m:rPr>
                          <w:rPr>
                            <w:rFonts w:ascii="Cambria Math" w:hAnsi="Cambria Math"/>
                          </w:rPr>
                          <m:t>2</m:t>
                        </m:r>
                      </m:e>
                    </m:rad>
                  </m:num>
                  <m:den>
                    <m:r>
                      <w:rPr>
                        <w:rFonts w:ascii="Cambria Math" w:hAnsi="Cambria Math"/>
                      </w:rPr>
                      <m:t>M</m:t>
                    </m:r>
                  </m:den>
                </m:f>
              </m:e>
            </m:eqArr>
          </m:e>
        </m:d>
      </m:oMath>
    </w:p>
    <w:p w:rsidR="008C689C" w:rsidRPr="00414AA9" w:rsidRDefault="008C689C" w:rsidP="00414AA9">
      <w:pPr>
        <w:pStyle w:val="Corrig"/>
      </w:pPr>
      <w:r w:rsidRPr="00414AA9">
        <w:t xml:space="preserve">On a aussi </w:t>
      </w:r>
      <m:oMath>
        <m:sSub>
          <m:sSubPr>
            <m:ctrlPr>
              <w:rPr>
                <w:rFonts w:ascii="Cambria Math" w:hAnsi="Cambria Math"/>
              </w:rPr>
            </m:ctrlPr>
          </m:sSubPr>
          <m:e>
            <m:r>
              <w:rPr>
                <w:rFonts w:ascii="Cambria Math" w:hAnsi="Cambria Math"/>
              </w:rPr>
              <m:t>ω</m:t>
            </m:r>
          </m:e>
          <m:sub>
            <m:r>
              <w:rPr>
                <w:rFonts w:ascii="Cambria Math" w:hAnsi="Cambria Math"/>
              </w:rPr>
              <m:t>i</m:t>
            </m:r>
            <m:r>
              <m:rPr>
                <m:sty m:val="p"/>
              </m:rPr>
              <w:rPr>
                <w:rFonts w:ascii="Cambria Math" w:hAnsi="Cambria Math"/>
              </w:rPr>
              <m:t>0</m:t>
            </m:r>
          </m:sub>
        </m:sSub>
        <m:d>
          <m:dPr>
            <m:ctrlPr>
              <w:rPr>
                <w:rFonts w:ascii="Cambria Math" w:hAnsi="Cambria Math"/>
              </w:rPr>
            </m:ctrlPr>
          </m:dPr>
          <m:e>
            <m:r>
              <m:rPr>
                <m:sty m:val="p"/>
              </m:rPr>
              <w:rPr>
                <w:rFonts w:ascii="Cambria Math" w:hAnsi="Cambria Math"/>
              </w:rPr>
              <m:t>t</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ω</m:t>
                </m:r>
              </m:e>
              <m:sub>
                <m:r>
                  <w:rPr>
                    <w:rFonts w:ascii="Cambria Math" w:hAnsi="Cambria Math"/>
                  </w:rPr>
                  <m:t>mi</m:t>
                </m:r>
              </m:sub>
            </m:sSub>
            <m:r>
              <m:rPr>
                <m:sty m:val="p"/>
              </m:rPr>
              <w:rPr>
                <w:rFonts w:ascii="Cambria Math" w:hAnsi="Cambria Math"/>
              </w:rPr>
              <m:t>(t)</m:t>
            </m:r>
          </m:num>
          <m:den>
            <m:r>
              <w:rPr>
                <w:rFonts w:ascii="Cambria Math" w:hAnsi="Cambria Math"/>
              </w:rPr>
              <m:t>k</m:t>
            </m:r>
          </m:den>
        </m:f>
      </m:oMath>
      <w:r w:rsidRPr="00414AA9">
        <w:t xml:space="preserve"> d’où </w:t>
      </w:r>
      <m:oMath>
        <m:r>
          <m:rPr>
            <m:sty m:val="p"/>
          </m:rPr>
          <w:rPr>
            <w:rFonts w:ascii="Cambria Math" w:hAnsi="Cambria Math"/>
          </w:rPr>
          <m:t xml:space="preserve"> </m:t>
        </m:r>
        <m:d>
          <m:dPr>
            <m:begChr m:val="{"/>
            <m:endChr m:val=""/>
            <m:ctrlPr>
              <w:rPr>
                <w:rFonts w:ascii="Cambria Math" w:hAnsi="Cambria Math"/>
              </w:rPr>
            </m:ctrlPr>
          </m:dPr>
          <m:e>
            <m:eqArr>
              <m:eqArrPr>
                <m:ctrlPr>
                  <w:rPr>
                    <w:rFonts w:ascii="Cambria Math" w:hAnsi="Cambria Math"/>
                  </w:rPr>
                </m:ctrlPr>
              </m:eqArrPr>
              <m:e>
                <m:f>
                  <m:fPr>
                    <m:ctrlPr>
                      <w:rPr>
                        <w:rFonts w:ascii="Cambria Math" w:hAnsi="Cambria Math"/>
                      </w:rPr>
                    </m:ctrlPr>
                  </m:fPr>
                  <m:num>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num>
                  <m:den>
                    <m:r>
                      <w:rPr>
                        <w:rFonts w:ascii="Cambria Math" w:hAnsi="Cambria Math"/>
                      </w:rPr>
                      <m:t>k</m:t>
                    </m:r>
                  </m:den>
                </m:f>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m:t>
                        </m:r>
                        <m:r>
                          <m:rPr>
                            <m:sty m:val="p"/>
                          </m:rPr>
                          <w:rPr>
                            <w:rFonts w:ascii="Cambria Math" w:hAnsi="Cambria Math"/>
                          </w:rPr>
                          <m:t>1</m:t>
                        </m:r>
                      </m:sub>
                    </m:sSub>
                    <m:d>
                      <m:dPr>
                        <m:ctrlPr>
                          <w:rPr>
                            <w:rFonts w:ascii="Cambria Math" w:hAnsi="Cambria Math"/>
                          </w:rPr>
                        </m:ctrlPr>
                      </m:dPr>
                      <m:e>
                        <m:r>
                          <m:rPr>
                            <m:sty m:val="p"/>
                          </m:rPr>
                          <w:rPr>
                            <w:rFonts w:ascii="Cambria Math" w:hAnsi="Cambria Math"/>
                          </w:rPr>
                          <m:t>t</m:t>
                        </m:r>
                      </m:e>
                    </m:d>
                  </m:num>
                  <m:den>
                    <m:r>
                      <m:rPr>
                        <m:sty m:val="p"/>
                      </m:rPr>
                      <w:rPr>
                        <w:rFonts w:ascii="Cambria Math" w:hAnsi="Cambria Math"/>
                      </w:rPr>
                      <m:t>dt</m:t>
                    </m:r>
                  </m:den>
                </m:f>
                <m:r>
                  <m:rPr>
                    <m:sty m:val="p"/>
                  </m:rPr>
                  <w:rPr>
                    <w:rFonts w:ascii="Cambria Math" w:hAnsi="Cambria Math"/>
                  </w:rPr>
                  <m:t>=</m:t>
                </m:r>
                <m:f>
                  <m:fPr>
                    <m:ctrlPr>
                      <w:rPr>
                        <w:rFonts w:ascii="Cambria Math" w:hAnsi="Cambria Math"/>
                      </w:rPr>
                    </m:ctrlPr>
                  </m:fPr>
                  <m:num>
                    <m:r>
                      <w:rPr>
                        <w:rFonts w:ascii="Cambria Math" w:hAnsi="Cambria Math"/>
                      </w:rPr>
                      <m:t>T</m:t>
                    </m:r>
                    <m:r>
                      <m:rPr>
                        <m:sty m:val="p"/>
                      </m:rPr>
                      <w:rPr>
                        <w:rFonts w:ascii="Cambria Math" w:hAnsi="Cambria Math"/>
                      </w:rPr>
                      <m:t>.2</m:t>
                    </m:r>
                    <m:rad>
                      <m:radPr>
                        <m:degHide m:val="on"/>
                        <m:ctrlPr>
                          <w:rPr>
                            <w:rFonts w:ascii="Cambria Math" w:hAnsi="Cambria Math"/>
                          </w:rPr>
                        </m:ctrlPr>
                      </m:radPr>
                      <m:deg/>
                      <m:e>
                        <m:r>
                          <m:rPr>
                            <m:sty m:val="p"/>
                          </m:rPr>
                          <w:rPr>
                            <w:rFonts w:ascii="Cambria Math" w:hAnsi="Cambria Math"/>
                          </w:rPr>
                          <m:t>2</m:t>
                        </m:r>
                      </m:e>
                    </m:rad>
                  </m:num>
                  <m:den>
                    <m:r>
                      <w:rPr>
                        <w:rFonts w:ascii="Cambria Math" w:hAnsi="Cambria Math"/>
                      </w:rPr>
                      <m:t>M</m:t>
                    </m:r>
                  </m:den>
                </m:f>
              </m:e>
              <m:e>
                <m:f>
                  <m:fPr>
                    <m:ctrlPr>
                      <w:rPr>
                        <w:rFonts w:ascii="Cambria Math" w:hAnsi="Cambria Math"/>
                      </w:rPr>
                    </m:ctrlPr>
                  </m:fPr>
                  <m:num>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num>
                  <m:den>
                    <m:r>
                      <w:rPr>
                        <w:rFonts w:ascii="Cambria Math" w:hAnsi="Cambria Math"/>
                      </w:rPr>
                      <m:t>k</m:t>
                    </m:r>
                  </m:den>
                </m:f>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m:t>
                        </m:r>
                        <m:r>
                          <m:rPr>
                            <m:sty m:val="p"/>
                          </m:rPr>
                          <w:rPr>
                            <w:rFonts w:ascii="Cambria Math" w:hAnsi="Cambria Math"/>
                          </w:rPr>
                          <m:t>2</m:t>
                        </m:r>
                      </m:sub>
                    </m:sSub>
                    <m:d>
                      <m:dPr>
                        <m:ctrlPr>
                          <w:rPr>
                            <w:rFonts w:ascii="Cambria Math" w:hAnsi="Cambria Math"/>
                          </w:rPr>
                        </m:ctrlPr>
                      </m:dPr>
                      <m:e>
                        <m:r>
                          <m:rPr>
                            <m:sty m:val="p"/>
                          </m:rPr>
                          <w:rPr>
                            <w:rFonts w:ascii="Cambria Math" w:hAnsi="Cambria Math"/>
                          </w:rPr>
                          <m:t>t</m:t>
                        </m:r>
                      </m:e>
                    </m:d>
                  </m:num>
                  <m:den>
                    <m:r>
                      <m:rPr>
                        <m:sty m:val="p"/>
                      </m:rPr>
                      <w:rPr>
                        <w:rFonts w:ascii="Cambria Math" w:hAnsi="Cambria Math"/>
                      </w:rPr>
                      <m:t>dt</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T</m:t>
                        </m:r>
                      </m:e>
                      <m:sup>
                        <m:r>
                          <m:rPr>
                            <m:sty m:val="p"/>
                          </m:rPr>
                          <w:rPr>
                            <w:rFonts w:ascii="Cambria Math" w:hAnsi="Cambria Math"/>
                          </w:rPr>
                          <m:t>'</m:t>
                        </m:r>
                      </m:sup>
                    </m:sSup>
                    <m:r>
                      <m:rPr>
                        <m:sty m:val="p"/>
                      </m:rPr>
                      <w:rPr>
                        <w:rFonts w:ascii="Cambria Math" w:hAnsi="Cambria Math"/>
                      </w:rPr>
                      <m:t>.2</m:t>
                    </m:r>
                    <m:rad>
                      <m:radPr>
                        <m:degHide m:val="on"/>
                        <m:ctrlPr>
                          <w:rPr>
                            <w:rFonts w:ascii="Cambria Math" w:hAnsi="Cambria Math"/>
                          </w:rPr>
                        </m:ctrlPr>
                      </m:radPr>
                      <m:deg/>
                      <m:e>
                        <m:r>
                          <m:rPr>
                            <m:sty m:val="p"/>
                          </m:rPr>
                          <w:rPr>
                            <w:rFonts w:ascii="Cambria Math" w:hAnsi="Cambria Math"/>
                          </w:rPr>
                          <m:t>2</m:t>
                        </m:r>
                      </m:e>
                    </m:rad>
                  </m:num>
                  <m:den>
                    <m:r>
                      <w:rPr>
                        <w:rFonts w:ascii="Cambria Math" w:hAnsi="Cambria Math"/>
                      </w:rPr>
                      <m:t>M</m:t>
                    </m:r>
                  </m:den>
                </m:f>
              </m:e>
            </m:eqArr>
          </m:e>
        </m:d>
      </m:oMath>
      <w:r w:rsidR="001503F5" w:rsidRPr="00414AA9">
        <w:t xml:space="preserve"> soit encore </w:t>
      </w:r>
      <m:oMath>
        <m:r>
          <m:rPr>
            <m:sty m:val="p"/>
          </m:rPr>
          <w:rPr>
            <w:rFonts w:ascii="Cambria Math" w:hAnsi="Cambria Math"/>
          </w:rPr>
          <m:t xml:space="preserve"> </m:t>
        </m:r>
        <m:d>
          <m:dPr>
            <m:begChr m:val="{"/>
            <m:endChr m:val=""/>
            <m:ctrlPr>
              <w:rPr>
                <w:rFonts w:ascii="Cambria Math" w:hAnsi="Cambria Math"/>
              </w:rPr>
            </m:ctrlPr>
          </m:dPr>
          <m:e>
            <m:eqArr>
              <m:eqArrPr>
                <m:ctrlPr>
                  <w:rPr>
                    <w:rFonts w:ascii="Cambria Math" w:hAnsi="Cambria Math"/>
                  </w:rPr>
                </m:ctrlPr>
              </m:eqArrPr>
              <m:e>
                <m:r>
                  <w:rPr>
                    <w:rFonts w:ascii="Cambria Math" w:hAnsi="Cambria Math"/>
                  </w:rPr>
                  <m:t>T</m:t>
                </m:r>
                <m:r>
                  <m:rPr>
                    <m:sty m:val="p"/>
                  </m:rPr>
                  <w:rPr>
                    <w:rFonts w:ascii="Cambria Math" w:hAnsi="Cambria Math"/>
                  </w:rPr>
                  <m:t>=</m:t>
                </m:r>
                <m:f>
                  <m:fPr>
                    <m:ctrlPr>
                      <w:rPr>
                        <w:rFonts w:ascii="Cambria Math" w:hAnsi="Cambria Math"/>
                      </w:rPr>
                    </m:ctrlPr>
                  </m:fPr>
                  <m:num>
                    <m:r>
                      <w:rPr>
                        <w:rFonts w:ascii="Cambria Math" w:hAnsi="Cambria Math"/>
                      </w:rPr>
                      <m:t>M</m:t>
                    </m:r>
                  </m:num>
                  <m:den>
                    <m:r>
                      <m:rPr>
                        <m:sty m:val="p"/>
                      </m:rPr>
                      <w:rPr>
                        <w:rFonts w:ascii="Cambria Math" w:hAnsi="Cambria Math"/>
                      </w:rPr>
                      <m:t>2</m:t>
                    </m:r>
                    <m:rad>
                      <m:radPr>
                        <m:degHide m:val="on"/>
                        <m:ctrlPr>
                          <w:rPr>
                            <w:rFonts w:ascii="Cambria Math" w:hAnsi="Cambria Math"/>
                          </w:rPr>
                        </m:ctrlPr>
                      </m:radPr>
                      <m:deg/>
                      <m:e>
                        <m:r>
                          <m:rPr>
                            <m:sty m:val="p"/>
                          </m:rPr>
                          <w:rPr>
                            <w:rFonts w:ascii="Cambria Math" w:hAnsi="Cambria Math"/>
                          </w:rPr>
                          <m:t>2</m:t>
                        </m:r>
                      </m:e>
                    </m:rad>
                  </m:den>
                </m:f>
                <m:f>
                  <m:fPr>
                    <m:ctrlPr>
                      <w:rPr>
                        <w:rFonts w:ascii="Cambria Math" w:hAnsi="Cambria Math"/>
                      </w:rPr>
                    </m:ctrlPr>
                  </m:fPr>
                  <m:num>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num>
                  <m:den>
                    <m:r>
                      <w:rPr>
                        <w:rFonts w:ascii="Cambria Math" w:hAnsi="Cambria Math"/>
                      </w:rPr>
                      <m:t>k</m:t>
                    </m:r>
                  </m:den>
                </m:f>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m:t>
                        </m:r>
                        <m:r>
                          <m:rPr>
                            <m:sty m:val="p"/>
                          </m:rPr>
                          <w:rPr>
                            <w:rFonts w:ascii="Cambria Math" w:hAnsi="Cambria Math"/>
                          </w:rPr>
                          <m:t>1</m:t>
                        </m:r>
                      </m:sub>
                    </m:sSub>
                    <m:d>
                      <m:dPr>
                        <m:ctrlPr>
                          <w:rPr>
                            <w:rFonts w:ascii="Cambria Math" w:hAnsi="Cambria Math"/>
                          </w:rPr>
                        </m:ctrlPr>
                      </m:dPr>
                      <m:e>
                        <m:r>
                          <m:rPr>
                            <m:sty m:val="p"/>
                          </m:rPr>
                          <w:rPr>
                            <w:rFonts w:ascii="Cambria Math" w:hAnsi="Cambria Math"/>
                          </w:rPr>
                          <m:t>t</m:t>
                        </m:r>
                      </m:e>
                    </m:d>
                  </m:num>
                  <m:den>
                    <m:r>
                      <m:rPr>
                        <m:sty m:val="p"/>
                      </m:rPr>
                      <w:rPr>
                        <w:rFonts w:ascii="Cambria Math" w:hAnsi="Cambria Math"/>
                      </w:rPr>
                      <m:t>dt</m:t>
                    </m:r>
                  </m:den>
                </m:f>
              </m:e>
              <m:e>
                <m:sSup>
                  <m:sSupPr>
                    <m:ctrlPr>
                      <w:rPr>
                        <w:rFonts w:ascii="Cambria Math" w:hAnsi="Cambria Math"/>
                      </w:rPr>
                    </m:ctrlPr>
                  </m:sSupPr>
                  <m:e>
                    <m:r>
                      <w:rPr>
                        <w:rFonts w:ascii="Cambria Math" w:hAnsi="Cambria Math"/>
                      </w:rPr>
                      <m:t>T</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w:rPr>
                        <w:rFonts w:ascii="Cambria Math" w:hAnsi="Cambria Math"/>
                      </w:rPr>
                      <m:t>M</m:t>
                    </m:r>
                  </m:num>
                  <m:den>
                    <m:r>
                      <m:rPr>
                        <m:sty m:val="p"/>
                      </m:rPr>
                      <w:rPr>
                        <w:rFonts w:ascii="Cambria Math" w:hAnsi="Cambria Math"/>
                      </w:rPr>
                      <m:t>2</m:t>
                    </m:r>
                    <m:rad>
                      <m:radPr>
                        <m:degHide m:val="on"/>
                        <m:ctrlPr>
                          <w:rPr>
                            <w:rFonts w:ascii="Cambria Math" w:hAnsi="Cambria Math"/>
                          </w:rPr>
                        </m:ctrlPr>
                      </m:radPr>
                      <m:deg/>
                      <m:e>
                        <m:r>
                          <m:rPr>
                            <m:sty m:val="p"/>
                          </m:rPr>
                          <w:rPr>
                            <w:rFonts w:ascii="Cambria Math" w:hAnsi="Cambria Math"/>
                          </w:rPr>
                          <m:t>2</m:t>
                        </m:r>
                      </m:e>
                    </m:rad>
                  </m:den>
                </m:f>
                <m:f>
                  <m:fPr>
                    <m:ctrlPr>
                      <w:rPr>
                        <w:rFonts w:ascii="Cambria Math" w:hAnsi="Cambria Math"/>
                      </w:rPr>
                    </m:ctrlPr>
                  </m:fPr>
                  <m:num>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num>
                  <m:den>
                    <m:r>
                      <w:rPr>
                        <w:rFonts w:ascii="Cambria Math" w:hAnsi="Cambria Math"/>
                      </w:rPr>
                      <m:t>k</m:t>
                    </m:r>
                  </m:den>
                </m:f>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m:t>
                        </m:r>
                        <m:r>
                          <m:rPr>
                            <m:sty m:val="p"/>
                          </m:rPr>
                          <w:rPr>
                            <w:rFonts w:ascii="Cambria Math" w:hAnsi="Cambria Math"/>
                          </w:rPr>
                          <m:t>2</m:t>
                        </m:r>
                      </m:sub>
                    </m:sSub>
                    <m:d>
                      <m:dPr>
                        <m:ctrlPr>
                          <w:rPr>
                            <w:rFonts w:ascii="Cambria Math" w:hAnsi="Cambria Math"/>
                          </w:rPr>
                        </m:ctrlPr>
                      </m:dPr>
                      <m:e>
                        <m:r>
                          <m:rPr>
                            <m:sty m:val="p"/>
                          </m:rPr>
                          <w:rPr>
                            <w:rFonts w:ascii="Cambria Math" w:hAnsi="Cambria Math"/>
                          </w:rPr>
                          <m:t>t</m:t>
                        </m:r>
                      </m:e>
                    </m:d>
                  </m:num>
                  <m:den>
                    <m:r>
                      <m:rPr>
                        <m:sty m:val="p"/>
                      </m:rPr>
                      <w:rPr>
                        <w:rFonts w:ascii="Cambria Math" w:hAnsi="Cambria Math"/>
                      </w:rPr>
                      <m:t>dt</m:t>
                    </m:r>
                  </m:den>
                </m:f>
              </m:e>
            </m:eqArr>
          </m:e>
        </m:d>
      </m:oMath>
    </w:p>
    <w:p w:rsidR="008C689C" w:rsidRDefault="001503F5" w:rsidP="000B61A5">
      <w:pPr>
        <w:pStyle w:val="Corrig"/>
      </w:pPr>
      <w:r>
        <w:t>En multipliant par</w:t>
      </w: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rPr>
                    </m:ctrlPr>
                  </m:sSubPr>
                  <m:e>
                    <m:r>
                      <m:rPr>
                        <m:sty m:val="p"/>
                      </m:rPr>
                      <w:rPr>
                        <w:rFonts w:ascii="Cambria Math" w:hAnsi="Cambria Math"/>
                      </w:rPr>
                      <m:t>δ</m:t>
                    </m:r>
                  </m:e>
                  <m:sub>
                    <m:r>
                      <m:rPr>
                        <m:sty m:val="p"/>
                      </m:rPr>
                      <w:rPr>
                        <w:rFonts w:ascii="Cambria Math" w:hAnsi="Cambria Math"/>
                      </w:rPr>
                      <m:t>1</m:t>
                    </m:r>
                  </m:sub>
                </m:sSub>
                <m: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r+R</m:t>
                        </m:r>
                      </m:e>
                    </m:d>
                    <m:r>
                      <m:rPr>
                        <m:sty m:val="p"/>
                      </m:rPr>
                      <w:rPr>
                        <w:rFonts w:ascii="Cambria Math" w:hAnsi="Cambria Math"/>
                      </w:rPr>
                      <m:t>.sin⁡(</m:t>
                    </m:r>
                    <m:sSub>
                      <m:sSubPr>
                        <m:ctrlPr>
                          <w:rPr>
                            <w:rFonts w:ascii="Cambria Math" w:hAnsi="Cambria Math"/>
                          </w:rPr>
                        </m:ctrlPr>
                      </m:sSubPr>
                      <m:e>
                        <m:r>
                          <m:rPr>
                            <m:sty m:val="p"/>
                          </m:rPr>
                          <w:rPr>
                            <w:rFonts w:ascii="Cambria Math" w:hAnsi="Cambria Math"/>
                          </w:rPr>
                          <m:t>∝</m:t>
                        </m:r>
                      </m:e>
                      <m:sub>
                        <m:r>
                          <w:rPr>
                            <w:rFonts w:ascii="Cambria Math" w:hAnsi="Cambria Math"/>
                          </w:rPr>
                          <m:t>11</m:t>
                        </m:r>
                      </m:sub>
                    </m:sSub>
                    <m:r>
                      <w:rPr>
                        <w:rFonts w:ascii="Cambria Math" w:hAnsi="Cambria Math"/>
                      </w:rPr>
                      <m:t>)</m:t>
                    </m:r>
                  </m:num>
                  <m:den>
                    <m:r>
                      <w:rPr>
                        <w:rFonts w:ascii="Cambria Math" w:hAnsi="Cambria Math"/>
                      </w:rPr>
                      <m:t>k</m:t>
                    </m:r>
                  </m:den>
                </m:f>
              </m:e>
              <m:e>
                <m:sSub>
                  <m:sSubPr>
                    <m:ctrlPr>
                      <w:rPr>
                        <w:rFonts w:ascii="Cambria Math" w:hAnsi="Cambria Math"/>
                      </w:rPr>
                    </m:ctrlPr>
                  </m:sSubPr>
                  <m:e>
                    <m:r>
                      <m:rPr>
                        <m:sty m:val="p"/>
                      </m:rPr>
                      <w:rPr>
                        <w:rFonts w:ascii="Cambria Math" w:hAnsi="Cambria Math"/>
                      </w:rPr>
                      <m:t>δ</m:t>
                    </m:r>
                  </m:e>
                  <m:sub>
                    <m:r>
                      <w:rPr>
                        <w:rFonts w:ascii="Cambria Math" w:hAnsi="Cambria Math"/>
                      </w:rPr>
                      <m:t>2</m:t>
                    </m:r>
                  </m:sub>
                </m:sSub>
                <m: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r+R</m:t>
                        </m:r>
                      </m:e>
                    </m:d>
                    <m:r>
                      <m:rPr>
                        <m:sty m:val="p"/>
                      </m:rPr>
                      <w:rPr>
                        <w:rFonts w:ascii="Cambria Math" w:hAnsi="Cambria Math"/>
                      </w:rPr>
                      <m:t>.sin⁡(</m:t>
                    </m:r>
                    <m:sSub>
                      <m:sSubPr>
                        <m:ctrlPr>
                          <w:rPr>
                            <w:rFonts w:ascii="Cambria Math" w:hAnsi="Cambria Math"/>
                          </w:rPr>
                        </m:ctrlPr>
                      </m:sSubPr>
                      <m:e>
                        <m:r>
                          <m:rPr>
                            <m:sty m:val="p"/>
                          </m:rPr>
                          <w:rPr>
                            <w:rFonts w:ascii="Cambria Math" w:hAnsi="Cambria Math"/>
                          </w:rPr>
                          <m:t>∝</m:t>
                        </m:r>
                      </m:e>
                      <m:sub>
                        <m:r>
                          <w:rPr>
                            <w:rFonts w:ascii="Cambria Math" w:hAnsi="Cambria Math"/>
                          </w:rPr>
                          <m:t>21</m:t>
                        </m:r>
                      </m:sub>
                    </m:sSub>
                    <m:r>
                      <w:rPr>
                        <w:rFonts w:ascii="Cambria Math" w:hAnsi="Cambria Math"/>
                      </w:rPr>
                      <m:t>)</m:t>
                    </m:r>
                  </m:num>
                  <m:den>
                    <m:r>
                      <w:rPr>
                        <w:rFonts w:ascii="Cambria Math" w:hAnsi="Cambria Math"/>
                      </w:rPr>
                      <m:t>k</m:t>
                    </m:r>
                  </m:den>
                </m:f>
              </m:e>
            </m:eqArr>
          </m:e>
        </m:d>
      </m:oMath>
      <w:r w:rsidRPr="001503F5">
        <w:t>, on a</w:t>
      </w:r>
      <w:r>
        <w:t> :</w:t>
      </w:r>
      <m:oMath>
        <m:r>
          <w:rPr>
            <w:rFonts w:ascii="Cambria Math" w:hAnsi="Cambria Math"/>
          </w:rPr>
          <m:t xml:space="preserve"> </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rPr>
                    </m:ctrlPr>
                  </m:sSubPr>
                  <m:e>
                    <m:r>
                      <m:rPr>
                        <m:sty m:val="p"/>
                      </m:rPr>
                      <w:rPr>
                        <w:rFonts w:ascii="Cambria Math" w:hAnsi="Cambria Math"/>
                      </w:rPr>
                      <m:t>δ</m:t>
                    </m:r>
                  </m:e>
                  <m:sub>
                    <m:r>
                      <m:rPr>
                        <m:sty m:val="p"/>
                      </m:rPr>
                      <w:rPr>
                        <w:rFonts w:ascii="Cambria Math" w:hAnsi="Cambria Math"/>
                      </w:rPr>
                      <m:t>1</m:t>
                    </m:r>
                  </m:sub>
                </m:sSub>
                <m:r>
                  <w:rPr>
                    <w:rFonts w:ascii="Cambria Math" w:hAnsi="Cambria Math"/>
                  </w:rPr>
                  <m:t>.T=-</m:t>
                </m:r>
                <m:f>
                  <m:fPr>
                    <m:ctrlPr>
                      <w:rPr>
                        <w:rFonts w:ascii="Cambria Math" w:hAnsi="Cambria Math"/>
                        <w:i/>
                      </w:rPr>
                    </m:ctrlPr>
                  </m:fPr>
                  <m:num>
                    <m:r>
                      <w:rPr>
                        <w:rFonts w:ascii="Cambria Math" w:hAnsi="Cambria Math"/>
                      </w:rPr>
                      <m:t>M</m:t>
                    </m:r>
                  </m:num>
                  <m:den>
                    <m:r>
                      <w:rPr>
                        <w:rFonts w:ascii="Cambria Math" w:hAnsi="Cambria Math"/>
                      </w:rPr>
                      <m:t>4</m:t>
                    </m:r>
                  </m:den>
                </m:f>
                <m:f>
                  <m:fPr>
                    <m:ctrlPr>
                      <w:rPr>
                        <w:rFonts w:ascii="Cambria Math" w:hAnsi="Cambria Math"/>
                        <w:i/>
                      </w:rPr>
                    </m:ctrlPr>
                  </m:fPr>
                  <m:num>
                    <m:d>
                      <m:dPr>
                        <m:ctrlPr>
                          <w:rPr>
                            <w:rFonts w:ascii="Cambria Math" w:hAnsi="Cambria Math"/>
                            <w:i/>
                          </w:rPr>
                        </m:ctrlPr>
                      </m:dPr>
                      <m:e>
                        <m:r>
                          <w:rPr>
                            <w:rFonts w:ascii="Cambria Math" w:hAnsi="Cambria Math"/>
                          </w:rPr>
                          <m:t>r+R</m:t>
                        </m:r>
                      </m:e>
                    </m:d>
                    <m:r>
                      <w:rPr>
                        <w:rFonts w:ascii="Cambria Math" w:hAnsi="Cambria Math"/>
                      </w:rPr>
                      <m:t>²</m:t>
                    </m:r>
                  </m:num>
                  <m:den>
                    <m:r>
                      <w:rPr>
                        <w:rFonts w:ascii="Cambria Math" w:hAnsi="Cambria Math"/>
                      </w:rPr>
                      <m:t>k²</m:t>
                    </m:r>
                  </m:den>
                </m:f>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m1</m:t>
                        </m:r>
                      </m:sub>
                    </m:sSub>
                    <m:d>
                      <m:dPr>
                        <m:ctrlPr>
                          <w:rPr>
                            <w:rFonts w:ascii="Cambria Math" w:hAnsi="Cambria Math"/>
                          </w:rPr>
                        </m:ctrlPr>
                      </m:dPr>
                      <m:e>
                        <m:r>
                          <m:rPr>
                            <m:sty m:val="p"/>
                          </m:rPr>
                          <w:rPr>
                            <w:rFonts w:ascii="Cambria Math" w:hAnsi="Cambria Math"/>
                          </w:rPr>
                          <m:t>t</m:t>
                        </m:r>
                      </m:e>
                    </m:d>
                  </m:num>
                  <m:den>
                    <m:r>
                      <m:rPr>
                        <m:sty m:val="p"/>
                      </m:rPr>
                      <w:rPr>
                        <w:rFonts w:ascii="Cambria Math" w:hAnsi="Cambria Math"/>
                      </w:rPr>
                      <m:t>dt</m:t>
                    </m:r>
                  </m:den>
                </m:f>
              </m:e>
              <m:e>
                <m:sSub>
                  <m:sSubPr>
                    <m:ctrlPr>
                      <w:rPr>
                        <w:rFonts w:ascii="Cambria Math" w:hAnsi="Cambria Math"/>
                      </w:rPr>
                    </m:ctrlPr>
                  </m:sSubPr>
                  <m:e>
                    <m:r>
                      <m:rPr>
                        <m:sty m:val="p"/>
                      </m:rPr>
                      <w:rPr>
                        <w:rFonts w:ascii="Cambria Math" w:hAnsi="Cambria Math"/>
                      </w:rPr>
                      <m:t>δ</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T</m:t>
                    </m:r>
                  </m:e>
                  <m:sup>
                    <m:r>
                      <w:rPr>
                        <w:rFonts w:ascii="Cambria Math" w:hAnsi="Cambria Math"/>
                      </w:rPr>
                      <m:t>'</m:t>
                    </m:r>
                  </m:sup>
                </m:sSup>
                <m:r>
                  <w:rPr>
                    <w:rFonts w:ascii="Cambria Math" w:hAnsi="Cambria Math"/>
                  </w:rPr>
                  <m:t>=-</m:t>
                </m:r>
                <m:f>
                  <m:fPr>
                    <m:ctrlPr>
                      <w:rPr>
                        <w:rFonts w:ascii="Cambria Math" w:hAnsi="Cambria Math"/>
                        <w:i/>
                      </w:rPr>
                    </m:ctrlPr>
                  </m:fPr>
                  <m:num>
                    <m:r>
                      <w:rPr>
                        <w:rFonts w:ascii="Cambria Math" w:hAnsi="Cambria Math"/>
                      </w:rPr>
                      <m:t>M</m:t>
                    </m:r>
                  </m:num>
                  <m:den>
                    <m:r>
                      <w:rPr>
                        <w:rFonts w:ascii="Cambria Math" w:hAnsi="Cambria Math"/>
                      </w:rPr>
                      <m:t>4</m:t>
                    </m:r>
                  </m:den>
                </m:f>
                <m:f>
                  <m:fPr>
                    <m:ctrlPr>
                      <w:rPr>
                        <w:rFonts w:ascii="Cambria Math" w:hAnsi="Cambria Math"/>
                        <w:i/>
                      </w:rPr>
                    </m:ctrlPr>
                  </m:fPr>
                  <m:num>
                    <m:d>
                      <m:dPr>
                        <m:ctrlPr>
                          <w:rPr>
                            <w:rFonts w:ascii="Cambria Math" w:hAnsi="Cambria Math"/>
                            <w:i/>
                          </w:rPr>
                        </m:ctrlPr>
                      </m:dPr>
                      <m:e>
                        <m:r>
                          <w:rPr>
                            <w:rFonts w:ascii="Cambria Math" w:hAnsi="Cambria Math"/>
                          </w:rPr>
                          <m:t>r+R</m:t>
                        </m:r>
                      </m:e>
                    </m:d>
                    <m:r>
                      <w:rPr>
                        <w:rFonts w:ascii="Cambria Math" w:hAnsi="Cambria Math"/>
                      </w:rPr>
                      <m:t>²</m:t>
                    </m:r>
                  </m:num>
                  <m:den>
                    <m:r>
                      <w:rPr>
                        <w:rFonts w:ascii="Cambria Math" w:hAnsi="Cambria Math"/>
                      </w:rPr>
                      <m:t>k²</m:t>
                    </m:r>
                  </m:den>
                </m:f>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m2</m:t>
                        </m:r>
                      </m:sub>
                    </m:sSub>
                    <m:d>
                      <m:dPr>
                        <m:ctrlPr>
                          <w:rPr>
                            <w:rFonts w:ascii="Cambria Math" w:hAnsi="Cambria Math"/>
                          </w:rPr>
                        </m:ctrlPr>
                      </m:dPr>
                      <m:e>
                        <m:r>
                          <m:rPr>
                            <m:sty m:val="p"/>
                          </m:rPr>
                          <w:rPr>
                            <w:rFonts w:ascii="Cambria Math" w:hAnsi="Cambria Math"/>
                          </w:rPr>
                          <m:t>t</m:t>
                        </m:r>
                      </m:e>
                    </m:d>
                  </m:num>
                  <m:den>
                    <m:r>
                      <m:rPr>
                        <m:sty m:val="p"/>
                      </m:rPr>
                      <w:rPr>
                        <w:rFonts w:ascii="Cambria Math" w:hAnsi="Cambria Math"/>
                      </w:rPr>
                      <m:t>dt</m:t>
                    </m:r>
                  </m:den>
                </m:f>
              </m:e>
            </m:eqArr>
          </m:e>
        </m:d>
      </m:oMath>
      <w:r w:rsidR="00190289">
        <w:t xml:space="preserve"> . Les 2 résultats sont de même signe, on peut donc écrire </w:t>
      </w:r>
      <m:oMath>
        <m:borderBox>
          <m:borderBoxPr>
            <m:ctrlPr>
              <w:rPr>
                <w:rFonts w:ascii="Cambria Math" w:hAnsi="Cambria Math"/>
              </w:rPr>
            </m:ctrlPr>
          </m:borderBoxPr>
          <m:e>
            <m:sSub>
              <m:sSubPr>
                <m:ctrlPr>
                  <w:rPr>
                    <w:rFonts w:ascii="Cambria Math" w:hAnsi="Cambria Math"/>
                  </w:rPr>
                </m:ctrlPr>
              </m:sSubPr>
              <m:e>
                <m:r>
                  <m:rPr>
                    <m:sty m:val="p"/>
                  </m:rPr>
                  <w:rPr>
                    <w:rFonts w:ascii="Cambria Math" w:hAnsi="Cambria Math"/>
                  </w:rPr>
                  <m:t>δ</m:t>
                </m:r>
              </m:e>
              <m:sub>
                <m:r>
                  <m:rPr>
                    <m:sty m:val="p"/>
                  </m:rP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M</m:t>
                </m:r>
              </m:num>
              <m:den>
                <m:r>
                  <w:rPr>
                    <w:rFonts w:ascii="Cambria Math" w:hAnsi="Cambria Math"/>
                  </w:rPr>
                  <m:t>4</m:t>
                </m:r>
              </m:den>
            </m:f>
            <m:f>
              <m:fPr>
                <m:ctrlPr>
                  <w:rPr>
                    <w:rFonts w:ascii="Cambria Math" w:hAnsi="Cambria Math"/>
                    <w:i/>
                  </w:rPr>
                </m:ctrlPr>
              </m:fPr>
              <m:num>
                <m:d>
                  <m:dPr>
                    <m:ctrlPr>
                      <w:rPr>
                        <w:rFonts w:ascii="Cambria Math" w:hAnsi="Cambria Math"/>
                        <w:i/>
                      </w:rPr>
                    </m:ctrlPr>
                  </m:dPr>
                  <m:e>
                    <m:r>
                      <w:rPr>
                        <w:rFonts w:ascii="Cambria Math" w:hAnsi="Cambria Math"/>
                      </w:rPr>
                      <m:t>r+R</m:t>
                    </m:r>
                  </m:e>
                </m:d>
                <m:r>
                  <w:rPr>
                    <w:rFonts w:ascii="Cambria Math" w:hAnsi="Cambria Math"/>
                  </w:rPr>
                  <m:t>²</m:t>
                </m:r>
              </m:num>
              <m:den>
                <m:r>
                  <w:rPr>
                    <w:rFonts w:ascii="Cambria Math" w:hAnsi="Cambria Math"/>
                  </w:rPr>
                  <m:t>k²</m:t>
                </m:r>
              </m:den>
            </m:f>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mi</m:t>
                    </m:r>
                  </m:sub>
                </m:sSub>
                <m:d>
                  <m:dPr>
                    <m:ctrlPr>
                      <w:rPr>
                        <w:rFonts w:ascii="Cambria Math" w:hAnsi="Cambria Math"/>
                      </w:rPr>
                    </m:ctrlPr>
                  </m:dPr>
                  <m:e>
                    <m:r>
                      <m:rPr>
                        <m:sty m:val="p"/>
                      </m:rPr>
                      <w:rPr>
                        <w:rFonts w:ascii="Cambria Math" w:hAnsi="Cambria Math"/>
                      </w:rPr>
                      <m:t>t</m:t>
                    </m:r>
                  </m:e>
                </m:d>
              </m:num>
              <m:den>
                <m:r>
                  <m:rPr>
                    <m:sty m:val="p"/>
                  </m:rPr>
                  <w:rPr>
                    <w:rFonts w:ascii="Cambria Math" w:hAnsi="Cambria Math"/>
                  </w:rPr>
                  <m:t>dt</m:t>
                </m:r>
              </m:den>
            </m:f>
          </m:e>
        </m:borderBox>
      </m:oMath>
    </w:p>
    <w:p w:rsidR="00190289" w:rsidRDefault="00190289" w:rsidP="000B61A5">
      <w:pPr>
        <w:pStyle w:val="Corrig"/>
      </w:pPr>
      <w:r>
        <w:lastRenderedPageBreak/>
        <w:t xml:space="preserve">En remplaçant le terme </w:t>
      </w:r>
      <m:oMath>
        <m:sSub>
          <m:sSubPr>
            <m:ctrlPr>
              <w:rPr>
                <w:rFonts w:ascii="Cambria Math" w:hAnsi="Cambria Math"/>
              </w:rPr>
            </m:ctrlPr>
          </m:sSubPr>
          <m:e>
            <m:r>
              <m:rPr>
                <m:sty m:val="p"/>
              </m:rPr>
              <w:rPr>
                <w:rFonts w:ascii="Cambria Math" w:hAnsi="Cambria Math"/>
              </w:rPr>
              <m:t>δ</m:t>
            </m:r>
          </m:e>
          <m:sub>
            <m:r>
              <m:rPr>
                <m:sty m:val="p"/>
              </m:rP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m:t>
            </m:r>
          </m:sub>
        </m:sSub>
        <m:r>
          <m:rPr>
            <m:sty m:val="p"/>
          </m:rPr>
          <w:rPr>
            <w:rFonts w:ascii="Cambria Math" w:hAnsi="Cambria Math"/>
          </w:rPr>
          <m:t xml:space="preserve"> dans </m:t>
        </m:r>
        <m:sSup>
          <m:sSupPr>
            <m:ctrlPr>
              <w:rPr>
                <w:rFonts w:ascii="Cambria Math" w:hAnsi="Cambria Math"/>
              </w:rPr>
            </m:ctrlPr>
          </m:sSupPr>
          <m:e>
            <m:r>
              <m:rPr>
                <m:sty m:val="p"/>
              </m:rPr>
              <w:rPr>
                <w:rFonts w:ascii="Cambria Math" w:hAnsi="Cambria Math"/>
              </w:rPr>
              <m:t>l</m:t>
            </m:r>
          </m:e>
          <m:sup>
            <m:r>
              <m:rPr>
                <m:sty m:val="p"/>
              </m:rPr>
              <w:rPr>
                <w:rFonts w:ascii="Cambria Math" w:hAnsi="Cambria Math"/>
              </w:rPr>
              <m:t>'</m:t>
            </m:r>
          </m:sup>
        </m:sSup>
        <m:r>
          <m:rPr>
            <m:sty m:val="p"/>
          </m:rPr>
          <w:rPr>
            <w:rFonts w:ascii="Cambria Math" w:hAnsi="Cambria Math"/>
          </w:rPr>
          <m:t>équation(</m:t>
        </m:r>
        <m:r>
          <w:rPr>
            <w:rFonts w:ascii="Cambria Math" w:hAnsi="Cambria Math"/>
          </w:rPr>
          <m:t>III</m:t>
        </m:r>
        <m:r>
          <m:rPr>
            <m:sty m:val="p"/>
          </m:rPr>
          <w:rPr>
            <w:rFonts w:ascii="Cambria Math" w:hAnsi="Cambria Math"/>
          </w:rPr>
          <m:t>.3)</m:t>
        </m:r>
      </m:oMath>
      <w:r>
        <w:t>, on obtient :</w:t>
      </w:r>
    </w:p>
    <w:p w:rsidR="00190289" w:rsidRDefault="00414AA9" w:rsidP="00190289">
      <w:pPr>
        <w:pStyle w:val="Corrig"/>
      </w:pPr>
      <m:oMathPara>
        <m:oMath>
          <m:r>
            <m:rPr>
              <m:sty m:val="p"/>
            </m:rPr>
            <w:rPr>
              <w:rFonts w:ascii="Cambria Math" w:hAnsi="Cambria Math"/>
            </w:rPr>
            <m:t>J</m:t>
          </m:r>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mi</m:t>
                  </m:r>
                </m:sub>
              </m:sSub>
              <m:r>
                <m:rPr>
                  <m:sty m:val="p"/>
                </m:rPr>
                <w:rPr>
                  <w:rFonts w:ascii="Cambria Math" w:hAnsi="Cambria Math"/>
                </w:rPr>
                <m:t>(t)</m:t>
              </m:r>
            </m:num>
            <m:den>
              <m:r>
                <m:rPr>
                  <m:sty m:val="p"/>
                </m:rPr>
                <w:rPr>
                  <w:rFonts w:ascii="Cambria Math" w:hAnsi="Cambria Math"/>
                </w:rPr>
                <m:t>dt</m:t>
              </m:r>
            </m:den>
          </m:f>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emi</m:t>
              </m:r>
            </m:sub>
          </m:sSub>
          <m:d>
            <m:dPr>
              <m:ctrlPr>
                <w:rPr>
                  <w:rFonts w:ascii="Cambria Math" w:hAnsi="Cambria Math"/>
                </w:rPr>
              </m:ctrlPr>
            </m:dPr>
            <m:e>
              <m:r>
                <w:rPr>
                  <w:rFonts w:ascii="Cambria Math" w:hAnsi="Cambria Math"/>
                </w:rPr>
                <m:t>t</m:t>
              </m:r>
            </m:e>
          </m:d>
          <m:r>
            <m:rPr>
              <m:sty m:val="p"/>
            </m:rPr>
            <w:rPr>
              <w:rFonts w:ascii="Cambria Math" w:hAnsi="Cambria Math"/>
            </w:rPr>
            <m:t>+</m:t>
          </m:r>
          <m:r>
            <w:rPr>
              <w:rFonts w:ascii="Cambria Math" w:hAnsi="Cambria Math"/>
            </w:rPr>
            <m:t>-</m:t>
          </m:r>
          <m:f>
            <m:fPr>
              <m:ctrlPr>
                <w:rPr>
                  <w:rFonts w:ascii="Cambria Math" w:hAnsi="Cambria Math"/>
                  <w:i/>
                </w:rPr>
              </m:ctrlPr>
            </m:fPr>
            <m:num>
              <m:r>
                <w:rPr>
                  <w:rFonts w:ascii="Cambria Math" w:hAnsi="Cambria Math"/>
                </w:rPr>
                <m:t>M</m:t>
              </m:r>
            </m:num>
            <m:den>
              <m:r>
                <w:rPr>
                  <w:rFonts w:ascii="Cambria Math" w:hAnsi="Cambria Math"/>
                </w:rPr>
                <m:t>4</m:t>
              </m:r>
            </m:den>
          </m:f>
          <m:f>
            <m:fPr>
              <m:ctrlPr>
                <w:rPr>
                  <w:rFonts w:ascii="Cambria Math" w:hAnsi="Cambria Math"/>
                  <w:i/>
                </w:rPr>
              </m:ctrlPr>
            </m:fPr>
            <m:num>
              <m:d>
                <m:dPr>
                  <m:ctrlPr>
                    <w:rPr>
                      <w:rFonts w:ascii="Cambria Math" w:hAnsi="Cambria Math"/>
                      <w:i/>
                    </w:rPr>
                  </m:ctrlPr>
                </m:dPr>
                <m:e>
                  <m:r>
                    <w:rPr>
                      <w:rFonts w:ascii="Cambria Math" w:hAnsi="Cambria Math"/>
                    </w:rPr>
                    <m:t>r+R</m:t>
                  </m:r>
                </m:e>
              </m:d>
              <m:r>
                <w:rPr>
                  <w:rFonts w:ascii="Cambria Math" w:hAnsi="Cambria Math"/>
                </w:rPr>
                <m:t>²</m:t>
              </m:r>
            </m:num>
            <m:den>
              <m:r>
                <w:rPr>
                  <w:rFonts w:ascii="Cambria Math" w:hAnsi="Cambria Math"/>
                </w:rPr>
                <m:t>k²</m:t>
              </m:r>
            </m:den>
          </m:f>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mi</m:t>
                  </m:r>
                </m:sub>
              </m:sSub>
              <m:d>
                <m:dPr>
                  <m:ctrlPr>
                    <w:rPr>
                      <w:rFonts w:ascii="Cambria Math" w:hAnsi="Cambria Math"/>
                    </w:rPr>
                  </m:ctrlPr>
                </m:dPr>
                <m:e>
                  <m:r>
                    <m:rPr>
                      <m:sty m:val="p"/>
                    </m:rPr>
                    <w:rPr>
                      <w:rFonts w:ascii="Cambria Math" w:hAnsi="Cambria Math"/>
                    </w:rPr>
                    <m:t>t</m:t>
                  </m:r>
                </m:e>
              </m:d>
            </m:num>
            <m:den>
              <m:r>
                <m:rPr>
                  <m:sty m:val="p"/>
                </m:rPr>
                <w:rPr>
                  <w:rFonts w:ascii="Cambria Math" w:hAnsi="Cambria Math"/>
                </w:rPr>
                <m:t>dt</m:t>
              </m:r>
            </m:den>
          </m:f>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fi</m:t>
              </m:r>
            </m:sub>
          </m:sSub>
        </m:oMath>
      </m:oMathPara>
    </w:p>
    <w:p w:rsidR="00190289" w:rsidRDefault="00190289" w:rsidP="00190289">
      <w:pPr>
        <w:pStyle w:val="Corrig"/>
      </w:pPr>
      <w:r>
        <w:t>Ce qui donne au final :</w:t>
      </w:r>
      <m:oMath>
        <m:borderBox>
          <m:borderBoxPr>
            <m:ctrlPr>
              <w:rPr>
                <w:rFonts w:ascii="Cambria Math" w:hAnsi="Cambria Math"/>
              </w:rPr>
            </m:ctrlPr>
          </m:borderBoxPr>
          <m:e>
            <m:d>
              <m:dPr>
                <m:ctrlPr>
                  <w:rPr>
                    <w:rFonts w:ascii="Cambria Math" w:hAnsi="Cambria Math"/>
                  </w:rPr>
                </m:ctrlPr>
              </m:dPr>
              <m:e>
                <m:sSub>
                  <m:sSubPr>
                    <m:ctrlPr>
                      <w:rPr>
                        <w:rFonts w:ascii="Cambria Math" w:hAnsi="Cambria Math"/>
                      </w:rPr>
                    </m:ctrlPr>
                  </m:sSubPr>
                  <m:e>
                    <m:r>
                      <w:rPr>
                        <w:rFonts w:ascii="Cambria Math" w:hAnsi="Cambria Math"/>
                      </w:rPr>
                      <m:t>J</m:t>
                    </m:r>
                  </m:e>
                  <m:sub>
                    <m:r>
                      <w:rPr>
                        <w:rFonts w:ascii="Cambria Math" w:hAnsi="Cambria Math"/>
                      </w:rPr>
                      <m:t>m</m:t>
                    </m:r>
                  </m:sub>
                </m:sSub>
                <m:r>
                  <m:rPr>
                    <m:sty m:val="p"/>
                  </m:rPr>
                  <w:rPr>
                    <w:rFonts w:ascii="Cambria Math" w:hAnsi="Cambria Math"/>
                  </w:rPr>
                  <m:t>+</m:t>
                </m:r>
                <m:sSub>
                  <m:sSubPr>
                    <m:ctrlPr>
                      <w:rPr>
                        <w:rFonts w:ascii="Cambria Math" w:hAnsi="Cambria Math"/>
                      </w:rPr>
                    </m:ctrlPr>
                  </m:sSubPr>
                  <m:e>
                    <m:r>
                      <w:rPr>
                        <w:rFonts w:ascii="Cambria Math" w:hAnsi="Cambria Math"/>
                      </w:rPr>
                      <m:t>J</m:t>
                    </m:r>
                  </m:e>
                  <m:sub>
                    <m:r>
                      <w:rPr>
                        <w:rFonts w:ascii="Cambria Math" w:hAnsi="Cambria Math"/>
                      </w:rPr>
                      <m:t>re</m:t>
                    </m:r>
                    <m:r>
                      <w:rPr>
                        <w:rFonts w:ascii="Cambria Math" w:hAnsi="Cambria Math"/>
                      </w:rPr>
                      <m:t>d</m:t>
                    </m:r>
                  </m:sub>
                </m:sSub>
                <m:r>
                  <w:rPr>
                    <w:rFonts w:ascii="Cambria Math" w:hAnsi="Cambria Math"/>
                  </w:rPr>
                  <m:t>+</m:t>
                </m:r>
                <m:f>
                  <m:fPr>
                    <m:ctrlPr>
                      <w:rPr>
                        <w:rFonts w:ascii="Cambria Math" w:hAnsi="Cambria Math"/>
                        <w:i/>
                      </w:rPr>
                    </m:ctrlPr>
                  </m:fPr>
                  <m:num>
                    <m:sSub>
                      <m:sSubPr>
                        <m:ctrlPr>
                          <w:rPr>
                            <w:rFonts w:ascii="Cambria Math" w:hAnsi="Cambria Math"/>
                          </w:rPr>
                        </m:ctrlPr>
                      </m:sSubPr>
                      <m:e>
                        <m:r>
                          <w:rPr>
                            <w:rFonts w:ascii="Cambria Math" w:hAnsi="Cambria Math"/>
                          </w:rPr>
                          <m:t>J</m:t>
                        </m:r>
                      </m:e>
                      <m:sub>
                        <m:r>
                          <w:rPr>
                            <w:rFonts w:ascii="Cambria Math" w:hAnsi="Cambria Math"/>
                          </w:rPr>
                          <m:t>roue</m:t>
                        </m:r>
                      </m:sub>
                    </m:sSub>
                  </m:num>
                  <m:den>
                    <m:sSup>
                      <m:sSupPr>
                        <m:ctrlPr>
                          <w:rPr>
                            <w:rFonts w:ascii="Cambria Math" w:hAnsi="Cambria Math"/>
                            <w:i/>
                          </w:rPr>
                        </m:ctrlPr>
                      </m:sSupPr>
                      <m:e>
                        <m:r>
                          <w:rPr>
                            <w:rFonts w:ascii="Cambria Math" w:hAnsi="Cambria Math"/>
                          </w:rPr>
                          <m:t>k</m:t>
                        </m:r>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M</m:t>
                    </m:r>
                  </m:num>
                  <m:den>
                    <m:r>
                      <w:rPr>
                        <w:rFonts w:ascii="Cambria Math" w:hAnsi="Cambria Math"/>
                      </w:rPr>
                      <m:t>4</m:t>
                    </m:r>
                  </m:den>
                </m:f>
                <m:f>
                  <m:fPr>
                    <m:ctrlPr>
                      <w:rPr>
                        <w:rFonts w:ascii="Cambria Math" w:hAnsi="Cambria Math"/>
                        <w:i/>
                      </w:rPr>
                    </m:ctrlPr>
                  </m:fPr>
                  <m:num>
                    <m:d>
                      <m:dPr>
                        <m:ctrlPr>
                          <w:rPr>
                            <w:rFonts w:ascii="Cambria Math" w:hAnsi="Cambria Math"/>
                            <w:i/>
                          </w:rPr>
                        </m:ctrlPr>
                      </m:dPr>
                      <m:e>
                        <m:r>
                          <w:rPr>
                            <w:rFonts w:ascii="Cambria Math" w:hAnsi="Cambria Math"/>
                          </w:rPr>
                          <m:t>r+R</m:t>
                        </m:r>
                      </m:e>
                    </m:d>
                    <m:r>
                      <w:rPr>
                        <w:rFonts w:ascii="Cambria Math" w:hAnsi="Cambria Math"/>
                      </w:rPr>
                      <m:t>²</m:t>
                    </m:r>
                  </m:num>
                  <m:den>
                    <m:r>
                      <w:rPr>
                        <w:rFonts w:ascii="Cambria Math" w:hAnsi="Cambria Math"/>
                      </w:rPr>
                      <m:t>k²</m:t>
                    </m:r>
                  </m:den>
                </m:f>
              </m:e>
            </m:d>
            <m:f>
              <m:fPr>
                <m:ctrlPr>
                  <w:rPr>
                    <w:rFonts w:ascii="Cambria Math" w:hAnsi="Cambria Math"/>
                  </w:rPr>
                </m:ctrlPr>
              </m:fPr>
              <m:num>
                <m:sSub>
                  <m:sSubPr>
                    <m:ctrlPr>
                      <w:rPr>
                        <w:rFonts w:ascii="Cambria Math" w:hAnsi="Cambria Math"/>
                      </w:rPr>
                    </m:ctrlPr>
                  </m:sSubPr>
                  <m:e>
                    <m:r>
                      <w:rPr>
                        <w:rFonts w:ascii="Cambria Math" w:hAnsi="Cambria Math"/>
                      </w:rPr>
                      <m:t>dω</m:t>
                    </m:r>
                  </m:e>
                  <m:sub>
                    <m:r>
                      <w:rPr>
                        <w:rFonts w:ascii="Cambria Math" w:hAnsi="Cambria Math"/>
                      </w:rPr>
                      <m:t>mi</m:t>
                    </m:r>
                  </m:sub>
                </m:sSub>
                <m:r>
                  <m:rPr>
                    <m:sty m:val="p"/>
                  </m:rPr>
                  <w:rPr>
                    <w:rFonts w:ascii="Cambria Math" w:hAnsi="Cambria Math"/>
                  </w:rPr>
                  <m:t>(t)</m:t>
                </m:r>
              </m:num>
              <m:den>
                <m:r>
                  <m:rPr>
                    <m:sty m:val="p"/>
                  </m:rPr>
                  <w:rPr>
                    <w:rFonts w:ascii="Cambria Math" w:hAnsi="Cambria Math"/>
                  </w:rPr>
                  <m:t>dt</m:t>
                </m:r>
              </m:den>
            </m:f>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emi</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fi</m:t>
                </m:r>
              </m:sub>
            </m:sSub>
          </m:e>
        </m:borderBox>
      </m:oMath>
      <w:r>
        <w:t xml:space="preserve"> avec </w:t>
      </w:r>
    </w:p>
    <w:p w:rsidR="00911F5A" w:rsidRPr="00414AA9" w:rsidRDefault="00F95C4E" w:rsidP="00E442AE">
      <w:pPr>
        <w:pStyle w:val="Corrig"/>
        <w:jc w:val="center"/>
      </w:pPr>
      <m:oMath>
        <m:borderBox>
          <m:borderBoxPr>
            <m:ctrlPr>
              <w:rPr>
                <w:rFonts w:ascii="Cambria Math" w:hAnsi="Cambria Math"/>
              </w:rPr>
            </m:ctrlPr>
          </m:borderBoxPr>
          <m:e>
            <m:sSub>
              <m:sSubPr>
                <m:ctrlPr>
                  <w:rPr>
                    <w:rFonts w:ascii="Cambria Math" w:hAnsi="Cambria Math"/>
                  </w:rPr>
                </m:ctrlPr>
              </m:sSubPr>
              <m:e>
                <m:r>
                  <w:rPr>
                    <w:rFonts w:ascii="Cambria Math" w:hAnsi="Cambria Math"/>
                  </w:rPr>
                  <m:t>J</m:t>
                </m:r>
              </m:e>
              <m:sub>
                <m:r>
                  <w:rPr>
                    <w:rFonts w:ascii="Cambria Math" w:hAnsi="Cambria Math"/>
                  </w:rPr>
                  <m:t>eq</m:t>
                </m:r>
              </m:sub>
            </m:sSub>
            <m:r>
              <w:rPr>
                <w:rFonts w:ascii="Cambria Math" w:hAnsi="Cambria Math"/>
              </w:rPr>
              <m:t>=</m:t>
            </m:r>
            <m:sSub>
              <m:sSubPr>
                <m:ctrlPr>
                  <w:rPr>
                    <w:rFonts w:ascii="Cambria Math" w:hAnsi="Cambria Math"/>
                  </w:rPr>
                </m:ctrlPr>
              </m:sSubPr>
              <m:e>
                <m:r>
                  <w:rPr>
                    <w:rFonts w:ascii="Cambria Math" w:hAnsi="Cambria Math"/>
                  </w:rPr>
                  <m:t>J</m:t>
                </m:r>
              </m:e>
              <m:sub>
                <m:r>
                  <w:rPr>
                    <w:rFonts w:ascii="Cambria Math" w:hAnsi="Cambria Math"/>
                  </w:rPr>
                  <m:t>m</m:t>
                </m:r>
              </m:sub>
            </m:sSub>
            <m:r>
              <m:rPr>
                <m:sty m:val="p"/>
              </m:rPr>
              <w:rPr>
                <w:rFonts w:ascii="Cambria Math" w:hAnsi="Cambria Math"/>
              </w:rPr>
              <m:t>+</m:t>
            </m:r>
            <m:sSub>
              <m:sSubPr>
                <m:ctrlPr>
                  <w:rPr>
                    <w:rFonts w:ascii="Cambria Math" w:hAnsi="Cambria Math"/>
                  </w:rPr>
                </m:ctrlPr>
              </m:sSubPr>
              <m:e>
                <m:r>
                  <w:rPr>
                    <w:rFonts w:ascii="Cambria Math" w:hAnsi="Cambria Math"/>
                  </w:rPr>
                  <m:t>J</m:t>
                </m:r>
              </m:e>
              <m:sub>
                <m:r>
                  <w:rPr>
                    <w:rFonts w:ascii="Cambria Math" w:hAnsi="Cambria Math"/>
                  </w:rPr>
                  <m:t>red</m:t>
                </m:r>
              </m:sub>
            </m:sSub>
            <m:r>
              <w:rPr>
                <w:rFonts w:ascii="Cambria Math" w:hAnsi="Cambria Math"/>
              </w:rPr>
              <m:t>+</m:t>
            </m:r>
            <m:f>
              <m:fPr>
                <m:ctrlPr>
                  <w:rPr>
                    <w:rFonts w:ascii="Cambria Math" w:hAnsi="Cambria Math"/>
                    <w:i/>
                  </w:rPr>
                </m:ctrlPr>
              </m:fPr>
              <m:num>
                <m:sSub>
                  <m:sSubPr>
                    <m:ctrlPr>
                      <w:rPr>
                        <w:rFonts w:ascii="Cambria Math" w:hAnsi="Cambria Math"/>
                      </w:rPr>
                    </m:ctrlPr>
                  </m:sSubPr>
                  <m:e>
                    <m:r>
                      <w:rPr>
                        <w:rFonts w:ascii="Cambria Math" w:hAnsi="Cambria Math"/>
                      </w:rPr>
                      <m:t>J</m:t>
                    </m:r>
                  </m:e>
                  <m:sub>
                    <m:r>
                      <w:rPr>
                        <w:rFonts w:ascii="Cambria Math" w:hAnsi="Cambria Math"/>
                      </w:rPr>
                      <m:t>roue</m:t>
                    </m:r>
                  </m:sub>
                </m:sSub>
              </m:num>
              <m:den>
                <m:sSup>
                  <m:sSupPr>
                    <m:ctrlPr>
                      <w:rPr>
                        <w:rFonts w:ascii="Cambria Math" w:hAnsi="Cambria Math"/>
                        <w:i/>
                      </w:rPr>
                    </m:ctrlPr>
                  </m:sSupPr>
                  <m:e>
                    <m:r>
                      <w:rPr>
                        <w:rFonts w:ascii="Cambria Math" w:hAnsi="Cambria Math"/>
                      </w:rPr>
                      <m:t>k</m:t>
                    </m:r>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M</m:t>
                </m:r>
              </m:num>
              <m:den>
                <m:r>
                  <w:rPr>
                    <w:rFonts w:ascii="Cambria Math" w:hAnsi="Cambria Math"/>
                  </w:rPr>
                  <m:t>4</m:t>
                </m:r>
              </m:den>
            </m:f>
            <m:f>
              <m:fPr>
                <m:ctrlPr>
                  <w:rPr>
                    <w:rFonts w:ascii="Cambria Math" w:hAnsi="Cambria Math"/>
                    <w:i/>
                  </w:rPr>
                </m:ctrlPr>
              </m:fPr>
              <m:num>
                <m:d>
                  <m:dPr>
                    <m:ctrlPr>
                      <w:rPr>
                        <w:rFonts w:ascii="Cambria Math" w:hAnsi="Cambria Math"/>
                        <w:i/>
                      </w:rPr>
                    </m:ctrlPr>
                  </m:dPr>
                  <m:e>
                    <m:r>
                      <w:rPr>
                        <w:rFonts w:ascii="Cambria Math" w:hAnsi="Cambria Math"/>
                      </w:rPr>
                      <m:t>r+R</m:t>
                    </m:r>
                  </m:e>
                </m:d>
                <m:r>
                  <w:rPr>
                    <w:rFonts w:ascii="Cambria Math" w:hAnsi="Cambria Math"/>
                  </w:rPr>
                  <m:t>²</m:t>
                </m:r>
              </m:num>
              <m:den>
                <m:r>
                  <w:rPr>
                    <w:rFonts w:ascii="Cambria Math" w:hAnsi="Cambria Math"/>
                  </w:rPr>
                  <m:t>k²</m:t>
                </m:r>
              </m:den>
            </m:f>
          </m:e>
        </m:borderBox>
      </m:oMath>
      <w:r w:rsidR="00E442AE">
        <w:t xml:space="preserve"> </w:t>
      </w:r>
      <w:proofErr w:type="gramStart"/>
      <w:r w:rsidR="00E442AE">
        <w:t>s</w:t>
      </w:r>
      <w:r w:rsidR="00E442AE" w:rsidRPr="00414AA9">
        <w:t xml:space="preserve">oit </w:t>
      </w:r>
      <m:oMath>
        <w:proofErr w:type="gramEnd"/>
        <m:borderBox>
          <m:borderBoxPr>
            <m:ctrlPr>
              <w:rPr>
                <w:rFonts w:ascii="Cambria Math" w:hAnsi="Cambria Math"/>
              </w:rPr>
            </m:ctrlPr>
          </m:borderBoxPr>
          <m:e>
            <m:sSub>
              <m:sSubPr>
                <m:ctrlPr>
                  <w:rPr>
                    <w:rFonts w:ascii="Cambria Math" w:hAnsi="Cambria Math"/>
                  </w:rPr>
                </m:ctrlPr>
              </m:sSubPr>
              <m:e>
                <m:r>
                  <w:rPr>
                    <w:rFonts w:ascii="Cambria Math" w:hAnsi="Cambria Math"/>
                  </w:rPr>
                  <m:t>J</m:t>
                </m:r>
              </m:e>
              <m:sub>
                <m:r>
                  <w:rPr>
                    <w:rFonts w:ascii="Cambria Math" w:hAnsi="Cambria Math"/>
                  </w:rPr>
                  <m:t>eq</m:t>
                </m:r>
              </m:sub>
            </m:sSub>
            <m:r>
              <m:rPr>
                <m:sty m:val="p"/>
              </m:rPr>
              <w:rPr>
                <w:rFonts w:ascii="Cambria Math" w:hAnsi="Cambria Math"/>
              </w:rPr>
              <m:t>=J+</m:t>
            </m:r>
            <m:f>
              <m:fPr>
                <m:ctrlPr>
                  <w:rPr>
                    <w:rFonts w:ascii="Cambria Math" w:hAnsi="Cambria Math"/>
                  </w:rPr>
                </m:ctrlPr>
              </m:fPr>
              <m:num>
                <m:r>
                  <w:rPr>
                    <w:rFonts w:ascii="Cambria Math" w:hAnsi="Cambria Math"/>
                  </w:rPr>
                  <m:t>M</m:t>
                </m:r>
              </m:num>
              <m:den>
                <m:r>
                  <m:rPr>
                    <m:sty m:val="p"/>
                  </m:rPr>
                  <w:rPr>
                    <w:rFonts w:ascii="Cambria Math" w:hAnsi="Cambria Math"/>
                  </w:rPr>
                  <m:t>4</m:t>
                </m:r>
              </m:den>
            </m:f>
            <m:f>
              <m:fPr>
                <m:ctrlPr>
                  <w:rPr>
                    <w:rFonts w:ascii="Cambria Math" w:hAnsi="Cambria Math"/>
                  </w:rPr>
                </m:ctrlPr>
              </m:fPr>
              <m:num>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r>
                  <m:rPr>
                    <m:sty m:val="p"/>
                  </m:rPr>
                  <w:rPr>
                    <w:rFonts w:ascii="Cambria Math" w:hAnsi="Cambria Math"/>
                  </w:rPr>
                  <m:t>²</m:t>
                </m:r>
              </m:num>
              <m:den>
                <m:r>
                  <w:rPr>
                    <w:rFonts w:ascii="Cambria Math" w:hAnsi="Cambria Math"/>
                  </w:rPr>
                  <m:t>k</m:t>
                </m:r>
                <m:r>
                  <m:rPr>
                    <m:sty m:val="p"/>
                  </m:rPr>
                  <w:rPr>
                    <w:rFonts w:ascii="Cambria Math" w:hAnsi="Cambria Math"/>
                  </w:rPr>
                  <m:t>²</m:t>
                </m:r>
              </m:den>
            </m:f>
          </m:e>
        </m:borderBox>
      </m:oMath>
      <w:r w:rsidR="00911F5A" w:rsidRPr="00414AA9">
        <w:t>.</w:t>
      </w:r>
    </w:p>
    <w:p w:rsidR="000B61A5" w:rsidRDefault="000B61A5" w:rsidP="000B61A5">
      <w:pPr>
        <w:pStyle w:val="Titre1"/>
      </w:pPr>
      <w:r w:rsidRPr="000B61A5">
        <w:t>Validation du suivi de trajectoire de la base TC200</w:t>
      </w:r>
    </w:p>
    <w:p w:rsidR="000B61A5" w:rsidRPr="008911F9" w:rsidRDefault="000B61A5" w:rsidP="000B61A5">
      <w:pPr>
        <w:pBdr>
          <w:top w:val="single" w:sz="4" w:space="5" w:color="auto"/>
          <w:bottom w:val="single" w:sz="4" w:space="5" w:color="auto"/>
        </w:pBdr>
      </w:pPr>
      <w:r w:rsidRPr="008911F9">
        <w:rPr>
          <w:b/>
          <w:bCs/>
        </w:rPr>
        <w:t xml:space="preserve">Objectif : </w:t>
      </w:r>
      <w:r w:rsidRPr="000B61A5">
        <w:t>Valider l’asservissement de vitesse mis en place pour que la base TC200 se déplace suivant la trajectoire</w:t>
      </w:r>
      <w:r>
        <w:t xml:space="preserve"> </w:t>
      </w:r>
      <w:r w:rsidRPr="000B61A5">
        <w:t>de consigne souhaitée</w:t>
      </w:r>
      <w:r w:rsidRPr="008D75AA">
        <w:rPr>
          <w:rFonts w:ascii="LMRoman10-Regular-Identity-H" w:hAnsi="LMRoman10-Regular-Identity-H"/>
          <w:color w:val="000000"/>
          <w:sz w:val="20"/>
          <w:szCs w:val="20"/>
        </w:rPr>
        <w:t>.</w:t>
      </w:r>
    </w:p>
    <w:p w:rsidR="000B61A5" w:rsidRPr="000B61A5" w:rsidRDefault="000B61A5" w:rsidP="000B61A5">
      <w:pPr>
        <w:pStyle w:val="Titre2"/>
      </w:pPr>
      <w:r w:rsidRPr="000B61A5">
        <w:t>Étude l’asservissement de vitesse d’un moteur</w:t>
      </w:r>
    </w:p>
    <w:p w:rsidR="000B61A5" w:rsidRPr="008911F9" w:rsidRDefault="000B61A5" w:rsidP="000B61A5">
      <w:pPr>
        <w:pBdr>
          <w:top w:val="single" w:sz="4" w:space="5" w:color="auto"/>
          <w:bottom w:val="single" w:sz="4" w:space="5" w:color="auto"/>
        </w:pBdr>
      </w:pPr>
      <w:r w:rsidRPr="008911F9">
        <w:rPr>
          <w:b/>
          <w:bCs/>
        </w:rPr>
        <w:t xml:space="preserve">Objectif : </w:t>
      </w:r>
      <w:r w:rsidRPr="000B61A5">
        <w:rPr>
          <w:rFonts w:ascii="LMRoman10-Regular-Identity-H" w:hAnsi="LMRoman10-Regular-Identity-H"/>
          <w:color w:val="000000"/>
          <w:sz w:val="20"/>
          <w:szCs w:val="20"/>
        </w:rPr>
        <w:t>Vérifier les exigences de la boucle de vitesse en termes de stabilité, précision et rapidité.</w:t>
      </w:r>
    </w:p>
    <w:p w:rsidR="000B61A5" w:rsidRDefault="000B61A5" w:rsidP="000B61A5">
      <w:r>
        <w:rPr>
          <w:noProof/>
          <w:lang w:eastAsia="fr-FR"/>
        </w:rPr>
        <w:drawing>
          <wp:inline distT="0" distB="0" distL="0" distR="0">
            <wp:extent cx="6645910" cy="1810009"/>
            <wp:effectExtent l="19050" t="0" r="2540" b="0"/>
            <wp:docPr id="1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6645910" cy="1810009"/>
                    </a:xfrm>
                    <a:prstGeom prst="rect">
                      <a:avLst/>
                    </a:prstGeom>
                    <a:noFill/>
                    <a:ln w="9525">
                      <a:noFill/>
                      <a:miter lim="800000"/>
                      <a:headEnd/>
                      <a:tailEnd/>
                    </a:ln>
                  </pic:spPr>
                </pic:pic>
              </a:graphicData>
            </a:graphic>
          </wp:inline>
        </w:drawing>
      </w:r>
    </w:p>
    <w:p w:rsidR="000B61A5" w:rsidRDefault="000B61A5" w:rsidP="000B61A5">
      <w:r>
        <w:rPr>
          <w:noProof/>
          <w:lang w:eastAsia="fr-FR"/>
        </w:rPr>
        <w:drawing>
          <wp:inline distT="0" distB="0" distL="0" distR="0">
            <wp:extent cx="6645910" cy="1723854"/>
            <wp:effectExtent l="19050" t="0" r="2540" b="0"/>
            <wp:docPr id="1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srcRect/>
                    <a:stretch>
                      <a:fillRect/>
                    </a:stretch>
                  </pic:blipFill>
                  <pic:spPr bwMode="auto">
                    <a:xfrm>
                      <a:off x="0" y="0"/>
                      <a:ext cx="6645910" cy="1723854"/>
                    </a:xfrm>
                    <a:prstGeom prst="rect">
                      <a:avLst/>
                    </a:prstGeom>
                    <a:noFill/>
                    <a:ln w="9525">
                      <a:noFill/>
                      <a:miter lim="800000"/>
                      <a:headEnd/>
                      <a:tailEnd/>
                    </a:ln>
                  </pic:spPr>
                </pic:pic>
              </a:graphicData>
            </a:graphic>
          </wp:inline>
        </w:drawing>
      </w:r>
    </w:p>
    <w:p w:rsidR="000B61A5" w:rsidRDefault="000B61A5" w:rsidP="00C47CDE">
      <w:pPr>
        <w:pStyle w:val="Question"/>
      </w:pPr>
      <w:r w:rsidRPr="00C47CDE">
        <w:t xml:space="preserve">Déterminer la fonction de transfert en boucle fermée, </w:t>
      </w:r>
      <m:oMath>
        <m:sSub>
          <m:sSubPr>
            <m:ctrlPr>
              <w:rPr>
                <w:rFonts w:ascii="Cambria Math" w:hAnsi="Cambria Math"/>
              </w:rPr>
            </m:ctrlPr>
          </m:sSubPr>
          <m:e>
            <m:r>
              <w:rPr>
                <w:rFonts w:ascii="Cambria Math" w:hAnsi="Cambria Math"/>
              </w:rPr>
              <m:t>H</m:t>
            </m:r>
          </m:e>
          <m:sub>
            <m:r>
              <w:rPr>
                <w:rFonts w:ascii="Cambria Math" w:hAnsi="Cambria Math"/>
              </w:rPr>
              <m:t>BF</m:t>
            </m:r>
          </m:sub>
        </m:sSub>
        <m:d>
          <m:dPr>
            <m:ctrlPr>
              <w:rPr>
                <w:rFonts w:ascii="Cambria Math" w:hAnsi="Cambria Math"/>
              </w:rPr>
            </m:ctrlPr>
          </m:dPr>
          <m:e>
            <m:r>
              <w:rPr>
                <w:rFonts w:ascii="Cambria Math" w:hAnsi="Cambria Math"/>
              </w:rPr>
              <m:t>p</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Ω</m:t>
                </m:r>
              </m:e>
              <m:sub>
                <m:r>
                  <w:rPr>
                    <w:rFonts w:ascii="Cambria Math" w:hAnsi="Cambria Math"/>
                  </w:rPr>
                  <m:t>m</m:t>
                </m:r>
              </m:sub>
            </m:sSub>
            <m:r>
              <m:rPr>
                <m:sty m:val="p"/>
              </m:rPr>
              <w:rPr>
                <w:rFonts w:ascii="Cambria Math" w:hAnsi="Cambria Math"/>
              </w:rPr>
              <m:t>(</m:t>
            </m:r>
            <m:r>
              <w:rPr>
                <w:rFonts w:ascii="Cambria Math" w:hAnsi="Cambria Math"/>
              </w:rPr>
              <m:t>p</m:t>
            </m:r>
            <m:r>
              <m:rPr>
                <m:sty m:val="p"/>
              </m:rPr>
              <w:rPr>
                <w:rFonts w:ascii="Cambria Math" w:hAnsi="Cambria Math"/>
              </w:rPr>
              <m:t>)</m:t>
            </m:r>
          </m:num>
          <m:den>
            <m:sSub>
              <m:sSubPr>
                <m:ctrlPr>
                  <w:rPr>
                    <w:rFonts w:ascii="Cambria Math" w:hAnsi="Cambria Math"/>
                  </w:rPr>
                </m:ctrlPr>
              </m:sSubPr>
              <m:e>
                <m:r>
                  <m:rPr>
                    <m:sty m:val="p"/>
                  </m:rPr>
                  <w:rPr>
                    <w:rFonts w:ascii="Cambria Math" w:hAnsi="Cambria Math"/>
                  </w:rPr>
                  <m:t>Ω</m:t>
                </m:r>
              </m:e>
              <m:sub>
                <m:r>
                  <w:rPr>
                    <w:rFonts w:ascii="Cambria Math" w:hAnsi="Cambria Math"/>
                  </w:rPr>
                  <m:t>mc</m:t>
                </m:r>
              </m:sub>
            </m:sSub>
            <m:r>
              <m:rPr>
                <m:sty m:val="p"/>
              </m:rPr>
              <w:rPr>
                <w:rFonts w:ascii="Cambria Math" w:hAnsi="Cambria Math"/>
              </w:rPr>
              <m:t>(</m:t>
            </m:r>
            <m:r>
              <w:rPr>
                <w:rFonts w:ascii="Cambria Math" w:hAnsi="Cambria Math"/>
              </w:rPr>
              <m:t>p</m:t>
            </m:r>
            <m:r>
              <m:rPr>
                <m:sty m:val="p"/>
              </m:rPr>
              <w:rPr>
                <w:rFonts w:ascii="Cambria Math" w:hAnsi="Cambria Math"/>
              </w:rPr>
              <m:t>)</m:t>
            </m:r>
          </m:den>
        </m:f>
      </m:oMath>
      <w:r w:rsidRPr="00C47CDE">
        <w:t xml:space="preserve"> pour </w:t>
      </w:r>
      <w:proofErr w:type="spellStart"/>
      <w:r w:rsidR="00414AA9">
        <w:t>C</w:t>
      </w:r>
      <w:r w:rsidR="00414AA9" w:rsidRPr="00414AA9">
        <w:rPr>
          <w:vertAlign w:val="subscript"/>
        </w:rPr>
        <w:t>f</w:t>
      </w:r>
      <w:proofErr w:type="spellEnd"/>
      <w:r w:rsidRPr="00C47CDE">
        <w:t>(</w:t>
      </w:r>
      <w:r w:rsidR="00414AA9">
        <w:t>p</w:t>
      </w:r>
      <w:r w:rsidRPr="00C47CDE">
        <w:t>) = 0</w:t>
      </w:r>
    </w:p>
    <w:p w:rsidR="00C47CDE" w:rsidRDefault="00DD6D91" w:rsidP="00C47CDE">
      <w:pPr>
        <w:pStyle w:val="Corrig"/>
      </w:pPr>
      <w:r>
        <w:t xml:space="preserve">Première </w:t>
      </w:r>
      <w:r w:rsidRPr="00414AA9">
        <w:t>méthode :</w:t>
      </w:r>
      <w:r>
        <w:t xml:space="preserve"> </w:t>
      </w:r>
      <m:oMath>
        <m:sSub>
          <m:sSubPr>
            <m:ctrlPr>
              <w:rPr>
                <w:rFonts w:ascii="Cambria Math" w:hAnsi="Cambria Math"/>
              </w:rPr>
            </m:ctrlPr>
          </m:sSubPr>
          <m:e>
            <m:r>
              <w:rPr>
                <w:rFonts w:ascii="Cambria Math" w:hAnsi="Cambria Math"/>
              </w:rPr>
              <m:t>H</m:t>
            </m:r>
          </m:e>
          <m:sub>
            <m:r>
              <w:rPr>
                <w:rFonts w:ascii="Cambria Math" w:hAnsi="Cambria Math"/>
              </w:rPr>
              <m:t>BF</m:t>
            </m:r>
          </m:sub>
        </m:sSub>
        <m:d>
          <m:dPr>
            <m:ctrlPr>
              <w:rPr>
                <w:rFonts w:ascii="Cambria Math" w:hAnsi="Cambria Math"/>
              </w:rPr>
            </m:ctrlPr>
          </m:dPr>
          <m:e>
            <m:r>
              <w:rPr>
                <w:rFonts w:ascii="Cambria Math" w:hAnsi="Cambria Math"/>
              </w:rPr>
              <m:t>p</m:t>
            </m:r>
          </m:e>
        </m:d>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f>
          <m:fPr>
            <m:ctrlPr>
              <w:rPr>
                <w:rFonts w:ascii="Cambria Math" w:hAnsi="Cambria Math"/>
              </w:rPr>
            </m:ctrlPr>
          </m:fPr>
          <m:num>
            <m:r>
              <m:rPr>
                <m:sty m:val="p"/>
              </m:rPr>
              <w:rPr>
                <w:rFonts w:ascii="Cambria Math" w:hAnsi="Cambria Math"/>
              </w:rPr>
              <m:t>D(</m:t>
            </m:r>
            <m:r>
              <w:rPr>
                <w:rFonts w:ascii="Cambria Math" w:hAnsi="Cambria Math"/>
              </w:rPr>
              <m:t>p</m:t>
            </m:r>
            <m:r>
              <m:rPr>
                <m:sty m:val="p"/>
              </m:rPr>
              <w:rPr>
                <w:rFonts w:ascii="Cambria Math" w:hAnsi="Cambria Math"/>
              </w:rPr>
              <m:t>)</m:t>
            </m:r>
          </m:num>
          <m:den>
            <m:r>
              <m:rPr>
                <m:sty m:val="p"/>
              </m:rPr>
              <w:rPr>
                <w:rFonts w:ascii="Cambria Math" w:hAnsi="Cambria Math"/>
              </w:rPr>
              <m:t>1+D</m:t>
            </m:r>
            <m:d>
              <m:dPr>
                <m:ctrlPr>
                  <w:rPr>
                    <w:rFonts w:ascii="Cambria Math" w:hAnsi="Cambria Math"/>
                  </w:rPr>
                </m:ctrlPr>
              </m:dPr>
              <m:e>
                <m:r>
                  <w:rPr>
                    <w:rFonts w:ascii="Cambria Math" w:hAnsi="Cambria Math"/>
                  </w:rPr>
                  <m:t>p</m:t>
                </m:r>
              </m:e>
            </m:d>
            <m:r>
              <m:rPr>
                <m:sty m:val="p"/>
              </m:rPr>
              <w:rPr>
                <w:rFonts w:ascii="Cambria Math" w:hAnsi="Cambria Math"/>
              </w:rPr>
              <m:t>.R(p)</m:t>
            </m:r>
          </m:den>
        </m:f>
        <m:r>
          <m:rPr>
            <m:sty m:val="p"/>
          </m:rPr>
          <w:rPr>
            <w:rFonts w:ascii="Cambria Math" w:hAnsi="Cambria Math"/>
          </w:rPr>
          <m:t xml:space="preserve">  avec D</m:t>
        </m:r>
        <m:d>
          <m:dPr>
            <m:ctrlPr>
              <w:rPr>
                <w:rFonts w:ascii="Cambria Math" w:hAnsi="Cambria Math"/>
              </w:rPr>
            </m:ctrlPr>
          </m:dPr>
          <m:e>
            <m:r>
              <w:rPr>
                <w:rFonts w:ascii="Cambria Math" w:hAnsi="Cambria Math"/>
              </w:rPr>
              <m:t>p</m:t>
            </m:r>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2</m:t>
            </m:r>
          </m:sub>
        </m:sSub>
        <m:d>
          <m:dPr>
            <m:ctrlPr>
              <w:rPr>
                <w:rFonts w:ascii="Cambria Math" w:hAnsi="Cambria Math"/>
              </w:rPr>
            </m:ctrlPr>
          </m:dPr>
          <m:e>
            <m:r>
              <w:rPr>
                <w:rFonts w:ascii="Cambria Math" w:hAnsi="Cambria Math"/>
              </w:rPr>
              <m:t>p</m:t>
            </m:r>
          </m:e>
        </m:d>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r>
              <w:rPr>
                <w:rFonts w:ascii="Cambria Math" w:hAnsi="Cambria Math"/>
              </w:rPr>
              <m:t>.H</m:t>
            </m:r>
          </m:e>
          <m:sub>
            <m:r>
              <w:rPr>
                <w:rFonts w:ascii="Cambria Math" w:hAnsi="Cambria Math"/>
              </w:rPr>
              <m:t>2</m:t>
            </m:r>
          </m:sub>
        </m:sSub>
        <m:d>
          <m:dPr>
            <m:ctrlPr>
              <w:rPr>
                <w:rFonts w:ascii="Cambria Math" w:hAnsi="Cambria Math"/>
              </w:rPr>
            </m:ctrlPr>
          </m:dPr>
          <m:e>
            <m:r>
              <w:rPr>
                <w:rFonts w:ascii="Cambria Math" w:hAnsi="Cambria Math"/>
              </w:rPr>
              <m:t>p</m:t>
            </m:r>
          </m:e>
        </m:d>
        <m:r>
          <m:rPr>
            <m:sty m:val="p"/>
          </m:rPr>
          <w:rPr>
            <w:rFonts w:ascii="Cambria Math" w:hAnsi="Cambria Math"/>
          </w:rPr>
          <m:t xml:space="preserve"> et R</m:t>
        </m:r>
        <m:d>
          <m:dPr>
            <m:ctrlPr>
              <w:rPr>
                <w:rFonts w:ascii="Cambria Math" w:hAnsi="Cambria Math"/>
              </w:rPr>
            </m:ctrlPr>
          </m:dPr>
          <m:e>
            <m:r>
              <m:rPr>
                <m:sty m:val="p"/>
              </m:rPr>
              <w:rPr>
                <w:rFonts w:ascii="Cambria Math" w:hAnsi="Cambria Math"/>
              </w:rPr>
              <m:t>p</m:t>
            </m:r>
          </m:e>
        </m:d>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oMath>
      <w:r w:rsidR="001B3AAE">
        <w:t xml:space="preserve"> </w:t>
      </w:r>
    </w:p>
    <w:p w:rsidR="001B3AAE" w:rsidRDefault="001B3AAE" w:rsidP="00C47CDE">
      <w:pPr>
        <w:pStyle w:val="Corrig"/>
      </w:pPr>
      <w:r>
        <w:t xml:space="preserve">Soit </w:t>
      </w:r>
      <m:oMath>
        <m:sSub>
          <m:sSubPr>
            <m:ctrlPr>
              <w:rPr>
                <w:rFonts w:ascii="Cambria Math" w:hAnsi="Cambria Math"/>
              </w:rPr>
            </m:ctrlPr>
          </m:sSubPr>
          <m:e>
            <m:r>
              <w:rPr>
                <w:rFonts w:ascii="Cambria Math" w:hAnsi="Cambria Math"/>
              </w:rPr>
              <m:t>H</m:t>
            </m:r>
          </m:e>
          <m:sub>
            <m:r>
              <w:rPr>
                <w:rFonts w:ascii="Cambria Math" w:hAnsi="Cambria Math"/>
              </w:rPr>
              <m:t>BF</m:t>
            </m:r>
          </m:sub>
        </m:sSub>
        <m:d>
          <m:dPr>
            <m:ctrlPr>
              <w:rPr>
                <w:rFonts w:ascii="Cambria Math" w:hAnsi="Cambria Math"/>
              </w:rPr>
            </m:ctrlPr>
          </m:dPr>
          <m:e>
            <m:r>
              <w:rPr>
                <w:rFonts w:ascii="Cambria Math" w:hAnsi="Cambria Math"/>
              </w:rPr>
              <m:t>p</m:t>
            </m:r>
          </m:e>
        </m:d>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f>
          <m:fPr>
            <m:ctrlPr>
              <w:rPr>
                <w:rFonts w:ascii="Cambria Math" w:hAnsi="Cambria Math"/>
              </w:rPr>
            </m:ctrlPr>
          </m:fPr>
          <m:num>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ub>
                </m:sSub>
                <m:r>
                  <m:rPr>
                    <m:sty m:val="p"/>
                  </m:rPr>
                  <w:rPr>
                    <w:rFonts w:ascii="Cambria Math" w:hAnsi="Cambria Math"/>
                  </w:rPr>
                  <m:t>.p</m:t>
                </m:r>
              </m:den>
            </m:f>
          </m:num>
          <m:den>
            <m:r>
              <m:rPr>
                <m:sty m:val="p"/>
              </m:rPr>
              <w:rPr>
                <w:rFonts w:ascii="Cambria Math" w:hAnsi="Cambria Math"/>
              </w:rPr>
              <m:t>1+</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ub>
                </m:sSub>
                <m:r>
                  <m:rPr>
                    <m:sty m:val="p"/>
                  </m:rPr>
                  <w:rPr>
                    <w:rFonts w:ascii="Cambria Math" w:hAnsi="Cambria Math"/>
                  </w:rPr>
                  <m:t>.p</m:t>
                </m:r>
              </m:den>
            </m:f>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den>
        </m:f>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f>
          <m:fPr>
            <m:ctrlPr>
              <w:rPr>
                <w:rFonts w:ascii="Cambria Math" w:hAnsi="Cambria Math"/>
              </w:rPr>
            </m:ctrlPr>
          </m:fPr>
          <m:num>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num>
          <m:den>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ub>
            </m:sSub>
            <m:r>
              <m:rPr>
                <m:sty m:val="p"/>
              </m:rPr>
              <w:rPr>
                <w:rFonts w:ascii="Cambria Math" w:hAnsi="Cambria Math"/>
              </w:rPr>
              <m:t>.p+</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f>
              <m:fPr>
                <m:ctrlPr>
                  <w:rPr>
                    <w:rFonts w:ascii="Cambria Math" w:hAnsi="Cambria Math"/>
                  </w:rPr>
                </m:ctrlPr>
              </m:fPr>
              <m:num>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ub>
                </m:sSub>
              </m:num>
              <m:den>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den>
            </m:f>
            <m:r>
              <m:rPr>
                <m:sty m:val="p"/>
              </m:rPr>
              <w:rPr>
                <w:rFonts w:ascii="Cambria Math" w:hAnsi="Cambria Math"/>
              </w:rPr>
              <m:t>.p</m:t>
            </m:r>
          </m:den>
        </m:f>
        <m:r>
          <m:rPr>
            <m:sty m:val="p"/>
          </m:rPr>
          <w:rPr>
            <w:rFonts w:ascii="Cambria Math" w:hAnsi="Cambria Math"/>
          </w:rPr>
          <m:t xml:space="preserve"> </m:t>
        </m:r>
      </m:oMath>
    </w:p>
    <w:p w:rsidR="00911F5A" w:rsidRPr="00414AA9" w:rsidRDefault="00121576" w:rsidP="00414AA9">
      <w:pPr>
        <w:pStyle w:val="Corrig"/>
      </w:pPr>
      <w:r>
        <w:t xml:space="preserve">Seconde </w:t>
      </w:r>
      <w:r w:rsidR="00911F5A" w:rsidRPr="00414AA9">
        <w:t xml:space="preserve">méthode : On rentre </w:t>
      </w:r>
      <m:oMath>
        <m:sSub>
          <m:sSubPr>
            <m:ctrlPr>
              <w:rPr>
                <w:rFonts w:ascii="Cambria Math" w:hAnsi="Cambria Math"/>
              </w:rPr>
            </m:ctrlPr>
          </m:sSubPr>
          <m:e>
            <m:r>
              <w:rPr>
                <w:rFonts w:ascii="Cambria Math" w:hAnsi="Cambria Math"/>
              </w:rPr>
              <m:t>K</m:t>
            </m:r>
          </m:e>
          <m:sub>
            <m:r>
              <w:rPr>
                <w:rFonts w:ascii="Cambria Math" w:hAnsi="Cambria Math"/>
              </w:rPr>
              <m:t>cod</m:t>
            </m:r>
          </m:sub>
        </m:sSub>
      </m:oMath>
      <w:r w:rsidR="00911F5A" w:rsidRPr="00414AA9">
        <w:t xml:space="preserve"> dans la boucle et on obtient une boucle à retour unitaire.</w:t>
      </w:r>
    </w:p>
    <w:p w:rsidR="00911F5A" w:rsidRPr="00414AA9" w:rsidRDefault="00911F5A" w:rsidP="00414AA9">
      <w:pPr>
        <w:pStyle w:val="Corrig"/>
      </w:pPr>
      <m:oMath>
        <m:r>
          <w:rPr>
            <w:rFonts w:ascii="Cambria Math" w:hAnsi="Cambria Math"/>
          </w:rPr>
          <m:t>FTBO</m:t>
        </m:r>
        <m:d>
          <m:dPr>
            <m:ctrlPr>
              <w:rPr>
                <w:rFonts w:ascii="Cambria Math" w:hAnsi="Cambria Math"/>
              </w:rPr>
            </m:ctrlPr>
          </m:dPr>
          <m:e>
            <m:r>
              <w:rPr>
                <w:rFonts w:ascii="Cambria Math" w:hAnsi="Cambria Math"/>
              </w:rPr>
              <m:t>p</m:t>
            </m:r>
          </m:e>
        </m:d>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2</m:t>
            </m:r>
          </m:sub>
        </m:sSub>
        <m:d>
          <m:dPr>
            <m:ctrlPr>
              <w:rPr>
                <w:rFonts w:ascii="Cambria Math" w:hAnsi="Cambria Math"/>
              </w:rPr>
            </m:ctrlPr>
          </m:dPr>
          <m:e>
            <m:r>
              <w:rPr>
                <w:rFonts w:ascii="Cambria Math" w:hAnsi="Cambria Math"/>
              </w:rPr>
              <m:t>p</m:t>
            </m:r>
          </m:e>
        </m:d>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r>
              <m:rPr>
                <m:sty m:val="p"/>
              </m:rPr>
              <w:rPr>
                <w:rFonts w:ascii="Cambria Math" w:hAnsi="Cambria Math"/>
              </w:rPr>
              <m:t>.</m:t>
            </m:r>
            <m:r>
              <w:rPr>
                <w:rFonts w:ascii="Cambria Math" w:hAnsi="Cambria Math"/>
              </w:rPr>
              <m:t>H</m:t>
            </m:r>
          </m:e>
          <m:sub>
            <m:r>
              <m:rPr>
                <m:sty m:val="p"/>
              </m:rPr>
              <w:rPr>
                <w:rFonts w:ascii="Cambria Math" w:hAnsi="Cambria Math"/>
              </w:rPr>
              <m:t>2</m:t>
            </m:r>
          </m:sub>
        </m:sSub>
        <m:d>
          <m:dPr>
            <m:ctrlPr>
              <w:rPr>
                <w:rFonts w:ascii="Cambria Math" w:hAnsi="Cambria Math"/>
              </w:rPr>
            </m:ctrlPr>
          </m:dPr>
          <m:e>
            <m:r>
              <w:rPr>
                <w:rFonts w:ascii="Cambria Math" w:hAnsi="Cambria Math"/>
              </w:rPr>
              <m:t>p</m:t>
            </m:r>
          </m:e>
        </m:d>
        <m:sSub>
          <m:sSubPr>
            <m:ctrlPr>
              <w:rPr>
                <w:rFonts w:ascii="Cambria Math" w:hAnsi="Cambria Math"/>
              </w:rPr>
            </m:ctrlPr>
          </m:sSubPr>
          <m:e>
            <m:r>
              <w:rPr>
                <w:rFonts w:ascii="Cambria Math" w:hAnsi="Cambria Math"/>
              </w:rPr>
              <m:t>K</m:t>
            </m:r>
          </m:e>
          <m:sub>
            <m:r>
              <w:rPr>
                <w:rFonts w:ascii="Cambria Math" w:hAnsi="Cambria Math"/>
              </w:rPr>
              <m:t>cod</m:t>
            </m:r>
          </m:sub>
        </m:sSub>
        <m:r>
          <m:rPr>
            <m:sty m:val="p"/>
          </m:rPr>
          <w:rPr>
            <w:rFonts w:ascii="Cambria Math" w:hAnsi="Cambria Math"/>
          </w:rPr>
          <m:t xml:space="preserve">  </m:t>
        </m:r>
      </m:oMath>
      <w:proofErr w:type="gramStart"/>
      <w:r w:rsidRPr="00414AA9">
        <w:t>et</w:t>
      </w:r>
      <w:proofErr w:type="gramEnd"/>
      <w:r w:rsidRPr="00414AA9">
        <w:t xml:space="preserve"> </w:t>
      </w:r>
      <m:oMath>
        <m:r>
          <w:rPr>
            <w:rFonts w:ascii="Cambria Math" w:hAnsi="Cambria Math"/>
          </w:rPr>
          <m:t>FTBF</m:t>
        </m:r>
        <m:d>
          <m:dPr>
            <m:ctrlPr>
              <w:rPr>
                <w:rFonts w:ascii="Cambria Math" w:hAnsi="Cambria Math"/>
              </w:rPr>
            </m:ctrlPr>
          </m:dPr>
          <m:e>
            <m:r>
              <w:rPr>
                <w:rFonts w:ascii="Cambria Math" w:hAnsi="Cambria Math"/>
              </w:rPr>
              <m:t>p</m:t>
            </m:r>
          </m:e>
        </m:d>
        <m:r>
          <m:rPr>
            <m:sty m:val="p"/>
          </m:rPr>
          <w:rPr>
            <w:rFonts w:ascii="Cambria Math" w:hAnsi="Cambria Math"/>
          </w:rPr>
          <m:t xml:space="preserve">= </m:t>
        </m:r>
        <m:f>
          <m:fPr>
            <m:ctrlPr>
              <w:rPr>
                <w:rFonts w:ascii="Cambria Math" w:hAnsi="Cambria Math"/>
              </w:rPr>
            </m:ctrlPr>
          </m:fPr>
          <m:num>
            <m:r>
              <w:rPr>
                <w:rFonts w:ascii="Cambria Math" w:hAnsi="Cambria Math"/>
              </w:rPr>
              <m:t>FTBO</m:t>
            </m:r>
            <m:r>
              <m:rPr>
                <m:sty m:val="p"/>
              </m:rPr>
              <w:rPr>
                <w:rFonts w:ascii="Cambria Math" w:hAnsi="Cambria Math"/>
              </w:rPr>
              <m:t>(</m:t>
            </m:r>
            <m:r>
              <w:rPr>
                <w:rFonts w:ascii="Cambria Math" w:hAnsi="Cambria Math"/>
              </w:rPr>
              <m:t>p</m:t>
            </m:r>
            <m:r>
              <m:rPr>
                <m:sty m:val="p"/>
              </m:rPr>
              <w:rPr>
                <w:rFonts w:ascii="Cambria Math" w:hAnsi="Cambria Math"/>
              </w:rPr>
              <m:t>)</m:t>
            </m:r>
          </m:num>
          <m:den>
            <m:r>
              <m:rPr>
                <m:sty m:val="p"/>
              </m:rPr>
              <w:rPr>
                <w:rFonts w:ascii="Cambria Math" w:hAnsi="Cambria Math"/>
              </w:rPr>
              <m:t>1+</m:t>
            </m:r>
            <m:r>
              <w:rPr>
                <w:rFonts w:ascii="Cambria Math" w:hAnsi="Cambria Math"/>
              </w:rPr>
              <m:t>FTBO</m:t>
            </m:r>
            <m:r>
              <m:rPr>
                <m:sty m:val="p"/>
              </m:rPr>
              <w:rPr>
                <w:rFonts w:ascii="Cambria Math" w:hAnsi="Cambria Math"/>
              </w:rPr>
              <m:t>(</m:t>
            </m:r>
            <m:r>
              <w:rPr>
                <w:rFonts w:ascii="Cambria Math" w:hAnsi="Cambria Math"/>
              </w:rPr>
              <m:t>p</m:t>
            </m:r>
            <m:r>
              <m:rPr>
                <m:sty m:val="p"/>
              </m:rPr>
              <w:rPr>
                <w:rFonts w:ascii="Cambria Math" w:hAnsi="Cambria Math"/>
              </w:rPr>
              <m:t>)</m:t>
            </m:r>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f>
              <m:fPr>
                <m:ctrlPr>
                  <w:rPr>
                    <w:rFonts w:ascii="Cambria Math" w:hAnsi="Cambria Math"/>
                  </w:rPr>
                </m:ctrlPr>
              </m:fPr>
              <m:num>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ub>
                </m:sSub>
              </m:num>
              <m:den>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den>
            </m:f>
            <m:r>
              <m:rPr>
                <m:sty m:val="p"/>
              </m:rPr>
              <w:rPr>
                <w:rFonts w:ascii="Cambria Math" w:hAnsi="Cambria Math"/>
              </w:rPr>
              <m:t>.p</m:t>
            </m:r>
          </m:den>
        </m:f>
      </m:oMath>
    </w:p>
    <w:p w:rsidR="00C47CDE" w:rsidRDefault="00C47CDE" w:rsidP="00C47CDE">
      <w:pPr>
        <w:pStyle w:val="Question"/>
      </w:pPr>
      <w:r w:rsidRPr="00C47CDE">
        <w:lastRenderedPageBreak/>
        <w:t>Justifier que cet asservissement est stable et donner la valeur de la marge de phase.</w:t>
      </w:r>
    </w:p>
    <w:p w:rsidR="007B32A1" w:rsidRDefault="00D55A38" w:rsidP="00C47CDE">
      <w:pPr>
        <w:pStyle w:val="Corrig"/>
      </w:pPr>
      <w:r>
        <w:t>Cet asservissement est régi par une fonction de transfert d’ordre 1. Il est donc toujours stable.</w:t>
      </w:r>
      <w:r w:rsidR="007B32A1">
        <w:t xml:space="preserve"> Le déphasage maximal est de -90°, donc la marge de phase est de 90°.</w:t>
      </w:r>
    </w:p>
    <w:p w:rsidR="00C47CDE" w:rsidRDefault="00C47CDE" w:rsidP="00C47CDE">
      <w:pPr>
        <w:pStyle w:val="Question"/>
      </w:pPr>
      <w:r w:rsidRPr="00C47CDE">
        <w:t xml:space="preserve">Déterminer la condition sur </w:t>
      </w:r>
      <w:r w:rsidR="00414AA9">
        <w:t>K</w:t>
      </w:r>
      <w:r w:rsidRPr="00414AA9">
        <w:rPr>
          <w:vertAlign w:val="subscript"/>
        </w:rPr>
        <w:t>2</w:t>
      </w:r>
      <w:r w:rsidRPr="00C47CDE">
        <w:t xml:space="preserve"> afin de satisfaire l’exigence de rapidité du tableau 8.</w:t>
      </w:r>
    </w:p>
    <w:p w:rsidR="007B32A1" w:rsidRDefault="007B32A1" w:rsidP="00C47CDE">
      <w:pPr>
        <w:pStyle w:val="Corrig"/>
      </w:pPr>
      <w:r>
        <w:t xml:space="preserve">Pour une fonction du premier ordre, le temps de réponse est </w:t>
      </w:r>
      <w:r w:rsidR="00D124C4">
        <w:t>égal</w:t>
      </w:r>
      <w:r>
        <w:t xml:space="preserve"> à 3</w:t>
      </w:r>
      <w:r>
        <w:sym w:font="Symbol" w:char="F074"/>
      </w:r>
      <w:r>
        <w:t>. Donc :</w:t>
      </w:r>
    </w:p>
    <w:p w:rsidR="00C47CDE" w:rsidRDefault="007B32A1" w:rsidP="00C47CDE">
      <w:pPr>
        <w:pStyle w:val="Corrig"/>
      </w:pPr>
      <w:r>
        <w:t xml:space="preserve">3 </w:t>
      </w:r>
      <m:oMath>
        <m:f>
          <m:fPr>
            <m:ctrlPr>
              <w:rPr>
                <w:rFonts w:ascii="Cambria Math" w:hAnsi="Cambria Math"/>
              </w:rPr>
            </m:ctrlPr>
          </m:fPr>
          <m:num>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ub>
            </m:sSub>
          </m:num>
          <m:den>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den>
        </m:f>
      </m:oMath>
      <w:r>
        <w:t xml:space="preserve"> ≤ 180ms et ainsi 3 </w:t>
      </w:r>
      <m:oMath>
        <m:f>
          <m:fPr>
            <m:ctrlPr>
              <w:rPr>
                <w:rFonts w:ascii="Cambria Math" w:hAnsi="Cambria Math"/>
              </w:rPr>
            </m:ctrlPr>
          </m:fPr>
          <m:num>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ub>
            </m:sSub>
          </m:num>
          <m:den>
            <m:r>
              <m:rPr>
                <m:sty m:val="p"/>
              </m:rPr>
              <w:rPr>
                <w:rFonts w:ascii="Cambria Math" w:hAnsi="Cambria Math"/>
              </w:rPr>
              <m:t>0,18.</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den>
        </m:f>
      </m:oMath>
      <w:r>
        <w:t xml:space="preserve"> ≤ </w:t>
      </w:r>
      <m:oMath>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oMath>
      <w:r>
        <w:t xml:space="preserve">, ou  </w:t>
      </w:r>
      <m:oMath>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ub>
            </m:sSub>
          </m:num>
          <m:den>
            <m:r>
              <m:rPr>
                <m:sty m:val="p"/>
              </m:rPr>
              <w:rPr>
                <w:rFonts w:ascii="Cambria Math" w:hAnsi="Cambria Math"/>
              </w:rPr>
              <m:t>0,06.</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den>
        </m:f>
      </m:oMath>
      <w:r>
        <w:t xml:space="preserve"> </w:t>
      </w:r>
    </w:p>
    <w:p w:rsidR="007B32A1" w:rsidRPr="00C47CDE" w:rsidRDefault="007B32A1" w:rsidP="00C47CDE">
      <w:pPr>
        <w:pStyle w:val="Corrig"/>
      </w:pPr>
      <w:r>
        <w:t xml:space="preserve">A.N. : </w:t>
      </w:r>
      <m:oMath>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f>
          <m:fPr>
            <m:ctrlPr>
              <w:rPr>
                <w:rFonts w:ascii="Cambria Math" w:hAnsi="Cambria Math"/>
              </w:rPr>
            </m:ctrlPr>
          </m:fPr>
          <m:num>
            <m:r>
              <m:rPr>
                <m:sty m:val="p"/>
              </m:rPr>
              <w:rPr>
                <w:rFonts w:ascii="Cambria Math" w:hAnsi="Cambria Math"/>
              </w:rPr>
              <m:t>0,0015</m:t>
            </m:r>
          </m:num>
          <m:den>
            <m:r>
              <m:rPr>
                <m:sty m:val="p"/>
              </m:rPr>
              <w:rPr>
                <w:rFonts w:ascii="Cambria Math" w:hAnsi="Cambria Math"/>
              </w:rPr>
              <m:t>0,06.0,09.0,2</m:t>
            </m:r>
          </m:den>
        </m:f>
      </m:oMath>
      <w:r>
        <w:t xml:space="preserve"> soit </w:t>
      </w:r>
      <m:oMath>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≥1,4 A/V</m:t>
        </m:r>
      </m:oMath>
    </w:p>
    <w:p w:rsidR="000B61A5" w:rsidRDefault="00C47CDE" w:rsidP="00C47CDE">
      <w:pPr>
        <w:pStyle w:val="Question"/>
      </w:pPr>
      <w:r w:rsidRPr="00C47CDE">
        <w:t xml:space="preserve">Calculer l’erreur relative en régime permanent </w:t>
      </w:r>
      <m:oMath>
        <m:r>
          <m:rPr>
            <m:sty m:val="p"/>
          </m:rPr>
          <w:rPr>
            <w:rFonts w:ascii="Cambria Math" w:eastAsiaTheme="minorHAnsi" w:hAnsi="Cambria Math"/>
          </w:rPr>
          <m:t>μ</m:t>
        </m:r>
        <m:r>
          <m:rPr>
            <m:sty m:val="p"/>
          </m:rPr>
          <w:rPr>
            <w:rFonts w:ascii="Cambria Math" w:eastAsiaTheme="minorHAnsi" w:hAnsi="Cambria Math"/>
            <w:sz w:val="14"/>
          </w:rPr>
          <m:t>v∞</m:t>
        </m:r>
      </m:oMath>
      <w:r w:rsidRPr="00C47CDE">
        <w:t xml:space="preserve"> p</w:t>
      </w:r>
      <w:proofErr w:type="spellStart"/>
      <w:r w:rsidR="00604847">
        <w:t>o</w:t>
      </w:r>
      <w:r w:rsidRPr="00C47CDE">
        <w:t>ur</w:t>
      </w:r>
      <w:proofErr w:type="spellEnd"/>
      <w:r w:rsidRPr="00C47CDE">
        <w:t xml:space="preserve"> une consigne de vitesse en échelon de </w:t>
      </w:r>
      <w:proofErr w:type="gramStart"/>
      <w:r w:rsidR="00D124C4" w:rsidRPr="00C47CDE">
        <w:t>valeur</w:t>
      </w:r>
      <w:r w:rsidRPr="00C47CDE">
        <w:t xml:space="preserve"> </w:t>
      </w:r>
      <m:oMath>
        <w:proofErr w:type="gramEnd"/>
        <m:sSub>
          <m:sSubPr>
            <m:ctrlPr>
              <w:rPr>
                <w:rFonts w:ascii="Cambria Math" w:eastAsiaTheme="minorHAnsi" w:hAnsi="Cambria Math"/>
              </w:rPr>
            </m:ctrlPr>
          </m:sSubPr>
          <m:e>
            <m:r>
              <m:rPr>
                <m:sty m:val="p"/>
              </m:rPr>
              <w:rPr>
                <w:rFonts w:ascii="Cambria Math" w:eastAsiaTheme="minorHAnsi" w:hAnsi="Cambria Math"/>
              </w:rPr>
              <m:t>ω</m:t>
            </m:r>
          </m:e>
          <m:sub>
            <m:r>
              <m:rPr>
                <m:sty m:val="p"/>
              </m:rPr>
              <w:rPr>
                <w:rFonts w:ascii="Cambria Math" w:eastAsiaTheme="minorHAnsi" w:hAnsi="Cambria Math"/>
              </w:rPr>
              <m:t>mc0</m:t>
            </m:r>
          </m:sub>
        </m:sSub>
      </m:oMath>
      <w:r w:rsidRPr="00C47CDE">
        <w:t>.</w:t>
      </w:r>
    </w:p>
    <w:p w:rsidR="00604847" w:rsidRDefault="00604847" w:rsidP="00604847">
      <w:pPr>
        <w:pStyle w:val="Corrig"/>
      </w:pPr>
      <w:r>
        <w:t xml:space="preserve">Il y a la présence d’un intégrateur, donc l’erreur statique est nulle (erreur en réponse à </w:t>
      </w:r>
      <w:r w:rsidR="00435592" w:rsidRPr="00C47CDE">
        <w:t>une consigne de vitesse en échelon</w:t>
      </w:r>
      <w:r w:rsidR="00435592">
        <w:t>).</w:t>
      </w:r>
    </w:p>
    <w:p w:rsidR="00C47CDE" w:rsidRDefault="00C17441" w:rsidP="00C47CDE">
      <w:pPr>
        <w:pStyle w:val="Corrig"/>
      </w:pPr>
      <w:r>
        <w:rPr>
          <w:noProof/>
        </w:rPr>
        <w:drawing>
          <wp:inline distT="0" distB="0" distL="0" distR="0">
            <wp:extent cx="6645910" cy="3550176"/>
            <wp:effectExtent l="19050" t="0" r="2540" b="0"/>
            <wp:docPr id="1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srcRect/>
                    <a:stretch>
                      <a:fillRect/>
                    </a:stretch>
                  </pic:blipFill>
                  <pic:spPr bwMode="auto">
                    <a:xfrm>
                      <a:off x="0" y="0"/>
                      <a:ext cx="6645910" cy="3550176"/>
                    </a:xfrm>
                    <a:prstGeom prst="rect">
                      <a:avLst/>
                    </a:prstGeom>
                    <a:noFill/>
                    <a:ln w="9525">
                      <a:noFill/>
                      <a:miter lim="800000"/>
                      <a:headEnd/>
                      <a:tailEnd/>
                    </a:ln>
                  </pic:spPr>
                </pic:pic>
              </a:graphicData>
            </a:graphic>
          </wp:inline>
        </w:drawing>
      </w:r>
    </w:p>
    <w:p w:rsidR="00C47CDE" w:rsidRDefault="00C47CDE" w:rsidP="00C47CDE">
      <w:pPr>
        <w:pStyle w:val="Question"/>
      </w:pPr>
      <w:r w:rsidRPr="00C47CDE">
        <w:t xml:space="preserve">Identifier la valeur de </w:t>
      </w:r>
      <w:r w:rsidR="00E00C72">
        <w:t>K</w:t>
      </w:r>
      <w:r w:rsidRPr="00C47CDE">
        <w:t>2 qui a été réellement choisie par le constructeur.</w:t>
      </w:r>
    </w:p>
    <w:p w:rsidR="00435592" w:rsidRDefault="00435592" w:rsidP="00435592">
      <w:pPr>
        <w:pStyle w:val="Corrig"/>
      </w:pPr>
      <w:r>
        <w:t xml:space="preserve">Ce diagramme de Bode est celui de la fonction de transfert en boucle ouverte. Donc </w:t>
      </w:r>
      <m:oMath>
        <m:sSub>
          <m:sSubPr>
            <m:ctrlPr>
              <w:rPr>
                <w:rFonts w:ascii="Cambria Math" w:hAnsi="Cambria Math"/>
              </w:rPr>
            </m:ctrlPr>
          </m:sSubPr>
          <m:e>
            <m:r>
              <w:rPr>
                <w:rFonts w:ascii="Cambria Math" w:hAnsi="Cambria Math"/>
              </w:rPr>
              <m:t>H</m:t>
            </m:r>
          </m:e>
          <m:sub>
            <m:r>
              <w:rPr>
                <w:rFonts w:ascii="Cambria Math" w:hAnsi="Cambria Math"/>
              </w:rPr>
              <m:t>BO</m:t>
            </m:r>
          </m:sub>
        </m:sSub>
        <m:d>
          <m:dPr>
            <m:ctrlPr>
              <w:rPr>
                <w:rFonts w:ascii="Cambria Math" w:hAnsi="Cambria Math"/>
              </w:rPr>
            </m:ctrlPr>
          </m:dPr>
          <m:e>
            <m:r>
              <w:rPr>
                <w:rFonts w:ascii="Cambria Math" w:hAnsi="Cambria Math"/>
              </w:rPr>
              <m:t>p</m:t>
            </m:r>
          </m:e>
        </m:d>
        <m:r>
          <m:rPr>
            <m:sty m:val="p"/>
          </m:rPr>
          <w:rPr>
            <w:rFonts w:ascii="Cambria Math" w:hAnsi="Cambria Math"/>
          </w:rPr>
          <m:t>=D</m:t>
        </m:r>
        <m:d>
          <m:dPr>
            <m:ctrlPr>
              <w:rPr>
                <w:rFonts w:ascii="Cambria Math" w:hAnsi="Cambria Math"/>
              </w:rPr>
            </m:ctrlPr>
          </m:dPr>
          <m:e>
            <m:r>
              <w:rPr>
                <w:rFonts w:ascii="Cambria Math" w:hAnsi="Cambria Math"/>
              </w:rPr>
              <m:t>p</m:t>
            </m:r>
          </m:e>
        </m:d>
        <m:r>
          <m:rPr>
            <m:sty m:val="p"/>
          </m:rPr>
          <w:rPr>
            <w:rFonts w:ascii="Cambria Math" w:hAnsi="Cambria Math"/>
          </w:rPr>
          <m:t>.R(p)</m:t>
        </m:r>
      </m:oMath>
      <w:r>
        <w:t xml:space="preserve"> </w:t>
      </w:r>
    </w:p>
    <w:p w:rsidR="00435592" w:rsidRPr="00C47CDE" w:rsidRDefault="00435592" w:rsidP="00435592">
      <w:pPr>
        <w:pStyle w:val="Corrig"/>
      </w:pPr>
      <w:r>
        <w:t xml:space="preserve">Soit </w:t>
      </w:r>
      <m:oMath>
        <m:sSub>
          <m:sSubPr>
            <m:ctrlPr>
              <w:rPr>
                <w:rFonts w:ascii="Cambria Math" w:hAnsi="Cambria Math"/>
              </w:rPr>
            </m:ctrlPr>
          </m:sSubPr>
          <m:e>
            <m:r>
              <w:rPr>
                <w:rFonts w:ascii="Cambria Math" w:hAnsi="Cambria Math"/>
              </w:rPr>
              <m:t>H</m:t>
            </m:r>
          </m:e>
          <m:sub>
            <m:r>
              <w:rPr>
                <w:rFonts w:ascii="Cambria Math" w:hAnsi="Cambria Math"/>
              </w:rPr>
              <m:t>BO</m:t>
            </m:r>
          </m:sub>
        </m:sSub>
        <m:d>
          <m:dPr>
            <m:ctrlPr>
              <w:rPr>
                <w:rFonts w:ascii="Cambria Math" w:hAnsi="Cambria Math"/>
              </w:rPr>
            </m:ctrlPr>
          </m:dPr>
          <m:e>
            <m:r>
              <w:rPr>
                <w:rFonts w:ascii="Cambria Math" w:hAnsi="Cambria Math"/>
              </w:rPr>
              <m:t>p</m:t>
            </m:r>
          </m:e>
        </m:d>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ub>
            </m:sSub>
            <m:r>
              <m:rPr>
                <m:sty m:val="p"/>
              </m:rPr>
              <w:rPr>
                <w:rFonts w:ascii="Cambria Math" w:hAnsi="Cambria Math"/>
              </w:rPr>
              <m:t>.p</m:t>
            </m:r>
          </m:den>
        </m:f>
        <m:r>
          <m:rPr>
            <m:sty m:val="p"/>
          </m:rPr>
          <w:rPr>
            <w:rFonts w:ascii="Cambria Math" w:hAnsi="Cambria Math"/>
          </w:rPr>
          <m:t xml:space="preserve"> </m:t>
        </m:r>
      </m:oMath>
    </w:p>
    <w:p w:rsidR="00435592" w:rsidRPr="00414AA9" w:rsidRDefault="00435592" w:rsidP="00414AA9">
      <w:pPr>
        <w:pStyle w:val="Corrig"/>
      </w:pPr>
      <w:r w:rsidRPr="00414AA9">
        <w:t>Pour le gain à 0</w:t>
      </w:r>
      <w:r w:rsidR="00414AA9" w:rsidRPr="00414AA9">
        <w:t>dB</w:t>
      </w:r>
      <w:r w:rsidRPr="00414AA9">
        <w:t xml:space="preserve">, la pulsation est égale à </w:t>
      </w:r>
      <m:oMath>
        <m:sSub>
          <m:sSubPr>
            <m:ctrlPr>
              <w:rPr>
                <w:rFonts w:ascii="Cambria Math" w:hAnsi="Cambria Math"/>
              </w:rPr>
            </m:ctrlPr>
          </m:sSubPr>
          <m:e>
            <m:r>
              <w:rPr>
                <w:rFonts w:ascii="Cambria Math" w:hAnsi="Cambria Math"/>
              </w:rPr>
              <m:t>ω</m:t>
            </m:r>
          </m:e>
          <m:sub>
            <m:r>
              <m:rPr>
                <m:sty m:val="p"/>
              </m:rPr>
              <w:rPr>
                <w:rFonts w:ascii="Cambria Math" w:hAnsi="Cambria Math"/>
              </w:rPr>
              <m:t>0</m:t>
            </m:r>
            <m:r>
              <w:rPr>
                <w:rFonts w:ascii="Cambria Math" w:hAnsi="Cambria Math"/>
              </w:rPr>
              <m:t>dB</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num>
          <m:den>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ub>
            </m:sSub>
          </m:den>
        </m:f>
      </m:oMath>
      <w:r w:rsidRPr="00414AA9">
        <w:t xml:space="preserve">donc </w:t>
      </w:r>
      <m:oMath>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Sub>
                  <m:sSubPr>
                    <m:ctrlPr>
                      <w:rPr>
                        <w:rFonts w:ascii="Cambria Math" w:hAnsi="Cambria Math"/>
                      </w:rPr>
                    </m:ctrlPr>
                  </m:sSubPr>
                  <m:e>
                    <m:r>
                      <w:rPr>
                        <w:rFonts w:ascii="Cambria Math" w:hAnsi="Cambria Math"/>
                      </w:rPr>
                      <m:t>ω</m:t>
                    </m:r>
                  </m:e>
                  <m:sub>
                    <m:r>
                      <m:rPr>
                        <m:sty m:val="p"/>
                      </m:rPr>
                      <w:rPr>
                        <w:rFonts w:ascii="Cambria Math" w:hAnsi="Cambria Math"/>
                      </w:rPr>
                      <m:t>0</m:t>
                    </m:r>
                    <m:r>
                      <w:rPr>
                        <w:rFonts w:ascii="Cambria Math" w:hAnsi="Cambria Math"/>
                      </w:rPr>
                      <m:t>dB</m:t>
                    </m:r>
                  </m:sub>
                </m:sSub>
              </m:sub>
            </m:sSub>
          </m:num>
          <m:den>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den>
        </m:f>
      </m:oMath>
      <w:r w:rsidR="00EE4FCF" w:rsidRPr="00414AA9">
        <w:t xml:space="preserve">   et </w:t>
      </w:r>
      <m:oMath>
        <m:sSub>
          <m:sSubPr>
            <m:ctrlPr>
              <w:rPr>
                <w:rFonts w:ascii="Cambria Math" w:hAnsi="Cambria Math"/>
              </w:rPr>
            </m:ctrlPr>
          </m:sSubPr>
          <m:e>
            <m:r>
              <w:rPr>
                <w:rFonts w:ascii="Cambria Math" w:hAnsi="Cambria Math"/>
              </w:rPr>
              <m:t>ω</m:t>
            </m:r>
          </m:e>
          <m:sub>
            <m:r>
              <m:rPr>
                <m:sty m:val="p"/>
              </m:rPr>
              <w:rPr>
                <w:rFonts w:ascii="Cambria Math" w:hAnsi="Cambria Math"/>
              </w:rPr>
              <m:t>0</m:t>
            </m:r>
            <m:r>
              <w:rPr>
                <w:rFonts w:ascii="Cambria Math" w:hAnsi="Cambria Math"/>
              </w:rPr>
              <m:t>dB</m:t>
            </m:r>
          </m:sub>
        </m:sSub>
        <m:r>
          <m:rPr>
            <m:sty m:val="p"/>
          </m:rPr>
          <w:rPr>
            <w:rFonts w:ascii="Cambria Math" w:hAnsi="Cambria Math"/>
          </w:rPr>
          <m:t>=40rd/s</m:t>
        </m:r>
      </m:oMath>
      <w:r w:rsidR="00EE4FCF" w:rsidRPr="00414AA9">
        <w:t xml:space="preserve"> (figure 20)</w:t>
      </w:r>
    </w:p>
    <w:p w:rsidR="00435592" w:rsidRDefault="00435592" w:rsidP="00435592">
      <w:pPr>
        <w:pStyle w:val="Corrig"/>
      </w:pPr>
      <w:r>
        <w:t xml:space="preserve">A.N. </w:t>
      </w:r>
      <m:oMath>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f>
          <m:fPr>
            <m:ctrlPr>
              <w:rPr>
                <w:rFonts w:ascii="Cambria Math" w:hAnsi="Cambria Math"/>
              </w:rPr>
            </m:ctrlPr>
          </m:fPr>
          <m:num>
            <m:r>
              <m:rPr>
                <m:sty m:val="p"/>
              </m:rPr>
              <w:rPr>
                <w:rFonts w:ascii="Cambria Math" w:hAnsi="Cambria Math"/>
              </w:rPr>
              <m:t>0,0015.40</m:t>
            </m:r>
          </m:num>
          <m:den>
            <m:r>
              <m:rPr>
                <m:sty m:val="p"/>
              </m:rPr>
              <w:rPr>
                <w:rFonts w:ascii="Cambria Math" w:hAnsi="Cambria Math"/>
              </w:rPr>
              <m:t>0,2.0,09</m:t>
            </m:r>
          </m:den>
        </m:f>
      </m:oMath>
      <w:r w:rsidR="00EE4FCF">
        <w:t>=</w:t>
      </w:r>
      <w:r w:rsidR="00E00C72">
        <w:t>3</w:t>
      </w:r>
      <w:r w:rsidR="00EE4FCF">
        <w:t>,</w:t>
      </w:r>
      <w:r w:rsidR="00E00C72">
        <w:t>33</w:t>
      </w:r>
      <w:r w:rsidR="00EE4FCF">
        <w:t>A/V</w:t>
      </w:r>
    </w:p>
    <w:p w:rsidR="00C47CDE" w:rsidRPr="00C47CDE" w:rsidRDefault="00C47CDE" w:rsidP="00C47CDE">
      <w:pPr>
        <w:pStyle w:val="Question"/>
      </w:pPr>
      <w:r w:rsidRPr="00C47CDE">
        <w:t>À partir de cette valeur, calculer l’erreur en vitesse en régime permanent Δ</w:t>
      </w:r>
      <w:r w:rsidR="00E00C72">
        <w:rPr>
          <w:vertAlign w:val="subscript"/>
        </w:rPr>
        <w:sym w:font="Symbol" w:char="F077"/>
      </w:r>
      <w:r w:rsidRPr="00E00C72">
        <w:rPr>
          <w:vertAlign w:val="subscript"/>
        </w:rPr>
        <w:t>∞</w:t>
      </w:r>
      <w:r w:rsidRPr="00C47CDE">
        <w:t xml:space="preserve"> pour une consigne de vitesse en rampe de pente </w:t>
      </w:r>
      <w:r w:rsidR="00E00C72">
        <w:t>a</w:t>
      </w:r>
      <w:r w:rsidRPr="00C47CDE">
        <w:t xml:space="preserve"> et valider le critère de précision des exigences du tableau 8.</w:t>
      </w:r>
    </w:p>
    <w:p w:rsidR="00244ECB" w:rsidRDefault="00244ECB" w:rsidP="00597E8D">
      <w:pPr>
        <w:pStyle w:val="Corrig"/>
        <w:rPr>
          <w:rFonts w:eastAsiaTheme="minorHAnsi"/>
        </w:rPr>
      </w:pPr>
      <w:r>
        <w:rPr>
          <w:rFonts w:eastAsiaTheme="minorHAnsi"/>
        </w:rPr>
        <w:t xml:space="preserve">L’erreur à calculer est celle entre </w:t>
      </w:r>
      <m:oMath>
        <m:sSub>
          <m:sSubPr>
            <m:ctrlPr>
              <w:rPr>
                <w:rFonts w:ascii="Cambria Math" w:hAnsi="Cambria Math"/>
              </w:rPr>
            </m:ctrlPr>
          </m:sSubPr>
          <m:e>
            <m:r>
              <m:rPr>
                <m:sty m:val="p"/>
              </m:rPr>
              <w:rPr>
                <w:rFonts w:ascii="Cambria Math" w:hAnsi="Cambria Math"/>
              </w:rPr>
              <m:t>Ω</m:t>
            </m:r>
          </m:e>
          <m:sub>
            <m:r>
              <w:rPr>
                <w:rFonts w:ascii="Cambria Math" w:hAnsi="Cambria Math"/>
              </w:rPr>
              <m:t>mc</m:t>
            </m:r>
          </m:sub>
        </m:sSub>
        <m:r>
          <m:rPr>
            <m:sty m:val="p"/>
          </m:rPr>
          <w:rPr>
            <w:rFonts w:ascii="Cambria Math" w:hAnsi="Cambria Math"/>
          </w:rPr>
          <m:t xml:space="preserve">(p) et </m:t>
        </m:r>
        <m:sSub>
          <m:sSubPr>
            <m:ctrlPr>
              <w:rPr>
                <w:rFonts w:ascii="Cambria Math" w:hAnsi="Cambria Math"/>
              </w:rPr>
            </m:ctrlPr>
          </m:sSubPr>
          <m:e>
            <m:r>
              <m:rPr>
                <m:sty m:val="p"/>
              </m:rPr>
              <w:rPr>
                <w:rFonts w:ascii="Cambria Math" w:hAnsi="Cambria Math"/>
              </w:rPr>
              <m:t>Ω</m:t>
            </m:r>
          </m:e>
          <m:sub>
            <m:r>
              <w:rPr>
                <w:rFonts w:ascii="Cambria Math" w:hAnsi="Cambria Math"/>
              </w:rPr>
              <m:t>m</m:t>
            </m:r>
          </m:sub>
        </m:sSub>
        <m:r>
          <m:rPr>
            <m:sty m:val="p"/>
          </m:rPr>
          <w:rPr>
            <w:rFonts w:ascii="Cambria Math" w:hAnsi="Cambria Math"/>
          </w:rPr>
          <m:t>(p)</m:t>
        </m:r>
      </m:oMath>
      <w:r>
        <w:rPr>
          <w:rFonts w:eastAsiaTheme="minorEastAsia"/>
        </w:rPr>
        <w:t xml:space="preserve"> et non</w:t>
      </w:r>
      <w:r w:rsidR="00BD7637">
        <w:rPr>
          <w:rFonts w:eastAsiaTheme="minorEastAsia"/>
        </w:rPr>
        <w:t xml:space="preserve"> seulement </w:t>
      </w:r>
      <m:oMath>
        <m:r>
          <w:rPr>
            <w:rFonts w:ascii="Cambria Math" w:hAnsi="Cambria Math"/>
          </w:rPr>
          <m:t>ϵ</m:t>
        </m:r>
        <m:d>
          <m:dPr>
            <m:ctrlPr>
              <w:rPr>
                <w:rFonts w:ascii="Cambria Math" w:hAnsi="Cambria Math"/>
              </w:rPr>
            </m:ctrlPr>
          </m:dPr>
          <m:e>
            <m:r>
              <w:rPr>
                <w:rFonts w:ascii="Cambria Math" w:hAnsi="Cambria Math"/>
              </w:rPr>
              <m:t>p</m:t>
            </m:r>
          </m:e>
        </m:d>
        <m:r>
          <m:rPr>
            <m:sty m:val="p"/>
          </m:rPr>
          <w:rPr>
            <w:rFonts w:ascii="Cambria Math" w:hAnsi="Cambria Math"/>
          </w:rPr>
          <m:t xml:space="preserve"> visible sur la figure 19.</m:t>
        </m:r>
      </m:oMath>
    </w:p>
    <w:p w:rsidR="00597E8D" w:rsidRPr="00BD7637" w:rsidRDefault="00597E8D" w:rsidP="00BD7637">
      <w:pPr>
        <w:pStyle w:val="Corrig"/>
        <w:rPr>
          <w:rFonts w:eastAsiaTheme="minorEastAsia"/>
        </w:rPr>
      </w:pPr>
      <w:r w:rsidRPr="00BD7637">
        <w:rPr>
          <w:rFonts w:eastAsiaTheme="minorHAnsi"/>
        </w:rPr>
        <w:lastRenderedPageBreak/>
        <w:t>Ainsi :</w:t>
      </w:r>
      <m:oMath>
        <m:r>
          <m:rPr>
            <m:sty m:val="p"/>
          </m:rPr>
          <w:rPr>
            <w:rFonts w:ascii="Cambria Math" w:hAnsi="Cambria Math"/>
          </w:rPr>
          <m:t xml:space="preserve"> </m:t>
        </m:r>
        <m:r>
          <m:rPr>
            <m:sty m:val="p"/>
          </m:rPr>
          <w:rPr>
            <w:rFonts w:ascii="Cambria Math" w:eastAsiaTheme="minorHAnsi" w:hAnsi="Cambria Math"/>
          </w:rPr>
          <m:t xml:space="preserve"> </m:t>
        </m:r>
        <m:sSub>
          <m:sSubPr>
            <m:ctrlPr>
              <w:rPr>
                <w:rFonts w:ascii="Cambria Math" w:hAnsi="Cambria Math"/>
              </w:rPr>
            </m:ctrlPr>
          </m:sSubPr>
          <m:e>
            <m:r>
              <m:rPr>
                <m:sty m:val="p"/>
              </m:rPr>
              <w:rPr>
                <w:rFonts w:ascii="Cambria Math" w:hAnsi="Cambria Math"/>
              </w:rPr>
              <m:t>Ω</m:t>
            </m:r>
          </m:e>
          <m:sub>
            <m:r>
              <w:rPr>
                <w:rFonts w:ascii="Cambria Math" w:hAnsi="Cambria Math"/>
              </w:rPr>
              <m:t>mc</m:t>
            </m:r>
          </m:sub>
        </m:sSub>
        <m:d>
          <m:dPr>
            <m:ctrlPr>
              <w:rPr>
                <w:rFonts w:ascii="Cambria Math" w:hAnsi="Cambria Math"/>
              </w:rPr>
            </m:ctrlPr>
          </m:dPr>
          <m:e>
            <m:r>
              <m:rPr>
                <m:sty m:val="p"/>
              </m:rPr>
              <w:rPr>
                <w:rFonts w:ascii="Cambria Math" w:hAnsi="Cambria Math"/>
              </w:rPr>
              <m:t>p</m:t>
            </m:r>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Ω</m:t>
            </m:r>
          </m:e>
          <m:sub>
            <m:r>
              <w:rPr>
                <w:rFonts w:ascii="Cambria Math" w:hAnsi="Cambria Math"/>
              </w:rPr>
              <m:t>m</m:t>
            </m:r>
          </m:sub>
        </m:sSub>
        <m:d>
          <m:dPr>
            <m:ctrlPr>
              <w:rPr>
                <w:rFonts w:ascii="Cambria Math" w:hAnsi="Cambria Math"/>
              </w:rPr>
            </m:ctrlPr>
          </m:dPr>
          <m:e>
            <m:r>
              <m:rPr>
                <m:sty m:val="p"/>
              </m:rPr>
              <w:rPr>
                <w:rFonts w:ascii="Cambria Math" w:hAnsi="Cambria Math"/>
              </w:rPr>
              <m:t>p</m:t>
            </m:r>
          </m:e>
        </m:d>
        <m:r>
          <m:rPr>
            <m:sty m:val="p"/>
          </m:rPr>
          <w:rPr>
            <w:rFonts w:ascii="Cambria Math" w:hAnsi="Cambria Math"/>
          </w:rPr>
          <m:t>=</m:t>
        </m:r>
        <m:sSub>
          <m:sSubPr>
            <m:ctrlPr>
              <w:rPr>
                <w:rFonts w:ascii="Cambria Math" w:hAnsi="Cambria Math"/>
              </w:rPr>
            </m:ctrlPr>
          </m:sSubPr>
          <m:e>
            <m:r>
              <m:rPr>
                <m:sty m:val="p"/>
              </m:rPr>
              <w:rPr>
                <w:rFonts w:ascii="Cambria Math" w:hAnsi="Cambria Math"/>
              </w:rPr>
              <m:t>Ω</m:t>
            </m:r>
          </m:e>
          <m:sub>
            <m:r>
              <w:rPr>
                <w:rFonts w:ascii="Cambria Math" w:hAnsi="Cambria Math"/>
              </w:rPr>
              <m:t>mc</m:t>
            </m:r>
          </m:sub>
        </m:sSub>
        <m:d>
          <m:dPr>
            <m:ctrlPr>
              <w:rPr>
                <w:rFonts w:ascii="Cambria Math" w:hAnsi="Cambria Math"/>
              </w:rPr>
            </m:ctrlPr>
          </m:dPr>
          <m:e>
            <m:r>
              <w:rPr>
                <w:rFonts w:ascii="Cambria Math" w:hAnsi="Cambria Math"/>
              </w:rPr>
              <m:t>p</m:t>
            </m:r>
          </m:e>
        </m:d>
        <m:r>
          <m:rPr>
            <m:sty m:val="p"/>
          </m:rPr>
          <w:rPr>
            <w:rFonts w:ascii="Cambria Math" w:hAnsi="Cambria Math"/>
          </w:rPr>
          <m:t>-</m:t>
        </m:r>
        <m:r>
          <w:rPr>
            <w:rFonts w:ascii="Cambria Math" w:hAnsi="Cambria Math"/>
          </w:rPr>
          <m:t>FTBF</m:t>
        </m:r>
        <m:d>
          <m:dPr>
            <m:ctrlPr>
              <w:rPr>
                <w:rFonts w:ascii="Cambria Math" w:hAnsi="Cambria Math"/>
              </w:rPr>
            </m:ctrlPr>
          </m:dPr>
          <m:e>
            <m:r>
              <w:rPr>
                <w:rFonts w:ascii="Cambria Math" w:hAnsi="Cambria Math"/>
              </w:rPr>
              <m:t>p</m:t>
            </m:r>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Ω</m:t>
            </m:r>
          </m:e>
          <m:sub>
            <m:r>
              <w:rPr>
                <w:rFonts w:ascii="Cambria Math" w:hAnsi="Cambria Math"/>
              </w:rPr>
              <m:t>mc</m:t>
            </m:r>
          </m:sub>
        </m:sSub>
        <m:d>
          <m:dPr>
            <m:ctrlPr>
              <w:rPr>
                <w:rFonts w:ascii="Cambria Math" w:hAnsi="Cambria Math"/>
              </w:rPr>
            </m:ctrlPr>
          </m:dPr>
          <m:e>
            <m:r>
              <w:rPr>
                <w:rFonts w:ascii="Cambria Math" w:hAnsi="Cambria Math"/>
              </w:rPr>
              <m:t>p</m:t>
            </m:r>
          </m:e>
        </m:d>
        <m:r>
          <m:rPr>
            <m:sty m:val="p"/>
          </m:rPr>
          <w:rPr>
            <w:rFonts w:ascii="Cambria Math" w:hAnsi="Cambria Math"/>
          </w:rPr>
          <m:t>=</m:t>
        </m:r>
        <m:sSub>
          <m:sSubPr>
            <m:ctrlPr>
              <w:rPr>
                <w:rFonts w:ascii="Cambria Math" w:hAnsi="Cambria Math"/>
              </w:rPr>
            </m:ctrlPr>
          </m:sSubPr>
          <m:e>
            <m:r>
              <m:rPr>
                <m:sty m:val="p"/>
              </m:rPr>
              <w:rPr>
                <w:rFonts w:ascii="Cambria Math" w:hAnsi="Cambria Math"/>
              </w:rPr>
              <m:t>Ω</m:t>
            </m:r>
          </m:e>
          <m:sub>
            <m:r>
              <w:rPr>
                <w:rFonts w:ascii="Cambria Math" w:hAnsi="Cambria Math"/>
              </w:rPr>
              <m:t>mc</m:t>
            </m:r>
          </m:sub>
        </m:sSub>
        <m:d>
          <m:dPr>
            <m:ctrlPr>
              <w:rPr>
                <w:rFonts w:ascii="Cambria Math" w:hAnsi="Cambria Math"/>
              </w:rPr>
            </m:ctrlPr>
          </m:dPr>
          <m:e>
            <m:r>
              <w:rPr>
                <w:rFonts w:ascii="Cambria Math" w:hAnsi="Cambria Math"/>
              </w:rPr>
              <m:t>p</m:t>
            </m:r>
          </m:e>
        </m:d>
        <m:d>
          <m:dPr>
            <m:ctrlPr>
              <w:rPr>
                <w:rFonts w:ascii="Cambria Math" w:hAnsi="Cambria Math"/>
              </w:rPr>
            </m:ctrlPr>
          </m:dPr>
          <m:e>
            <m:r>
              <m:rPr>
                <m:sty m:val="p"/>
              </m:rPr>
              <w:rPr>
                <w:rFonts w:ascii="Cambria Math" w:hAnsi="Cambria Math"/>
              </w:rPr>
              <m:t>1-</m:t>
            </m:r>
            <m:f>
              <m:fPr>
                <m:ctrlPr>
                  <w:rPr>
                    <w:rFonts w:ascii="Cambria Math" w:hAnsi="Cambria Math"/>
                  </w:rPr>
                </m:ctrlPr>
              </m:fPr>
              <m:num>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ub>
                    </m:sSub>
                    <m:r>
                      <m:rPr>
                        <m:sty m:val="p"/>
                      </m:rPr>
                      <w:rPr>
                        <w:rFonts w:ascii="Cambria Math" w:hAnsi="Cambria Math"/>
                      </w:rPr>
                      <m:t>.p</m:t>
                    </m:r>
                  </m:den>
                </m:f>
              </m:num>
              <m:den>
                <m:r>
                  <m:rPr>
                    <m:sty m:val="p"/>
                  </m:rPr>
                  <w:rPr>
                    <w:rFonts w:ascii="Cambria Math" w:hAnsi="Cambria Math"/>
                  </w:rPr>
                  <m:t>1+</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ub>
                    </m:sSub>
                    <m:r>
                      <m:rPr>
                        <m:sty m:val="p"/>
                      </m:rPr>
                      <w:rPr>
                        <w:rFonts w:ascii="Cambria Math" w:hAnsi="Cambria Math"/>
                      </w:rPr>
                      <m:t>.p</m:t>
                    </m:r>
                  </m:den>
                </m:f>
              </m:den>
            </m:f>
          </m:e>
        </m:d>
        <m:r>
          <m:rPr>
            <m:sty m:val="p"/>
          </m:rPr>
          <w:rPr>
            <w:rFonts w:ascii="Cambria Math" w:hAnsi="Cambria Math"/>
          </w:rPr>
          <m:t xml:space="preserve"> </m:t>
        </m:r>
      </m:oMath>
    </w:p>
    <w:p w:rsidR="00597E8D" w:rsidRPr="00BD7637" w:rsidRDefault="00597E8D" w:rsidP="00BD7637">
      <w:pPr>
        <w:pStyle w:val="Corrig"/>
      </w:pPr>
      <w:proofErr w:type="gramStart"/>
      <w:r w:rsidRPr="00BD7637">
        <w:t>et</w:t>
      </w:r>
      <w:proofErr w:type="gramEnd"/>
      <w:r w:rsidRPr="00BD7637">
        <w:t xml:space="preserve"> ainsi </w:t>
      </w:r>
      <m:oMath>
        <m:sSub>
          <m:sSubPr>
            <m:ctrlPr>
              <w:rPr>
                <w:rFonts w:ascii="Cambria Math" w:hAnsi="Cambria Math"/>
              </w:rPr>
            </m:ctrlPr>
          </m:sSubPr>
          <m:e>
            <m:r>
              <m:rPr>
                <m:sty m:val="p"/>
              </m:rPr>
              <w:rPr>
                <w:rFonts w:ascii="Cambria Math" w:hAnsi="Cambria Math"/>
              </w:rPr>
              <m:t>Ω</m:t>
            </m:r>
          </m:e>
          <m:sub>
            <m:r>
              <w:rPr>
                <w:rFonts w:ascii="Cambria Math" w:hAnsi="Cambria Math"/>
              </w:rPr>
              <m:t>mc</m:t>
            </m:r>
          </m:sub>
        </m:sSub>
        <m:d>
          <m:dPr>
            <m:ctrlPr>
              <w:rPr>
                <w:rFonts w:ascii="Cambria Math" w:hAnsi="Cambria Math"/>
              </w:rPr>
            </m:ctrlPr>
          </m:dPr>
          <m:e>
            <m:r>
              <m:rPr>
                <m:sty m:val="p"/>
              </m:rPr>
              <w:rPr>
                <w:rFonts w:ascii="Cambria Math" w:hAnsi="Cambria Math"/>
              </w:rPr>
              <m:t>p</m:t>
            </m:r>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Ω</m:t>
            </m:r>
          </m:e>
          <m:sub>
            <m:r>
              <w:rPr>
                <w:rFonts w:ascii="Cambria Math" w:hAnsi="Cambria Math"/>
              </w:rPr>
              <m:t>m</m:t>
            </m:r>
          </m:sub>
        </m:sSub>
        <m:d>
          <m:dPr>
            <m:ctrlPr>
              <w:rPr>
                <w:rFonts w:ascii="Cambria Math" w:hAnsi="Cambria Math"/>
              </w:rPr>
            </m:ctrlPr>
          </m:dPr>
          <m:e>
            <m:r>
              <m:rPr>
                <m:sty m:val="p"/>
              </m:rPr>
              <w:rPr>
                <w:rFonts w:ascii="Cambria Math" w:hAnsi="Cambria Math"/>
              </w:rPr>
              <m:t>p</m:t>
            </m:r>
          </m:e>
        </m:d>
        <m:r>
          <m:rPr>
            <m:sty m:val="p"/>
          </m:rPr>
          <w:rPr>
            <w:rFonts w:ascii="Cambria Math" w:hAnsi="Cambria Math"/>
          </w:rPr>
          <m:t>=</m:t>
        </m:r>
        <m:sSub>
          <m:sSubPr>
            <m:ctrlPr>
              <w:rPr>
                <w:rFonts w:ascii="Cambria Math" w:hAnsi="Cambria Math"/>
              </w:rPr>
            </m:ctrlPr>
          </m:sSubPr>
          <m:e>
            <m:r>
              <m:rPr>
                <m:sty m:val="p"/>
              </m:rPr>
              <w:rPr>
                <w:rFonts w:ascii="Cambria Math" w:hAnsi="Cambria Math"/>
              </w:rPr>
              <m:t>Ω</m:t>
            </m:r>
          </m:e>
          <m:sub>
            <m:r>
              <w:rPr>
                <w:rFonts w:ascii="Cambria Math" w:hAnsi="Cambria Math"/>
              </w:rPr>
              <m:t>mc</m:t>
            </m:r>
          </m:sub>
        </m:sSub>
        <m:d>
          <m:dPr>
            <m:ctrlPr>
              <w:rPr>
                <w:rFonts w:ascii="Cambria Math" w:hAnsi="Cambria Math"/>
              </w:rPr>
            </m:ctrlPr>
          </m:dPr>
          <m:e>
            <m:r>
              <w:rPr>
                <w:rFonts w:ascii="Cambria Math" w:hAnsi="Cambria Math"/>
              </w:rPr>
              <m:t>p</m:t>
            </m:r>
          </m:e>
        </m:d>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ub>
                </m:sSub>
                <m:r>
                  <m:rPr>
                    <m:sty m:val="p"/>
                  </m:rPr>
                  <w:rPr>
                    <w:rFonts w:ascii="Cambria Math" w:hAnsi="Cambria Math"/>
                  </w:rPr>
                  <m:t>.p</m:t>
                </m:r>
              </m:num>
              <m:den>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ub>
                </m:sSub>
                <m:r>
                  <m:rPr>
                    <m:sty m:val="p"/>
                  </m:rPr>
                  <w:rPr>
                    <w:rFonts w:ascii="Cambria Math" w:hAnsi="Cambria Math"/>
                  </w:rPr>
                  <m:t>.p+</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r>
                  <m:rPr>
                    <m:sty m:val="p"/>
                  </m:rPr>
                  <w:rPr>
                    <w:rFonts w:ascii="Cambria Math" w:hAnsi="Cambria Math"/>
                  </w:rPr>
                  <m:t>.</m:t>
                </m:r>
              </m:den>
            </m:f>
          </m:e>
        </m:d>
      </m:oMath>
    </w:p>
    <w:p w:rsidR="00DF5071" w:rsidRDefault="00597E8D" w:rsidP="00597E8D">
      <w:pPr>
        <w:pStyle w:val="Corrig"/>
      </w:pPr>
      <w:r>
        <w:t>Pour le calcul de l’erreur, on utilise l</w:t>
      </w:r>
      <w:r w:rsidR="00DF5071">
        <w:t xml:space="preserve">e théorème de la valeur finale </w:t>
      </w:r>
      <w:r w:rsidR="00AD1B81">
        <w:t xml:space="preserve">avec </w:t>
      </w:r>
      <m:oMath>
        <m:sSub>
          <m:sSubPr>
            <m:ctrlPr>
              <w:rPr>
                <w:rFonts w:ascii="Cambria Math" w:hAnsi="Cambria Math"/>
              </w:rPr>
            </m:ctrlPr>
          </m:sSubPr>
          <m:e>
            <m:r>
              <m:rPr>
                <m:sty m:val="p"/>
              </m:rPr>
              <w:rPr>
                <w:rFonts w:ascii="Cambria Math" w:hAnsi="Cambria Math"/>
              </w:rPr>
              <m:t>Ω</m:t>
            </m:r>
          </m:e>
          <m:sub>
            <m:r>
              <w:rPr>
                <w:rFonts w:ascii="Cambria Math" w:hAnsi="Cambria Math"/>
              </w:rPr>
              <m:t>mc</m:t>
            </m:r>
          </m:sub>
        </m:sSub>
        <m:d>
          <m:dPr>
            <m:ctrlPr>
              <w:rPr>
                <w:rFonts w:ascii="Cambria Math" w:hAnsi="Cambria Math"/>
              </w:rPr>
            </m:ctrlPr>
          </m:dPr>
          <m:e>
            <m:r>
              <w:rPr>
                <w:rFonts w:ascii="Cambria Math" w:hAnsi="Cambria Math"/>
              </w:rPr>
              <m:t>p</m:t>
            </m:r>
          </m:e>
        </m:d>
        <m:r>
          <w:rPr>
            <w:rFonts w:ascii="Cambria Math" w:hAnsi="Cambria Math"/>
          </w:rPr>
          <m:t>=</m:t>
        </m:r>
        <m:f>
          <m:fPr>
            <m:ctrlPr>
              <w:rPr>
                <w:rFonts w:ascii="Cambria Math" w:hAnsi="Cambria Math"/>
                <w:i/>
              </w:rPr>
            </m:ctrlPr>
          </m:fPr>
          <m:num>
            <m:r>
              <w:rPr>
                <w:rFonts w:ascii="Cambria Math" w:hAnsi="Cambria Math"/>
              </w:rPr>
              <m:t>a</m:t>
            </m:r>
          </m:num>
          <m:den>
            <m:sSup>
              <m:sSupPr>
                <m:ctrlPr>
                  <w:rPr>
                    <w:rFonts w:ascii="Cambria Math" w:hAnsi="Cambria Math"/>
                    <w:i/>
                  </w:rPr>
                </m:ctrlPr>
              </m:sSupPr>
              <m:e>
                <m:r>
                  <w:rPr>
                    <w:rFonts w:ascii="Cambria Math" w:hAnsi="Cambria Math"/>
                  </w:rPr>
                  <m:t>p</m:t>
                </m:r>
              </m:e>
              <m:sup>
                <m:r>
                  <w:rPr>
                    <w:rFonts w:ascii="Cambria Math" w:hAnsi="Cambria Math"/>
                  </w:rPr>
                  <m:t>2</m:t>
                </m:r>
              </m:sup>
            </m:sSup>
          </m:den>
        </m:f>
      </m:oMath>
      <w:r w:rsidR="00DF5071">
        <w:t> :</w:t>
      </w:r>
    </w:p>
    <w:p w:rsidR="00597E8D" w:rsidRDefault="00F95C4E" w:rsidP="00597E8D">
      <w:pPr>
        <w:pStyle w:val="Corrig"/>
      </w:pPr>
      <m:oMath>
        <m:sSub>
          <m:sSubPr>
            <m:ctrlPr>
              <w:rPr>
                <w:rFonts w:ascii="Cambria Math" w:hAnsi="Cambria Math"/>
              </w:rPr>
            </m:ctrlPr>
          </m:sSubPr>
          <m:e>
            <m:r>
              <m:rPr>
                <m:sty m:val="p"/>
              </m:rPr>
              <w:rPr>
                <w:rFonts w:ascii="Cambria Math" w:hAnsi="Cambria Math"/>
              </w:rPr>
              <m:t>Δ</m:t>
            </m:r>
          </m:e>
          <m:sub>
            <m:r>
              <m:rPr>
                <m:sty m:val="p"/>
              </m:rPr>
              <w:rPr>
                <w:rFonts w:ascii="Cambria Math" w:hAnsi="Cambria Math"/>
              </w:rPr>
              <m:t>ω∞</m:t>
            </m:r>
          </m:sub>
        </m:sSub>
        <m:r>
          <m:rPr>
            <m:sty m:val="p"/>
          </m:rP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p→0</m:t>
                </m:r>
              </m:lim>
            </m:limLow>
          </m:fName>
          <m:e>
            <m:r>
              <w:rPr>
                <w:rFonts w:ascii="Cambria Math" w:hAnsi="Cambria Math"/>
              </w:rPr>
              <m:t>p.</m:t>
            </m:r>
            <m:d>
              <m:dPr>
                <m:ctrlPr>
                  <w:rPr>
                    <w:rFonts w:ascii="Cambria Math" w:hAnsi="Cambria Math"/>
                  </w:rPr>
                </m:ctrlPr>
              </m:dPr>
              <m:e>
                <m:sSub>
                  <m:sSubPr>
                    <m:ctrlPr>
                      <w:rPr>
                        <w:rFonts w:ascii="Cambria Math" w:hAnsi="Cambria Math"/>
                      </w:rPr>
                    </m:ctrlPr>
                  </m:sSubPr>
                  <m:e>
                    <m:r>
                      <m:rPr>
                        <m:sty m:val="p"/>
                      </m:rPr>
                      <w:rPr>
                        <w:rFonts w:ascii="Cambria Math" w:hAnsi="Cambria Math"/>
                      </w:rPr>
                      <m:t>Ω</m:t>
                    </m:r>
                  </m:e>
                  <m:sub>
                    <m:r>
                      <w:rPr>
                        <w:rFonts w:ascii="Cambria Math" w:hAnsi="Cambria Math"/>
                      </w:rPr>
                      <m:t>mc</m:t>
                    </m:r>
                  </m:sub>
                </m:sSub>
                <m:d>
                  <m:dPr>
                    <m:ctrlPr>
                      <w:rPr>
                        <w:rFonts w:ascii="Cambria Math" w:hAnsi="Cambria Math"/>
                      </w:rPr>
                    </m:ctrlPr>
                  </m:dPr>
                  <m:e>
                    <m:r>
                      <m:rPr>
                        <m:sty m:val="p"/>
                      </m:rPr>
                      <w:rPr>
                        <w:rFonts w:ascii="Cambria Math" w:hAnsi="Cambria Math"/>
                      </w:rPr>
                      <m:t>p</m:t>
                    </m:r>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Ω</m:t>
                    </m:r>
                  </m:e>
                  <m:sub>
                    <m:r>
                      <w:rPr>
                        <w:rFonts w:ascii="Cambria Math" w:hAnsi="Cambria Math"/>
                      </w:rPr>
                      <m:t>m</m:t>
                    </m:r>
                  </m:sub>
                </m:sSub>
                <m:d>
                  <m:dPr>
                    <m:ctrlPr>
                      <w:rPr>
                        <w:rFonts w:ascii="Cambria Math" w:hAnsi="Cambria Math"/>
                      </w:rPr>
                    </m:ctrlPr>
                  </m:dPr>
                  <m:e>
                    <m:r>
                      <m:rPr>
                        <m:sty m:val="p"/>
                      </m:rPr>
                      <w:rPr>
                        <w:rFonts w:ascii="Cambria Math" w:hAnsi="Cambria Math"/>
                      </w:rPr>
                      <m:t>p</m:t>
                    </m:r>
                  </m:e>
                </m:d>
              </m:e>
            </m:d>
          </m:e>
        </m:func>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p→0</m:t>
                </m:r>
              </m:lim>
            </m:limLow>
          </m:fName>
          <m:e>
            <m:r>
              <w:rPr>
                <w:rFonts w:ascii="Cambria Math" w:hAnsi="Cambria Math"/>
              </w:rPr>
              <m:t>p.</m:t>
            </m:r>
            <m:f>
              <m:fPr>
                <m:ctrlPr>
                  <w:rPr>
                    <w:rFonts w:ascii="Cambria Math" w:hAnsi="Cambria Math"/>
                  </w:rPr>
                </m:ctrlPr>
              </m:fPr>
              <m:num>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ub>
                </m:sSub>
                <m:r>
                  <m:rPr>
                    <m:sty m:val="p"/>
                  </m:rPr>
                  <w:rPr>
                    <w:rFonts w:ascii="Cambria Math" w:hAnsi="Cambria Math"/>
                  </w:rPr>
                  <m:t>.p</m:t>
                </m:r>
              </m:num>
              <m:den>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ub>
                </m:sSub>
                <m:r>
                  <m:rPr>
                    <m:sty m:val="p"/>
                  </m:rPr>
                  <w:rPr>
                    <w:rFonts w:ascii="Cambria Math" w:hAnsi="Cambria Math"/>
                  </w:rPr>
                  <m:t>.p+</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r>
                  <m:rPr>
                    <m:sty m:val="p"/>
                  </m:rPr>
                  <w:rPr>
                    <w:rFonts w:ascii="Cambria Math" w:hAnsi="Cambria Math"/>
                  </w:rPr>
                  <m:t>.</m:t>
                </m:r>
              </m:den>
            </m:f>
          </m:e>
        </m:func>
        <m:r>
          <w:rPr>
            <w:rFonts w:ascii="Cambria Math" w:hAnsi="Cambria Math"/>
          </w:rPr>
          <m:t xml:space="preserve"> </m:t>
        </m:r>
        <m:f>
          <m:fPr>
            <m:ctrlPr>
              <w:rPr>
                <w:rFonts w:ascii="Cambria Math" w:hAnsi="Cambria Math"/>
                <w:i/>
              </w:rPr>
            </m:ctrlPr>
          </m:fPr>
          <m:num>
            <m:r>
              <w:rPr>
                <w:rFonts w:ascii="Cambria Math" w:hAnsi="Cambria Math"/>
              </w:rPr>
              <m:t>a</m:t>
            </m:r>
          </m:num>
          <m:den>
            <m:sSup>
              <m:sSupPr>
                <m:ctrlPr>
                  <w:rPr>
                    <w:rFonts w:ascii="Cambria Math" w:hAnsi="Cambria Math"/>
                    <w:i/>
                  </w:rPr>
                </m:ctrlPr>
              </m:sSupPr>
              <m:e>
                <m:r>
                  <w:rPr>
                    <w:rFonts w:ascii="Cambria Math" w:hAnsi="Cambria Math"/>
                  </w:rPr>
                  <m:t>p</m:t>
                </m:r>
              </m:e>
              <m:sup>
                <m:r>
                  <w:rPr>
                    <w:rFonts w:ascii="Cambria Math" w:hAnsi="Cambria Math"/>
                  </w:rPr>
                  <m:t>2</m:t>
                </m:r>
              </m:sup>
            </m:sSup>
          </m:den>
        </m:f>
      </m:oMath>
      <w:r w:rsidR="00597E8D">
        <w:t xml:space="preserve">. </w:t>
      </w:r>
      <w:r w:rsidR="00AD1B81">
        <w:t>=</w:t>
      </w:r>
      <m:oMath>
        <m:f>
          <m:fPr>
            <m:ctrlPr>
              <w:rPr>
                <w:rFonts w:ascii="Cambria Math" w:hAnsi="Cambria Math"/>
              </w:rPr>
            </m:ctrlPr>
          </m:fPr>
          <m:num>
            <m:sSub>
              <m:sSubPr>
                <m:ctrlPr>
                  <w:rPr>
                    <w:rFonts w:ascii="Cambria Math" w:hAnsi="Cambria Math"/>
                  </w:rPr>
                </m:ctrlPr>
              </m:sSubPr>
              <m:e>
                <m:r>
                  <m:rPr>
                    <m:sty m:val="p"/>
                  </m:rPr>
                  <w:rPr>
                    <w:rFonts w:ascii="Cambria Math" w:hAnsi="Cambria Math"/>
                  </w:rPr>
                  <m:t>J</m:t>
                </m:r>
              </m:e>
              <m:sub>
                <m:r>
                  <m:rPr>
                    <m:sty m:val="p"/>
                  </m:rPr>
                  <w:rPr>
                    <w:rFonts w:ascii="Cambria Math" w:hAnsi="Cambria Math"/>
                  </w:rPr>
                  <m:t>eq</m:t>
                </m:r>
              </m:sub>
            </m:sSub>
            <m:r>
              <m:rPr>
                <m:sty m:val="p"/>
              </m:rPr>
              <w:rPr>
                <w:rFonts w:ascii="Cambria Math" w:hAnsi="Cambria Math"/>
              </w:rPr>
              <m:t>.</m:t>
            </m:r>
            <m:r>
              <w:rPr>
                <w:rFonts w:ascii="Cambria Math" w:hAnsi="Cambria Math"/>
              </w:rPr>
              <m:t>a</m:t>
            </m:r>
          </m:num>
          <m:den>
            <m:sSub>
              <m:sSubPr>
                <m:ctrlPr>
                  <w:rPr>
                    <w:rFonts w:ascii="Cambria Math" w:hAnsi="Cambria Math"/>
                  </w:rPr>
                </m:ctrlPr>
              </m:sSubPr>
              <m:e>
                <m:r>
                  <m:rPr>
                    <m:sty m:val="p"/>
                  </m:rPr>
                  <w:rPr>
                    <w:rFonts w:ascii="Cambria Math" w:hAnsi="Cambria Math"/>
                  </w:rPr>
                  <m:t>K</m:t>
                </m:r>
              </m:e>
              <m:sub>
                <m:r>
                  <m:rPr>
                    <m:sty m:val="p"/>
                  </m:rPr>
                  <w:rPr>
                    <w:rFonts w:ascii="Cambria Math" w:hAnsi="Cambria Math"/>
                  </w:rPr>
                  <m:t>cod</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t</m:t>
                </m:r>
              </m:sub>
            </m:sSub>
          </m:den>
        </m:f>
      </m:oMath>
    </w:p>
    <w:p w:rsidR="00AD1B81" w:rsidRPr="00AD1B81" w:rsidRDefault="00AD1B81" w:rsidP="00AD1B81">
      <w:pPr>
        <w:pStyle w:val="Corrig"/>
      </w:pPr>
      <w:r w:rsidRPr="00AD1B81">
        <w:t xml:space="preserve">A.N. : </w:t>
      </w:r>
      <m:oMath>
        <m:sSub>
          <m:sSubPr>
            <m:ctrlPr>
              <w:rPr>
                <w:rFonts w:ascii="Cambria Math" w:hAnsi="Cambria Math"/>
              </w:rPr>
            </m:ctrlPr>
          </m:sSubPr>
          <m:e>
            <m:r>
              <m:rPr>
                <m:sty m:val="p"/>
              </m:rPr>
              <w:rPr>
                <w:rFonts w:ascii="Cambria Math" w:hAnsi="Cambria Math"/>
              </w:rPr>
              <m:t>Δ</m:t>
            </m:r>
          </m:e>
          <m:sub>
            <m:r>
              <m:rPr>
                <m:sty m:val="p"/>
              </m:rPr>
              <w:rPr>
                <w:rFonts w:ascii="Cambria Math" w:hAnsi="Cambria Math"/>
              </w:rPr>
              <m:t>ω∞</m:t>
            </m:r>
          </m:sub>
        </m:sSub>
        <m:r>
          <m:rPr>
            <m:sty m:val="p"/>
          </m:rPr>
          <w:rPr>
            <w:rFonts w:ascii="Cambria Math" w:hAnsi="Cambria Math"/>
          </w:rPr>
          <m:t>=</m:t>
        </m:r>
        <m:f>
          <m:fPr>
            <m:ctrlPr>
              <w:rPr>
                <w:rFonts w:ascii="Cambria Math" w:hAnsi="Cambria Math"/>
              </w:rPr>
            </m:ctrlPr>
          </m:fPr>
          <m:num>
            <m:r>
              <m:rPr>
                <m:sty m:val="p"/>
              </m:rPr>
              <w:rPr>
                <w:rFonts w:ascii="Cambria Math" w:hAnsi="Cambria Math"/>
              </w:rPr>
              <m:t>0,0015.1800</m:t>
            </m:r>
          </m:num>
          <m:den>
            <m:r>
              <m:rPr>
                <m:sty m:val="p"/>
              </m:rPr>
              <w:rPr>
                <w:rFonts w:ascii="Cambria Math" w:hAnsi="Cambria Math"/>
              </w:rPr>
              <m:t>0,2.3,33.0,09</m:t>
            </m:r>
          </m:den>
        </m:f>
        <m:r>
          <m:rPr>
            <m:sty m:val="p"/>
          </m:rPr>
          <w:rPr>
            <w:rFonts w:ascii="Cambria Math" w:hAnsi="Cambria Math"/>
          </w:rPr>
          <m:t xml:space="preserve">=45 rd/s </m:t>
        </m:r>
      </m:oMath>
    </w:p>
    <w:p w:rsidR="00C47CDE" w:rsidRDefault="00AD1B81" w:rsidP="00C47CDE">
      <w:pPr>
        <w:pStyle w:val="Corrig"/>
      </w:pPr>
      <w:r>
        <w:t>Dans le tableau 8, l’erreur dynamique doit être inférieure à 100 rad.s</w:t>
      </w:r>
      <w:r w:rsidRPr="007706D3">
        <w:rPr>
          <w:vertAlign w:val="superscript"/>
        </w:rPr>
        <w:t>-1</w:t>
      </w:r>
      <w:r>
        <w:t xml:space="preserve"> pour une pente de 1800 rad.s</w:t>
      </w:r>
      <w:r w:rsidRPr="007706D3">
        <w:rPr>
          <w:vertAlign w:val="superscript"/>
        </w:rPr>
        <w:t>-2</w:t>
      </w:r>
      <w:r>
        <w:t>. Au vu de notre calcul, ce critère est validé.</w:t>
      </w:r>
    </w:p>
    <w:p w:rsidR="00C17441" w:rsidRPr="000B61A5" w:rsidRDefault="00C17441" w:rsidP="00C17441">
      <w:pPr>
        <w:pStyle w:val="Titre2"/>
      </w:pPr>
      <w:r w:rsidRPr="00C17441">
        <w:t xml:space="preserve">Validation des performances du suivi de </w:t>
      </w:r>
      <w:r>
        <w:t>trajectoire</w:t>
      </w:r>
    </w:p>
    <w:p w:rsidR="00C17441" w:rsidRPr="008911F9" w:rsidRDefault="00C17441" w:rsidP="00C17441">
      <w:pPr>
        <w:pBdr>
          <w:top w:val="single" w:sz="4" w:space="5" w:color="auto"/>
          <w:bottom w:val="single" w:sz="4" w:space="5" w:color="auto"/>
        </w:pBdr>
      </w:pPr>
      <w:r w:rsidRPr="008911F9">
        <w:rPr>
          <w:b/>
          <w:bCs/>
        </w:rPr>
        <w:t xml:space="preserve">Objectif : </w:t>
      </w:r>
      <w:r w:rsidR="001B3AAE" w:rsidRPr="001B3AAE">
        <w:rPr>
          <w:rFonts w:ascii="LMRoman10-Regular-Identity-H" w:hAnsi="LMRoman10-Regular-Identity-H"/>
          <w:color w:val="000000"/>
          <w:sz w:val="20"/>
          <w:szCs w:val="20"/>
        </w:rPr>
        <w:t>Analyser et commenter les performances du suivi de trajectoire de la base TC200</w:t>
      </w:r>
      <w:r w:rsidRPr="000B61A5">
        <w:rPr>
          <w:rFonts w:ascii="LMRoman10-Regular-Identity-H" w:hAnsi="LMRoman10-Regular-Identity-H"/>
          <w:color w:val="000000"/>
          <w:sz w:val="20"/>
          <w:szCs w:val="20"/>
        </w:rPr>
        <w:t>.</w:t>
      </w:r>
    </w:p>
    <w:p w:rsidR="00C47CDE" w:rsidRDefault="001B3AAE" w:rsidP="001B3AAE">
      <w:pPr>
        <w:pStyle w:val="Question"/>
        <w:rPr>
          <w:rFonts w:eastAsiaTheme="minorHAnsi"/>
        </w:rPr>
      </w:pPr>
      <w:r w:rsidRPr="001B3AAE">
        <w:rPr>
          <w:rFonts w:eastAsiaTheme="minorHAnsi"/>
        </w:rPr>
        <w:t>En se référant au tableau 6, proposer l’expression littérale de l’écart entre la trajectoire de consigne</w:t>
      </w:r>
      <w:r>
        <w:rPr>
          <w:rFonts w:eastAsiaTheme="minorHAnsi"/>
        </w:rPr>
        <w:t xml:space="preserve"> </w:t>
      </w:r>
      <w:r w:rsidRPr="001B3AAE">
        <w:rPr>
          <w:rFonts w:eastAsiaTheme="minorHAnsi"/>
        </w:rPr>
        <w:t xml:space="preserve">et la trajectoire réelle en fonction du temps, en faisant apparaitre les paramètres </w:t>
      </w:r>
      <w:proofErr w:type="spellStart"/>
      <w:r w:rsidR="00BD7637">
        <w:rPr>
          <w:rFonts w:eastAsiaTheme="minorHAnsi"/>
        </w:rPr>
        <w:t>x</w:t>
      </w:r>
      <w:r w:rsidR="00BD7637">
        <w:rPr>
          <w:rFonts w:eastAsiaTheme="minorHAnsi"/>
          <w:vertAlign w:val="subscript"/>
        </w:rPr>
        <w:t>c</w:t>
      </w:r>
      <w:proofErr w:type="spellEnd"/>
      <w:r w:rsidR="00BD7637" w:rsidRPr="00371E14">
        <w:rPr>
          <w:rFonts w:eastAsiaTheme="minorHAnsi"/>
        </w:rPr>
        <w:t>(</w:t>
      </w:r>
      <w:r w:rsidR="00BD7637">
        <w:rPr>
          <w:rFonts w:eastAsiaTheme="minorHAnsi"/>
        </w:rPr>
        <w:t>t</w:t>
      </w:r>
      <w:r w:rsidR="00BD7637" w:rsidRPr="00371E14">
        <w:rPr>
          <w:rFonts w:eastAsiaTheme="minorHAnsi"/>
        </w:rPr>
        <w:t>),</w:t>
      </w:r>
      <w:r w:rsidR="00BD7637">
        <w:rPr>
          <w:rFonts w:eastAsiaTheme="minorHAnsi"/>
        </w:rPr>
        <w:t xml:space="preserve"> </w:t>
      </w:r>
      <w:proofErr w:type="spellStart"/>
      <w:r w:rsidR="00BD7637">
        <w:rPr>
          <w:rFonts w:eastAsiaTheme="minorHAnsi"/>
        </w:rPr>
        <w:t>y</w:t>
      </w:r>
      <w:r w:rsidR="00BD7637">
        <w:rPr>
          <w:rFonts w:eastAsiaTheme="minorHAnsi"/>
          <w:vertAlign w:val="subscript"/>
        </w:rPr>
        <w:t>c</w:t>
      </w:r>
      <w:proofErr w:type="spellEnd"/>
      <w:r w:rsidR="00BD7637" w:rsidRPr="00371E14">
        <w:rPr>
          <w:rFonts w:eastAsiaTheme="minorHAnsi"/>
        </w:rPr>
        <w:t>(</w:t>
      </w:r>
      <w:r w:rsidR="00BD7637">
        <w:rPr>
          <w:rFonts w:eastAsiaTheme="minorHAnsi"/>
        </w:rPr>
        <w:t>t</w:t>
      </w:r>
      <w:r w:rsidR="00BD7637" w:rsidRPr="00371E14">
        <w:rPr>
          <w:rFonts w:eastAsiaTheme="minorHAnsi"/>
        </w:rPr>
        <w:t>)</w:t>
      </w:r>
      <w:r w:rsidR="00BD7637">
        <w:rPr>
          <w:rFonts w:eastAsiaTheme="minorHAnsi"/>
        </w:rPr>
        <w:t>,</w:t>
      </w:r>
      <w:r w:rsidR="00BD7637" w:rsidRPr="00BD7637">
        <w:rPr>
          <w:rFonts w:eastAsiaTheme="minorHAnsi"/>
        </w:rPr>
        <w:t xml:space="preserve"> </w:t>
      </w:r>
      <w:r w:rsidR="00BD7637">
        <w:rPr>
          <w:rFonts w:eastAsiaTheme="minorHAnsi"/>
        </w:rPr>
        <w:t>x</w:t>
      </w:r>
      <w:r w:rsidR="00BD7637" w:rsidRPr="00371E14">
        <w:rPr>
          <w:rFonts w:eastAsiaTheme="minorHAnsi"/>
        </w:rPr>
        <w:t>(</w:t>
      </w:r>
      <w:r w:rsidR="00BD7637">
        <w:rPr>
          <w:rFonts w:eastAsiaTheme="minorHAnsi"/>
        </w:rPr>
        <w:t>t</w:t>
      </w:r>
      <w:r w:rsidR="00BD7637" w:rsidRPr="00371E14">
        <w:rPr>
          <w:rFonts w:eastAsiaTheme="minorHAnsi"/>
        </w:rPr>
        <w:t>)</w:t>
      </w:r>
      <w:r w:rsidR="00BD7637">
        <w:rPr>
          <w:rFonts w:eastAsiaTheme="minorHAnsi"/>
        </w:rPr>
        <w:t xml:space="preserve"> et y</w:t>
      </w:r>
      <w:r w:rsidR="00BD7637" w:rsidRPr="00371E14">
        <w:rPr>
          <w:rFonts w:eastAsiaTheme="minorHAnsi"/>
        </w:rPr>
        <w:t>(</w:t>
      </w:r>
      <w:r w:rsidR="00BD7637">
        <w:rPr>
          <w:rFonts w:eastAsiaTheme="minorHAnsi"/>
        </w:rPr>
        <w:t>t</w:t>
      </w:r>
      <w:r w:rsidR="00BD7637" w:rsidRPr="00371E14">
        <w:rPr>
          <w:rFonts w:eastAsiaTheme="minorHAnsi"/>
        </w:rPr>
        <w:t>)</w:t>
      </w:r>
      <w:r w:rsidRPr="001B3AAE">
        <w:rPr>
          <w:rFonts w:eastAsiaTheme="minorHAnsi"/>
        </w:rPr>
        <w:t>.</w:t>
      </w:r>
      <w:r>
        <w:rPr>
          <w:rFonts w:eastAsiaTheme="minorHAnsi"/>
        </w:rPr>
        <w:t xml:space="preserve"> </w:t>
      </w:r>
      <w:r w:rsidRPr="001B3AAE">
        <w:rPr>
          <w:rFonts w:eastAsiaTheme="minorHAnsi"/>
        </w:rPr>
        <w:t xml:space="preserve">Une première simulation est réalisée sans perturbation, c’est-à-dire avec </w:t>
      </w:r>
      <w:proofErr w:type="spellStart"/>
      <w:r w:rsidR="00BD7637">
        <w:rPr>
          <w:rFonts w:eastAsiaTheme="minorHAnsi"/>
        </w:rPr>
        <w:t>C</w:t>
      </w:r>
      <w:r w:rsidR="00BD7637" w:rsidRPr="00BD7637">
        <w:rPr>
          <w:rFonts w:eastAsiaTheme="minorHAnsi"/>
          <w:vertAlign w:val="subscript"/>
        </w:rPr>
        <w:t>f</w:t>
      </w:r>
      <w:proofErr w:type="spellEnd"/>
      <w:r w:rsidRPr="001B3AAE">
        <w:rPr>
          <w:rFonts w:eastAsiaTheme="minorHAnsi"/>
          <w:sz w:val="14"/>
        </w:rPr>
        <w:t xml:space="preserve"> </w:t>
      </w:r>
      <w:r w:rsidRPr="001B3AAE">
        <w:rPr>
          <w:rFonts w:eastAsiaTheme="minorHAnsi"/>
        </w:rPr>
        <w:t>= 0. La figure 22 représente alors</w:t>
      </w:r>
      <w:r>
        <w:rPr>
          <w:rFonts w:eastAsiaTheme="minorHAnsi"/>
        </w:rPr>
        <w:t xml:space="preserve"> </w:t>
      </w:r>
      <w:r w:rsidRPr="001B3AAE">
        <w:rPr>
          <w:rFonts w:eastAsiaTheme="minorHAnsi"/>
        </w:rPr>
        <w:t>l’écart simulé entre la trajectoire réelle et la trajectoire de consigne.</w:t>
      </w:r>
    </w:p>
    <w:p w:rsidR="001B3AAE" w:rsidRPr="00BD7637" w:rsidRDefault="00A01AE5" w:rsidP="00BD7637">
      <w:pPr>
        <w:pStyle w:val="Corrig"/>
        <w:rPr>
          <w:rFonts w:eastAsiaTheme="minorHAnsi"/>
        </w:rPr>
      </w:pPr>
      <w:r w:rsidRPr="00BD7637">
        <w:rPr>
          <w:rFonts w:eastAsiaTheme="minorHAnsi"/>
        </w:rPr>
        <w:t xml:space="preserve">Ecart : </w:t>
      </w:r>
      <m:oMath>
        <m:r>
          <w:rPr>
            <w:rFonts w:ascii="Cambria Math" w:eastAsiaTheme="minorHAnsi" w:hAnsi="Cambria Math"/>
          </w:rPr>
          <m:t>e</m:t>
        </m:r>
        <m:r>
          <m:rPr>
            <m:sty m:val="p"/>
          </m:rPr>
          <w:rPr>
            <w:rFonts w:ascii="Cambria Math" w:eastAsiaTheme="minorHAnsi" w:hAnsi="Cambria Math"/>
          </w:rPr>
          <m:t>(</m:t>
        </m:r>
        <m:r>
          <w:rPr>
            <w:rFonts w:ascii="Cambria Math" w:eastAsiaTheme="minorHAnsi" w:hAnsi="Cambria Math"/>
          </w:rPr>
          <m:t>t</m:t>
        </m:r>
        <m:r>
          <m:rPr>
            <m:sty m:val="p"/>
          </m:rPr>
          <w:rPr>
            <w:rFonts w:ascii="Cambria Math" w:eastAsiaTheme="minorHAnsi" w:hAnsi="Cambria Math"/>
          </w:rPr>
          <m:t>)=</m:t>
        </m:r>
        <m:rad>
          <m:radPr>
            <m:degHide m:val="on"/>
            <m:ctrlPr>
              <w:rPr>
                <w:rFonts w:ascii="Cambria Math" w:eastAsiaTheme="minorHAnsi" w:hAnsi="Cambria Math"/>
              </w:rPr>
            </m:ctrlPr>
          </m:radPr>
          <m:deg/>
          <m:e>
            <m:sSup>
              <m:sSupPr>
                <m:ctrlPr>
                  <w:rPr>
                    <w:rFonts w:ascii="Cambria Math" w:eastAsiaTheme="minorHAnsi" w:hAnsi="Cambria Math"/>
                  </w:rPr>
                </m:ctrlPr>
              </m:sSupPr>
              <m:e>
                <m:d>
                  <m:dPr>
                    <m:ctrlPr>
                      <w:rPr>
                        <w:rFonts w:ascii="Cambria Math" w:eastAsiaTheme="minorHAnsi" w:hAnsi="Cambria Math"/>
                      </w:rPr>
                    </m:ctrlPr>
                  </m:dPr>
                  <m:e>
                    <m:sSub>
                      <m:sSubPr>
                        <m:ctrlPr>
                          <w:rPr>
                            <w:rFonts w:ascii="Cambria Math" w:eastAsiaTheme="minorHAnsi" w:hAnsi="Cambria Math"/>
                          </w:rPr>
                        </m:ctrlPr>
                      </m:sSubPr>
                      <m:e>
                        <m:r>
                          <w:rPr>
                            <w:rFonts w:ascii="Cambria Math" w:eastAsiaTheme="minorHAnsi" w:hAnsi="Cambria Math"/>
                          </w:rPr>
                          <m:t>x</m:t>
                        </m:r>
                      </m:e>
                      <m:sub>
                        <m:r>
                          <w:rPr>
                            <w:rFonts w:ascii="Cambria Math" w:eastAsiaTheme="minorHAnsi" w:hAnsi="Cambria Math"/>
                          </w:rPr>
                          <m:t>c</m:t>
                        </m:r>
                      </m:sub>
                    </m:sSub>
                    <m:r>
                      <m:rPr>
                        <m:sty m:val="p"/>
                      </m:rPr>
                      <w:rPr>
                        <w:rFonts w:ascii="Cambria Math" w:eastAsiaTheme="minorHAnsi" w:hAnsi="Cambria Math"/>
                      </w:rPr>
                      <m:t>(</m:t>
                    </m:r>
                    <m:r>
                      <w:rPr>
                        <w:rFonts w:ascii="Cambria Math" w:eastAsiaTheme="minorHAnsi" w:hAnsi="Cambria Math"/>
                      </w:rPr>
                      <m:t>t</m:t>
                    </m:r>
                    <m:r>
                      <m:rPr>
                        <m:sty m:val="p"/>
                      </m:rPr>
                      <w:rPr>
                        <w:rFonts w:ascii="Cambria Math" w:eastAsiaTheme="minorHAnsi" w:hAnsi="Cambria Math"/>
                      </w:rPr>
                      <m:t>)-</m:t>
                    </m:r>
                    <m:r>
                      <w:rPr>
                        <w:rFonts w:ascii="Cambria Math" w:eastAsiaTheme="minorHAnsi" w:hAnsi="Cambria Math"/>
                      </w:rPr>
                      <m:t>x</m:t>
                    </m:r>
                    <m:r>
                      <m:rPr>
                        <m:sty m:val="p"/>
                      </m:rPr>
                      <w:rPr>
                        <w:rFonts w:ascii="Cambria Math" w:eastAsiaTheme="minorHAnsi" w:hAnsi="Cambria Math"/>
                      </w:rPr>
                      <m:t>(</m:t>
                    </m:r>
                    <m:r>
                      <w:rPr>
                        <w:rFonts w:ascii="Cambria Math" w:eastAsiaTheme="minorHAnsi" w:hAnsi="Cambria Math"/>
                      </w:rPr>
                      <m:t>t</m:t>
                    </m:r>
                    <m:r>
                      <m:rPr>
                        <m:sty m:val="p"/>
                      </m:rPr>
                      <w:rPr>
                        <w:rFonts w:ascii="Cambria Math" w:eastAsiaTheme="minorHAnsi" w:hAnsi="Cambria Math"/>
                      </w:rPr>
                      <m:t>)</m:t>
                    </m:r>
                  </m:e>
                </m:d>
              </m:e>
              <m:sup>
                <m:r>
                  <m:rPr>
                    <m:sty m:val="p"/>
                  </m:rPr>
                  <w:rPr>
                    <w:rFonts w:ascii="Cambria Math" w:eastAsiaTheme="minorHAnsi" w:hAnsi="Cambria Math"/>
                  </w:rPr>
                  <m:t>2</m:t>
                </m:r>
              </m:sup>
            </m:sSup>
            <m:r>
              <m:rPr>
                <m:sty m:val="p"/>
              </m:rPr>
              <w:rPr>
                <w:rFonts w:ascii="Cambria Math" w:eastAsiaTheme="minorHAnsi" w:hAnsi="Cambria Math"/>
              </w:rPr>
              <m:t>+</m:t>
            </m:r>
            <m:sSup>
              <m:sSupPr>
                <m:ctrlPr>
                  <w:rPr>
                    <w:rFonts w:ascii="Cambria Math" w:eastAsiaTheme="minorHAnsi" w:hAnsi="Cambria Math"/>
                  </w:rPr>
                </m:ctrlPr>
              </m:sSupPr>
              <m:e>
                <m:d>
                  <m:dPr>
                    <m:ctrlPr>
                      <w:rPr>
                        <w:rFonts w:ascii="Cambria Math" w:eastAsiaTheme="minorHAnsi" w:hAnsi="Cambria Math"/>
                      </w:rPr>
                    </m:ctrlPr>
                  </m:dPr>
                  <m:e>
                    <m:sSub>
                      <m:sSubPr>
                        <m:ctrlPr>
                          <w:rPr>
                            <w:rFonts w:ascii="Cambria Math" w:eastAsiaTheme="minorHAnsi" w:hAnsi="Cambria Math"/>
                          </w:rPr>
                        </m:ctrlPr>
                      </m:sSubPr>
                      <m:e>
                        <m:r>
                          <w:rPr>
                            <w:rFonts w:ascii="Cambria Math" w:eastAsiaTheme="minorHAnsi" w:hAnsi="Cambria Math"/>
                          </w:rPr>
                          <m:t>y</m:t>
                        </m:r>
                      </m:e>
                      <m:sub>
                        <m:r>
                          <w:rPr>
                            <w:rFonts w:ascii="Cambria Math" w:eastAsiaTheme="minorHAnsi" w:hAnsi="Cambria Math"/>
                          </w:rPr>
                          <m:t>c</m:t>
                        </m:r>
                      </m:sub>
                    </m:sSub>
                    <m:r>
                      <m:rPr>
                        <m:sty m:val="p"/>
                      </m:rPr>
                      <w:rPr>
                        <w:rFonts w:ascii="Cambria Math" w:eastAsiaTheme="minorHAnsi" w:hAnsi="Cambria Math"/>
                      </w:rPr>
                      <m:t>(</m:t>
                    </m:r>
                    <m:r>
                      <w:rPr>
                        <w:rFonts w:ascii="Cambria Math" w:eastAsiaTheme="minorHAnsi" w:hAnsi="Cambria Math"/>
                      </w:rPr>
                      <m:t>t</m:t>
                    </m:r>
                    <m:r>
                      <m:rPr>
                        <m:sty m:val="p"/>
                      </m:rPr>
                      <w:rPr>
                        <w:rFonts w:ascii="Cambria Math" w:eastAsiaTheme="minorHAnsi" w:hAnsi="Cambria Math"/>
                      </w:rPr>
                      <m:t>)-</m:t>
                    </m:r>
                    <m:r>
                      <w:rPr>
                        <w:rFonts w:ascii="Cambria Math" w:eastAsiaTheme="minorHAnsi" w:hAnsi="Cambria Math"/>
                      </w:rPr>
                      <m:t>y</m:t>
                    </m:r>
                    <m:r>
                      <m:rPr>
                        <m:sty m:val="p"/>
                      </m:rPr>
                      <w:rPr>
                        <w:rFonts w:ascii="Cambria Math" w:eastAsiaTheme="minorHAnsi" w:hAnsi="Cambria Math"/>
                      </w:rPr>
                      <m:t>(</m:t>
                    </m:r>
                    <m:r>
                      <w:rPr>
                        <w:rFonts w:ascii="Cambria Math" w:eastAsiaTheme="minorHAnsi" w:hAnsi="Cambria Math"/>
                      </w:rPr>
                      <m:t>t</m:t>
                    </m:r>
                    <m:r>
                      <m:rPr>
                        <m:sty m:val="p"/>
                      </m:rPr>
                      <w:rPr>
                        <w:rFonts w:ascii="Cambria Math" w:eastAsiaTheme="minorHAnsi" w:hAnsi="Cambria Math"/>
                      </w:rPr>
                      <m:t>)</m:t>
                    </m:r>
                  </m:e>
                </m:d>
              </m:e>
              <m:sup>
                <m:r>
                  <m:rPr>
                    <m:sty m:val="p"/>
                  </m:rPr>
                  <w:rPr>
                    <w:rFonts w:ascii="Cambria Math" w:eastAsiaTheme="minorHAnsi" w:hAnsi="Cambria Math"/>
                  </w:rPr>
                  <m:t>2</m:t>
                </m:r>
              </m:sup>
            </m:sSup>
          </m:e>
        </m:rad>
      </m:oMath>
    </w:p>
    <w:p w:rsidR="001B3AAE" w:rsidRDefault="001B3AAE" w:rsidP="001B3AAE">
      <w:pPr>
        <w:pStyle w:val="Question"/>
        <w:rPr>
          <w:rFonts w:eastAsiaTheme="minorHAnsi"/>
        </w:rPr>
      </w:pPr>
      <w:r w:rsidRPr="001B3AAE">
        <w:rPr>
          <w:rFonts w:eastAsiaTheme="minorHAnsi"/>
        </w:rPr>
        <w:t>Conclure quant au respect de l’exigence 1.1.1.</w:t>
      </w:r>
    </w:p>
    <w:p w:rsidR="001B3AAE" w:rsidRPr="00BD7637" w:rsidRDefault="00A01AE5" w:rsidP="00BD7637">
      <w:pPr>
        <w:pStyle w:val="Corrig"/>
      </w:pPr>
      <w:r w:rsidRPr="00BD7637">
        <w:t>L’exigence est respectée car à chaque arrêt (t=2,4 s ; t = 4,8 s ; t &gt; 9 s) l’écart est inférieur à 1 cm.</w:t>
      </w:r>
    </w:p>
    <w:p w:rsidR="001B3AAE" w:rsidRDefault="001B3AAE" w:rsidP="001B3AAE">
      <w:pPr>
        <w:pStyle w:val="Question"/>
        <w:rPr>
          <w:rFonts w:eastAsiaTheme="minorHAnsi"/>
        </w:rPr>
      </w:pPr>
      <w:r w:rsidRPr="001B3AAE">
        <w:rPr>
          <w:rFonts w:eastAsiaTheme="minorHAnsi"/>
        </w:rPr>
        <w:t>Conclure quant au respect de l’exigence 1.1.1 dans ce cas. Proposer une solution technologique permettant de satisfaire l’exigence de précision de positionnement.</w:t>
      </w:r>
    </w:p>
    <w:p w:rsidR="001B3AAE" w:rsidRPr="00BD7637" w:rsidRDefault="00A01AE5" w:rsidP="00BD7637">
      <w:pPr>
        <w:pStyle w:val="Corrig"/>
      </w:pPr>
      <w:r w:rsidRPr="00BD7637">
        <w:t>L’exigence n’est pas respectée car l’écart (à l’arrêt ou non) est constamment supérieur à 1 cm.</w:t>
      </w:r>
      <w:r w:rsidR="00A1031F" w:rsidRPr="00BD7637">
        <w:t xml:space="preserve"> Il faut diminuer les frottements (choisir des éléments technologique ayant peu de frottements pour réaliser les différentes liaisons pivot rouleau-roue et roue-châssis ? roulements à billes).</w:t>
      </w:r>
    </w:p>
    <w:p w:rsidR="001B3AAE" w:rsidRDefault="001B3AAE" w:rsidP="001B3AAE">
      <w:pPr>
        <w:pStyle w:val="Titre1"/>
      </w:pPr>
      <w:r w:rsidRPr="001B3AAE">
        <w:t>Conclusion</w:t>
      </w:r>
    </w:p>
    <w:p w:rsidR="001B3AAE" w:rsidRDefault="001B3AAE" w:rsidP="001B3AAE">
      <w:pPr>
        <w:pStyle w:val="Question"/>
      </w:pPr>
      <w:r w:rsidRPr="001B3AAE">
        <w:t>Conclure vis-à-vis de l’étude menée sur l’utilisation et l’intérêt de la base TC200 dans l’application</w:t>
      </w:r>
      <w:r>
        <w:t xml:space="preserve"> </w:t>
      </w:r>
      <w:r w:rsidRPr="001B3AAE">
        <w:t>demandée. Expliquer également pourquoi une précision de positionnement de 1 cm de la base TC200 est suffisante</w:t>
      </w:r>
      <w:r>
        <w:t xml:space="preserve"> </w:t>
      </w:r>
      <w:r w:rsidRPr="001B3AAE">
        <w:t>pour le vissage de vis d’un diamètre variable de 0,4 à 2 cm.</w:t>
      </w:r>
    </w:p>
    <w:p w:rsidR="00A1031F" w:rsidRPr="00BD7637" w:rsidRDefault="00A1031F" w:rsidP="00BD7637">
      <w:pPr>
        <w:pStyle w:val="Corrig"/>
      </w:pPr>
      <w:r w:rsidRPr="00BD7637">
        <w:t>Les trois degrés de liberté peuvent être contrôlés indépendamment ce qui permet de répondre à l’exigence d’évitement.</w:t>
      </w:r>
    </w:p>
    <w:p w:rsidR="00A1031F" w:rsidRPr="00BD7637" w:rsidRDefault="00A1031F" w:rsidP="00BD7637">
      <w:pPr>
        <w:pStyle w:val="Corrig"/>
      </w:pPr>
      <w:r w:rsidRPr="00BD7637">
        <w:t xml:space="preserve">Le TC200 porte un bras robotisé </w:t>
      </w:r>
      <w:proofErr w:type="spellStart"/>
      <w:r w:rsidRPr="00BD7637">
        <w:t>visseur</w:t>
      </w:r>
      <w:proofErr w:type="spellEnd"/>
      <w:r w:rsidRPr="00BD7637">
        <w:t xml:space="preserve"> qui compense facilement l’erreur de positionnement de la base.</w:t>
      </w:r>
    </w:p>
    <w:sectPr w:rsidR="00A1031F" w:rsidRPr="00BD7637" w:rsidSect="007B5B67">
      <w:headerReference w:type="even" r:id="rId18"/>
      <w:headerReference w:type="default" r:id="rId19"/>
      <w:footerReference w:type="even" r:id="rId20"/>
      <w:footerReference w:type="default" r:id="rId21"/>
      <w:headerReference w:type="first" r:id="rId22"/>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062E" w:rsidRDefault="001C062E" w:rsidP="007B5B67">
      <w:pPr>
        <w:spacing w:after="0" w:line="240" w:lineRule="auto"/>
      </w:pPr>
      <w:r>
        <w:separator/>
      </w:r>
    </w:p>
    <w:p w:rsidR="001C062E" w:rsidRDefault="001C062E"/>
  </w:endnote>
  <w:endnote w:type="continuationSeparator" w:id="0">
    <w:p w:rsidR="001C062E" w:rsidRDefault="001C062E" w:rsidP="007B5B67">
      <w:pPr>
        <w:spacing w:after="0" w:line="240" w:lineRule="auto"/>
      </w:pPr>
      <w:r>
        <w:continuationSeparator/>
      </w:r>
    </w:p>
    <w:p w:rsidR="001C062E" w:rsidRDefault="001C062E"/>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Quicksand Book">
    <w:altName w:val="Times New Roman"/>
    <w:panose1 w:val="00000000000000000000"/>
    <w:charset w:val="00"/>
    <w:family w:val="roman"/>
    <w:notTrueType/>
    <w:pitch w:val="variable"/>
    <w:sig w:usb0="00000001" w:usb1="00000008" w:usb2="00000000" w:usb3="00000000" w:csb0="00000111" w:csb1="00000000"/>
  </w:font>
  <w:font w:name="Calibri Light">
    <w:panose1 w:val="020F0302020204030204"/>
    <w:charset w:val="00"/>
    <w:family w:val="swiss"/>
    <w:pitch w:val="variable"/>
    <w:sig w:usb0="A00002EF" w:usb1="4000207B" w:usb2="00000000" w:usb3="00000000" w:csb0="0000019F" w:csb1="00000000"/>
  </w:font>
  <w:font w:name="Quicksand Bold">
    <w:altName w:val="Arial"/>
    <w:panose1 w:val="00000000000000000000"/>
    <w:charset w:val="00"/>
    <w:family w:val="modern"/>
    <w:notTrueType/>
    <w:pitch w:val="variable"/>
    <w:sig w:usb0="00000001" w:usb1="00000008" w:usb2="00000000" w:usb3="00000000" w:csb0="00000011" w:csb1="00000000"/>
  </w:font>
  <w:font w:name="LMRoman10-BoldItalic-Identity-H">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MRoman6-Regular-Identity-H">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LMRoman10-Regular-Identity-H">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CB" w:rsidRDefault="00244ECB">
    <w:pPr>
      <w:pStyle w:val="Pieddepage"/>
    </w:pPr>
  </w:p>
  <w:p w:rsidR="00244ECB" w:rsidRDefault="00244EC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CB" w:rsidRPr="00AB2F10" w:rsidRDefault="00244ECB" w:rsidP="00182E08">
    <w:pPr>
      <w:pStyle w:val="Pieddepage"/>
      <w:tabs>
        <w:tab w:val="clear" w:pos="4536"/>
        <w:tab w:val="clear" w:pos="9072"/>
        <w:tab w:val="left" w:pos="709"/>
        <w:tab w:val="center" w:pos="4962"/>
        <w:tab w:val="right" w:pos="10466"/>
      </w:tabs>
      <w:ind w:firstLine="708"/>
      <w:rPr>
        <w:sz w:val="12"/>
        <w:szCs w:val="12"/>
      </w:rPr>
    </w:pPr>
  </w:p>
  <w:p w:rsidR="00244ECB" w:rsidRPr="004D074E" w:rsidRDefault="00244ECB" w:rsidP="00AB2F10">
    <w:pPr>
      <w:pStyle w:val="Pieddepage"/>
      <w:pBdr>
        <w:top w:val="single" w:sz="4" w:space="4" w:color="auto"/>
      </w:pBdr>
      <w:tabs>
        <w:tab w:val="clear" w:pos="4536"/>
        <w:tab w:val="clear" w:pos="9072"/>
        <w:tab w:val="left" w:pos="709"/>
        <w:tab w:val="center" w:pos="4962"/>
        <w:tab w:val="right" w:pos="10466"/>
      </w:tabs>
      <w:ind w:firstLine="708"/>
      <w:rPr>
        <w:sz w:val="20"/>
        <w:szCs w:val="20"/>
      </w:rPr>
    </w:pPr>
    <w:r w:rsidRPr="00317C81">
      <w:rPr>
        <w:rFonts w:ascii="Quicksand Bold" w:hAnsi="Quicksand Bold"/>
        <w:noProof/>
        <w:sz w:val="20"/>
        <w:szCs w:val="20"/>
        <w:lang w:eastAsia="fr-FR"/>
      </w:rPr>
      <w:drawing>
        <wp:anchor distT="0" distB="0" distL="114300" distR="114300" simplePos="0" relativeHeight="251658240" behindDoc="0" locked="0" layoutInCell="1" allowOverlap="1">
          <wp:simplePos x="0" y="0"/>
          <wp:positionH relativeFrom="margin">
            <wp:posOffset>0</wp:posOffset>
          </wp:positionH>
          <wp:positionV relativeFrom="paragraph">
            <wp:posOffset>4445</wp:posOffset>
          </wp:positionV>
          <wp:extent cx="382701" cy="428625"/>
          <wp:effectExtent l="0" t="0" r="0" b="0"/>
          <wp:wrapNone/>
          <wp:docPr id="3" name="Image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a:hlinkClick r:id="rId1"/>
                  </pic:cNvPr>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82701" cy="428625"/>
                  </a:xfrm>
                  <a:prstGeom prst="rect">
                    <a:avLst/>
                  </a:prstGeom>
                </pic:spPr>
              </pic:pic>
            </a:graphicData>
          </a:graphic>
        </wp:anchor>
      </w:drawing>
    </w:r>
    <w:hyperlink r:id="rId3" w:history="1">
      <w:r w:rsidRPr="00317C81">
        <w:rPr>
          <w:rStyle w:val="Lienhypertexte"/>
          <w:rFonts w:ascii="Quicksand Bold" w:hAnsi="Quicksand Bold"/>
          <w:color w:val="auto"/>
          <w:sz w:val="20"/>
          <w:szCs w:val="20"/>
          <w:u w:val="none"/>
        </w:rPr>
        <w:t>Union des Professeurs de Sciences et Techniques Industrielles</w:t>
      </w:r>
    </w:hyperlink>
    <w:r w:rsidRPr="004D074E">
      <w:rPr>
        <w:sz w:val="20"/>
        <w:szCs w:val="20"/>
      </w:rPr>
      <w:tab/>
    </w:r>
    <w:r w:rsidRPr="004D074E">
      <w:rPr>
        <w:rFonts w:ascii="Quicksand Book" w:hAnsi="Quicksand Book"/>
        <w:sz w:val="20"/>
        <w:szCs w:val="20"/>
      </w:rPr>
      <w:t xml:space="preserve">Page </w:t>
    </w:r>
    <w:r w:rsidR="00F95C4E" w:rsidRPr="004D074E">
      <w:rPr>
        <w:rFonts w:ascii="Quicksand Bold" w:hAnsi="Quicksand Bold"/>
        <w:b/>
        <w:bCs/>
        <w:sz w:val="20"/>
        <w:szCs w:val="20"/>
      </w:rPr>
      <w:fldChar w:fldCharType="begin"/>
    </w:r>
    <w:r w:rsidRPr="004D074E">
      <w:rPr>
        <w:rFonts w:ascii="Quicksand Bold" w:hAnsi="Quicksand Bold"/>
        <w:b/>
        <w:bCs/>
        <w:sz w:val="20"/>
        <w:szCs w:val="20"/>
      </w:rPr>
      <w:instrText>PAGE  \* Arabic  \* MERGEFORMAT</w:instrText>
    </w:r>
    <w:r w:rsidR="00F95C4E" w:rsidRPr="004D074E">
      <w:rPr>
        <w:rFonts w:ascii="Quicksand Bold" w:hAnsi="Quicksand Bold"/>
        <w:b/>
        <w:bCs/>
        <w:sz w:val="20"/>
        <w:szCs w:val="20"/>
      </w:rPr>
      <w:fldChar w:fldCharType="separate"/>
    </w:r>
    <w:r w:rsidR="005A04BE">
      <w:rPr>
        <w:rFonts w:ascii="Quicksand Bold" w:hAnsi="Quicksand Bold"/>
        <w:b/>
        <w:bCs/>
        <w:noProof/>
        <w:sz w:val="20"/>
        <w:szCs w:val="20"/>
      </w:rPr>
      <w:t>13</w:t>
    </w:r>
    <w:r w:rsidR="00F95C4E" w:rsidRPr="004D074E">
      <w:rPr>
        <w:rFonts w:ascii="Quicksand Bold" w:hAnsi="Quicksand Bold"/>
        <w:b/>
        <w:bCs/>
        <w:sz w:val="20"/>
        <w:szCs w:val="20"/>
      </w:rPr>
      <w:fldChar w:fldCharType="end"/>
    </w:r>
    <w:r w:rsidRPr="004D074E">
      <w:rPr>
        <w:rFonts w:ascii="Quicksand Book" w:hAnsi="Quicksand Book"/>
        <w:sz w:val="20"/>
        <w:szCs w:val="20"/>
      </w:rPr>
      <w:t xml:space="preserve"> </w:t>
    </w:r>
  </w:p>
  <w:p w:rsidR="00244ECB" w:rsidRPr="007A6664" w:rsidRDefault="00244ECB" w:rsidP="007A6664">
    <w:pPr>
      <w:pStyle w:val="Pieddepage"/>
      <w:pBdr>
        <w:top w:val="single" w:sz="4" w:space="4" w:color="auto"/>
      </w:pBdr>
      <w:tabs>
        <w:tab w:val="clear" w:pos="4536"/>
        <w:tab w:val="clear" w:pos="9072"/>
        <w:tab w:val="left" w:pos="709"/>
        <w:tab w:val="center" w:pos="4962"/>
        <w:tab w:val="right" w:pos="10466"/>
      </w:tabs>
      <w:ind w:firstLine="708"/>
      <w:rPr>
        <w:sz w:val="20"/>
        <w:szCs w:val="20"/>
      </w:rPr>
    </w:pPr>
    <w:r>
      <w:rPr>
        <w:rFonts w:ascii="Quicksand Book" w:hAnsi="Quicksand Book"/>
        <w:sz w:val="20"/>
        <w:szCs w:val="20"/>
      </w:rPr>
      <w:tab/>
    </w:r>
    <w:r w:rsidRPr="004D074E">
      <w:rPr>
        <w:rFonts w:ascii="Quicksand Book" w:hAnsi="Quicksand Book"/>
        <w:sz w:val="20"/>
        <w:szCs w:val="20"/>
      </w:rPr>
      <w:t>©UPSTI - Toute reproduction interdite sans l'autorisation de l'UPSTI</w:t>
    </w:r>
    <w:r w:rsidRPr="004D074E">
      <w:rPr>
        <w:rFonts w:ascii="Quicksand Book" w:hAnsi="Quicksand Book"/>
      </w:rPr>
      <w:tab/>
    </w:r>
    <w:r w:rsidRPr="004D074E">
      <w:rPr>
        <w:rFonts w:ascii="Quicksand Book" w:hAnsi="Quicksand Book"/>
        <w:sz w:val="20"/>
        <w:szCs w:val="20"/>
      </w:rPr>
      <w:t xml:space="preserve">sur </w:t>
    </w:r>
    <w:fldSimple w:instr="NUMPAGES  \* Arabic  \* MERGEFORMAT">
      <w:r w:rsidR="005A04BE" w:rsidRPr="005A04BE">
        <w:rPr>
          <w:rFonts w:ascii="Quicksand Bold" w:hAnsi="Quicksand Bold"/>
          <w:b/>
          <w:bCs/>
          <w:noProof/>
          <w:sz w:val="20"/>
          <w:szCs w:val="20"/>
        </w:rPr>
        <w:t>13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062E" w:rsidRDefault="001C062E" w:rsidP="007B5B67">
      <w:pPr>
        <w:spacing w:after="0" w:line="240" w:lineRule="auto"/>
      </w:pPr>
      <w:r>
        <w:separator/>
      </w:r>
    </w:p>
    <w:p w:rsidR="001C062E" w:rsidRDefault="001C062E"/>
  </w:footnote>
  <w:footnote w:type="continuationSeparator" w:id="0">
    <w:p w:rsidR="001C062E" w:rsidRDefault="001C062E" w:rsidP="007B5B67">
      <w:pPr>
        <w:spacing w:after="0" w:line="240" w:lineRule="auto"/>
      </w:pPr>
      <w:r>
        <w:continuationSeparator/>
      </w:r>
    </w:p>
    <w:p w:rsidR="001C062E" w:rsidRDefault="001C062E"/>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CB" w:rsidRDefault="00F95C4E">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967626" o:spid="_x0000_s2059" type="#_x0000_t75" style="position:absolute;margin-left:0;margin-top:0;width:522.65pt;height:518.1pt;z-index:-251656192;mso-position-horizontal:center;mso-position-horizontal-relative:margin;mso-position-vertical:center;mso-position-vertical-relative:margin" o:allowincell="f">
          <v:imagedata r:id="rId1" o:title="FiligraneUPSTICorriges"/>
          <w10:wrap anchorx="margin" anchory="margin"/>
        </v:shape>
      </w:pict>
    </w:r>
  </w:p>
  <w:p w:rsidR="00244ECB" w:rsidRDefault="00244EC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CB" w:rsidRPr="00CA0A82" w:rsidRDefault="00F95C4E" w:rsidP="00182E08">
    <w:pPr>
      <w:pStyle w:val="En-tte"/>
      <w:pBdr>
        <w:bottom w:val="single" w:sz="4" w:space="1" w:color="auto"/>
      </w:pBdr>
      <w:tabs>
        <w:tab w:val="clear" w:pos="4536"/>
        <w:tab w:val="clear" w:pos="9072"/>
        <w:tab w:val="center" w:pos="5245"/>
        <w:tab w:val="right" w:pos="10466"/>
      </w:tabs>
      <w:rPr>
        <w:rFonts w:ascii="Quicksand Book" w:hAnsi="Quicksand Book"/>
        <w:lang w:val="en-US"/>
      </w:rPr>
    </w:pPr>
    <w:r w:rsidRPr="00F95C4E">
      <w:rPr>
        <w:rStyle w:val="UPSTIEn-tteC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967627" o:spid="_x0000_s2060" type="#_x0000_t75" style="position:absolute;margin-left:0;margin-top:0;width:522.65pt;height:518.1pt;z-index:-251655168;mso-position-horizontal:center;mso-position-horizontal-relative:margin;mso-position-vertical:center;mso-position-vertical-relative:margin" o:allowincell="f">
          <v:imagedata r:id="rId1" o:title="FiligraneUPSTICorriges"/>
          <w10:wrap anchorx="margin" anchory="margin"/>
        </v:shape>
      </w:pict>
    </w:r>
    <w:r w:rsidR="00244ECB" w:rsidRPr="00CA0A82">
      <w:rPr>
        <w:rStyle w:val="UPSTIEn-tteCar"/>
        <w:lang w:val="en-US"/>
      </w:rPr>
      <w:t>CCINP - TSI - S2I</w:t>
    </w:r>
    <w:r w:rsidR="00244ECB" w:rsidRPr="00CA0A82">
      <w:rPr>
        <w:rFonts w:ascii="Quicksand Book" w:hAnsi="Quicksand Book"/>
        <w:lang w:val="en-US"/>
      </w:rPr>
      <w:t xml:space="preserve"> </w:t>
    </w:r>
    <w:r w:rsidR="00244ECB" w:rsidRPr="00CA0A82">
      <w:rPr>
        <w:rFonts w:ascii="Quicksand Book" w:hAnsi="Quicksand Book"/>
        <w:lang w:val="en-US"/>
      </w:rPr>
      <w:tab/>
    </w:r>
    <w:r w:rsidR="00244ECB" w:rsidRPr="00CA0A82">
      <w:rPr>
        <w:rStyle w:val="UPSTIEn-tteCar"/>
        <w:lang w:val="en-US"/>
      </w:rPr>
      <w:t>Base TC200 Tecdron</w:t>
    </w:r>
    <w:r w:rsidR="00244ECB" w:rsidRPr="00CA0A82">
      <w:rPr>
        <w:rFonts w:ascii="Quicksand Book" w:hAnsi="Quicksand Book"/>
        <w:lang w:val="en-US"/>
      </w:rPr>
      <w:t xml:space="preserve"> </w:t>
    </w:r>
    <w:r w:rsidR="00244ECB" w:rsidRPr="00CA0A82">
      <w:rPr>
        <w:rFonts w:ascii="Quicksand Book" w:hAnsi="Quicksand Book"/>
        <w:lang w:val="en-US"/>
      </w:rPr>
      <w:tab/>
    </w:r>
    <w:r w:rsidR="00244ECB" w:rsidRPr="00CA0A82">
      <w:rPr>
        <w:rStyle w:val="UPSTIEn-tteCar"/>
        <w:lang w:val="en-US"/>
      </w:rPr>
      <w:t>Session 2021</w:t>
    </w:r>
  </w:p>
  <w:p w:rsidR="00244ECB" w:rsidRPr="00CA0A82" w:rsidRDefault="00244ECB" w:rsidP="00AB2F10">
    <w:pPr>
      <w:spacing w:after="0"/>
      <w:rPr>
        <w:sz w:val="12"/>
        <w:szCs w:val="12"/>
        <w:lang w:val="en-U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CB" w:rsidRDefault="00F95C4E">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967625" o:spid="_x0000_s2058" type="#_x0000_t75" style="position:absolute;margin-left:0;margin-top:0;width:522.65pt;height:518.1pt;z-index:-251657216;mso-position-horizontal:center;mso-position-horizontal-relative:margin;mso-position-vertical:center;mso-position-vertical-relative:margin" o:allowincell="f">
          <v:imagedata r:id="rId1" o:title="FiligraneUPSTICorriges"/>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01E09"/>
    <w:multiLevelType w:val="hybridMultilevel"/>
    <w:tmpl w:val="032852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6496770"/>
    <w:multiLevelType w:val="hybridMultilevel"/>
    <w:tmpl w:val="FE22E3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76E0B02"/>
    <w:multiLevelType w:val="hybridMultilevel"/>
    <w:tmpl w:val="F3A8FB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7D85CFF"/>
    <w:multiLevelType w:val="multilevel"/>
    <w:tmpl w:val="EDE29F3A"/>
    <w:lvl w:ilvl="0">
      <w:start w:val="1"/>
      <w:numFmt w:val="upperRoman"/>
      <w:suff w:val="space"/>
      <w:lvlText w:val="%1 -"/>
      <w:lvlJc w:val="left"/>
      <w:pPr>
        <w:ind w:left="357" w:hanging="357"/>
      </w:pPr>
      <w:rPr>
        <w:rFonts w:hint="default"/>
      </w:rPr>
    </w:lvl>
    <w:lvl w:ilvl="1">
      <w:start w:val="1"/>
      <w:numFmt w:val="decimal"/>
      <w:suff w:val="space"/>
      <w:lvlText w:val="%1.%2 -"/>
      <w:lvlJc w:val="left"/>
      <w:pPr>
        <w:ind w:left="357" w:hanging="357"/>
      </w:pPr>
      <w:rPr>
        <w:rFonts w:hint="default"/>
      </w:rPr>
    </w:lvl>
    <w:lvl w:ilvl="2">
      <w:start w:val="1"/>
      <w:numFmt w:val="decimal"/>
      <w:suff w:val="space"/>
      <w:lvlText w:val="%1.%2.%3 -"/>
      <w:lvlJc w:val="left"/>
      <w:pPr>
        <w:ind w:left="357" w:hanging="357"/>
      </w:pPr>
      <w:rPr>
        <w:rFonts w:hint="default"/>
      </w:rPr>
    </w:lvl>
    <w:lvl w:ilvl="3">
      <w:start w:val="1"/>
      <w:numFmt w:val="decimal"/>
      <w:suff w:val="space"/>
      <w:lvlText w:val="%1.%2.%3.%4 -"/>
      <w:lvlJc w:val="left"/>
      <w:pPr>
        <w:ind w:left="357" w:hanging="357"/>
      </w:pPr>
      <w:rPr>
        <w:rFonts w:hint="default"/>
      </w:rPr>
    </w:lvl>
    <w:lvl w:ilvl="4">
      <w:start w:val="1"/>
      <w:numFmt w:val="decimal"/>
      <w:suff w:val="space"/>
      <w:lvlText w:val="%1.%2.%3.%4.%5 -"/>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4">
    <w:nsid w:val="59B40536"/>
    <w:multiLevelType w:val="hybridMultilevel"/>
    <w:tmpl w:val="5288B3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5AB3591F"/>
    <w:multiLevelType w:val="multilevel"/>
    <w:tmpl w:val="368E6EC8"/>
    <w:lvl w:ilvl="0">
      <w:start w:val="1"/>
      <w:numFmt w:val="upperRoman"/>
      <w:pStyle w:val="Titre1"/>
      <w:suff w:val="space"/>
      <w:lvlText w:val="%1 -"/>
      <w:lvlJc w:val="left"/>
      <w:pPr>
        <w:ind w:left="357" w:hanging="357"/>
      </w:pPr>
      <w:rPr>
        <w:rFonts w:hint="default"/>
      </w:rPr>
    </w:lvl>
    <w:lvl w:ilvl="1">
      <w:start w:val="1"/>
      <w:numFmt w:val="decimal"/>
      <w:pStyle w:val="Titre2"/>
      <w:suff w:val="space"/>
      <w:lvlText w:val="%1.%2 -"/>
      <w:lvlJc w:val="left"/>
      <w:pPr>
        <w:ind w:left="357" w:hanging="357"/>
      </w:pPr>
      <w:rPr>
        <w:rFonts w:hint="default"/>
      </w:rPr>
    </w:lvl>
    <w:lvl w:ilvl="2">
      <w:start w:val="1"/>
      <w:numFmt w:val="lowerLetter"/>
      <w:pStyle w:val="Titre3"/>
      <w:suff w:val="space"/>
      <w:lvlText w:val="%1.%2.%3 -"/>
      <w:lvlJc w:val="left"/>
      <w:pPr>
        <w:ind w:left="357" w:hanging="357"/>
      </w:pPr>
      <w:rPr>
        <w:rFonts w:hint="default"/>
      </w:rPr>
    </w:lvl>
    <w:lvl w:ilvl="3">
      <w:start w:val="1"/>
      <w:numFmt w:val="lowerRoman"/>
      <w:pStyle w:val="Titre4"/>
      <w:suff w:val="space"/>
      <w:lvlText w:val="%1.%2.%3.%4 -"/>
      <w:lvlJc w:val="left"/>
      <w:pPr>
        <w:ind w:left="357" w:hanging="357"/>
      </w:pPr>
      <w:rPr>
        <w:rFonts w:hint="default"/>
      </w:rPr>
    </w:lvl>
    <w:lvl w:ilvl="4">
      <w:start w:val="1"/>
      <w:numFmt w:val="decimal"/>
      <w:pStyle w:val="Titre5"/>
      <w:suff w:val="space"/>
      <w:lvlText w:val="%1.%2.%3.%4.%5 -"/>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6">
    <w:nsid w:val="5F4A6D07"/>
    <w:multiLevelType w:val="hybridMultilevel"/>
    <w:tmpl w:val="04FCB4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3BE311D"/>
    <w:multiLevelType w:val="hybridMultilevel"/>
    <w:tmpl w:val="F0A22510"/>
    <w:lvl w:ilvl="0" w:tplc="43CA2A0E">
      <w:start w:val="1"/>
      <w:numFmt w:val="decimal"/>
      <w:pStyle w:val="Question"/>
      <w:lvlText w:val="Question %1"/>
      <w:lvlJc w:val="left"/>
      <w:pPr>
        <w:tabs>
          <w:tab w:val="num" w:pos="1247"/>
        </w:tabs>
        <w:ind w:left="1247" w:hanging="124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nsid w:val="6AE65929"/>
    <w:multiLevelType w:val="multilevel"/>
    <w:tmpl w:val="3722A440"/>
    <w:lvl w:ilvl="0">
      <w:start w:val="1"/>
      <w:numFmt w:val="upperRoman"/>
      <w:lvlText w:val="%1 - "/>
      <w:lvlJc w:val="left"/>
      <w:pPr>
        <w:ind w:left="357" w:hanging="357"/>
      </w:pPr>
      <w:rPr>
        <w:rFonts w:hint="default"/>
      </w:rPr>
    </w:lvl>
    <w:lvl w:ilvl="1">
      <w:start w:val="1"/>
      <w:numFmt w:val="decimal"/>
      <w:lvlText w:val="%1.%2 - "/>
      <w:lvlJc w:val="left"/>
      <w:pPr>
        <w:ind w:left="357" w:hanging="357"/>
      </w:pPr>
      <w:rPr>
        <w:rFonts w:hint="default"/>
      </w:rPr>
    </w:lvl>
    <w:lvl w:ilvl="2">
      <w:start w:val="1"/>
      <w:numFmt w:val="decimal"/>
      <w:lvlText w:val="%1.%2.%3 - "/>
      <w:lvlJc w:val="left"/>
      <w:pPr>
        <w:ind w:left="357" w:hanging="357"/>
      </w:pPr>
      <w:rPr>
        <w:rFonts w:hint="default"/>
      </w:rPr>
    </w:lvl>
    <w:lvl w:ilvl="3">
      <w:start w:val="1"/>
      <w:numFmt w:val="decimal"/>
      <w:lvlText w:val="%1.%2.%3.%4 - "/>
      <w:lvlJc w:val="left"/>
      <w:pPr>
        <w:ind w:left="357" w:hanging="357"/>
      </w:pPr>
      <w:rPr>
        <w:rFonts w:hint="default"/>
      </w:rPr>
    </w:lvl>
    <w:lvl w:ilvl="4">
      <w:start w:val="1"/>
      <w:numFmt w:val="decimal"/>
      <w:lvlText w:val="%1.%2.%3.%4.%5 - "/>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9">
    <w:nsid w:val="728E0565"/>
    <w:multiLevelType w:val="multilevel"/>
    <w:tmpl w:val="3722A440"/>
    <w:lvl w:ilvl="0">
      <w:start w:val="1"/>
      <w:numFmt w:val="upperRoman"/>
      <w:lvlText w:val="%1 - "/>
      <w:lvlJc w:val="left"/>
      <w:pPr>
        <w:ind w:left="357" w:hanging="357"/>
      </w:pPr>
      <w:rPr>
        <w:rFonts w:hint="default"/>
      </w:rPr>
    </w:lvl>
    <w:lvl w:ilvl="1">
      <w:start w:val="1"/>
      <w:numFmt w:val="decimal"/>
      <w:lvlText w:val="%1.%2 - "/>
      <w:lvlJc w:val="left"/>
      <w:pPr>
        <w:ind w:left="357" w:hanging="357"/>
      </w:pPr>
      <w:rPr>
        <w:rFonts w:hint="default"/>
      </w:rPr>
    </w:lvl>
    <w:lvl w:ilvl="2">
      <w:start w:val="1"/>
      <w:numFmt w:val="decimal"/>
      <w:lvlText w:val="%1.%2.%3 - "/>
      <w:lvlJc w:val="left"/>
      <w:pPr>
        <w:ind w:left="357" w:hanging="357"/>
      </w:pPr>
      <w:rPr>
        <w:rFonts w:hint="default"/>
      </w:rPr>
    </w:lvl>
    <w:lvl w:ilvl="3">
      <w:start w:val="1"/>
      <w:numFmt w:val="decimal"/>
      <w:lvlText w:val="%1.%2.%3.%4 - "/>
      <w:lvlJc w:val="left"/>
      <w:pPr>
        <w:ind w:left="357" w:hanging="357"/>
      </w:pPr>
      <w:rPr>
        <w:rFonts w:hint="default"/>
      </w:rPr>
    </w:lvl>
    <w:lvl w:ilvl="4">
      <w:start w:val="1"/>
      <w:numFmt w:val="decimal"/>
      <w:lvlText w:val="%1.%2.%3.%4.%5 - "/>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num w:numId="1">
    <w:abstractNumId w:val="7"/>
  </w:num>
  <w:num w:numId="2">
    <w:abstractNumId w:val="5"/>
  </w:num>
  <w:num w:numId="3">
    <w:abstractNumId w:val="8"/>
  </w:num>
  <w:num w:numId="4">
    <w:abstractNumId w:val="9"/>
  </w:num>
  <w:num w:numId="5">
    <w:abstractNumId w:val="3"/>
  </w:num>
  <w:num w:numId="6">
    <w:abstractNumId w:val="5"/>
  </w:num>
  <w:num w:numId="7">
    <w:abstractNumId w:val="5"/>
  </w:num>
  <w:num w:numId="8">
    <w:abstractNumId w:val="2"/>
  </w:num>
  <w:num w:numId="9">
    <w:abstractNumId w:val="6"/>
  </w:num>
  <w:num w:numId="10">
    <w:abstractNumId w:val="5"/>
  </w:num>
  <w:num w:numId="11">
    <w:abstractNumId w:val="0"/>
  </w:num>
  <w:num w:numId="12">
    <w:abstractNumId w:val="4"/>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hdrShapeDefaults>
    <o:shapedefaults v:ext="edit" spidmax="12290"/>
    <o:shapelayout v:ext="edit">
      <o:idmap v:ext="edit" data="2"/>
    </o:shapelayout>
  </w:hdrShapeDefaults>
  <w:footnotePr>
    <w:footnote w:id="-1"/>
    <w:footnote w:id="0"/>
  </w:footnotePr>
  <w:endnotePr>
    <w:endnote w:id="-1"/>
    <w:endnote w:id="0"/>
  </w:endnotePr>
  <w:compat/>
  <w:rsids>
    <w:rsidRoot w:val="007B5B67"/>
    <w:rsid w:val="00015368"/>
    <w:rsid w:val="000165C5"/>
    <w:rsid w:val="00032279"/>
    <w:rsid w:val="000373A7"/>
    <w:rsid w:val="000668C1"/>
    <w:rsid w:val="000955E3"/>
    <w:rsid w:val="000B61A5"/>
    <w:rsid w:val="000B746C"/>
    <w:rsid w:val="000E4A44"/>
    <w:rsid w:val="000E78A7"/>
    <w:rsid w:val="00106E98"/>
    <w:rsid w:val="00115AA3"/>
    <w:rsid w:val="00115EDB"/>
    <w:rsid w:val="00121576"/>
    <w:rsid w:val="00142E73"/>
    <w:rsid w:val="0014374E"/>
    <w:rsid w:val="001503F5"/>
    <w:rsid w:val="00155DC1"/>
    <w:rsid w:val="00182E08"/>
    <w:rsid w:val="00186FAA"/>
    <w:rsid w:val="00190289"/>
    <w:rsid w:val="001A788A"/>
    <w:rsid w:val="001B202C"/>
    <w:rsid w:val="001B3AAE"/>
    <w:rsid w:val="001C062E"/>
    <w:rsid w:val="001C2D6F"/>
    <w:rsid w:val="001D0D57"/>
    <w:rsid w:val="001D6454"/>
    <w:rsid w:val="001D77E9"/>
    <w:rsid w:val="001E298B"/>
    <w:rsid w:val="0020080B"/>
    <w:rsid w:val="00202B57"/>
    <w:rsid w:val="00215D16"/>
    <w:rsid w:val="002332B3"/>
    <w:rsid w:val="00234094"/>
    <w:rsid w:val="00234C44"/>
    <w:rsid w:val="002378F2"/>
    <w:rsid w:val="002400B6"/>
    <w:rsid w:val="00244ECB"/>
    <w:rsid w:val="002452DD"/>
    <w:rsid w:val="00256F94"/>
    <w:rsid w:val="00270DFE"/>
    <w:rsid w:val="00275992"/>
    <w:rsid w:val="00292953"/>
    <w:rsid w:val="002A1E1A"/>
    <w:rsid w:val="002C284A"/>
    <w:rsid w:val="002F10A2"/>
    <w:rsid w:val="00317C81"/>
    <w:rsid w:val="003453C3"/>
    <w:rsid w:val="00371E14"/>
    <w:rsid w:val="003A79A1"/>
    <w:rsid w:val="003F3BD6"/>
    <w:rsid w:val="00403564"/>
    <w:rsid w:val="00414AA9"/>
    <w:rsid w:val="00414D14"/>
    <w:rsid w:val="00435592"/>
    <w:rsid w:val="00472F1D"/>
    <w:rsid w:val="00481B4B"/>
    <w:rsid w:val="004833FD"/>
    <w:rsid w:val="00484814"/>
    <w:rsid w:val="00486781"/>
    <w:rsid w:val="004B0FAF"/>
    <w:rsid w:val="004C19A7"/>
    <w:rsid w:val="004D074E"/>
    <w:rsid w:val="004E5CA7"/>
    <w:rsid w:val="004F3958"/>
    <w:rsid w:val="004F5088"/>
    <w:rsid w:val="00502154"/>
    <w:rsid w:val="0050272C"/>
    <w:rsid w:val="00515621"/>
    <w:rsid w:val="00520B89"/>
    <w:rsid w:val="0055025A"/>
    <w:rsid w:val="00590A52"/>
    <w:rsid w:val="00597E8D"/>
    <w:rsid w:val="005A04BE"/>
    <w:rsid w:val="005B3ABA"/>
    <w:rsid w:val="005B73AF"/>
    <w:rsid w:val="005B7B8F"/>
    <w:rsid w:val="005C504D"/>
    <w:rsid w:val="005E5F4A"/>
    <w:rsid w:val="00604847"/>
    <w:rsid w:val="0061555D"/>
    <w:rsid w:val="00617B46"/>
    <w:rsid w:val="0062547D"/>
    <w:rsid w:val="0064747E"/>
    <w:rsid w:val="0066021C"/>
    <w:rsid w:val="006638F0"/>
    <w:rsid w:val="00686891"/>
    <w:rsid w:val="00694433"/>
    <w:rsid w:val="006D5BF2"/>
    <w:rsid w:val="006E0EF0"/>
    <w:rsid w:val="00707B35"/>
    <w:rsid w:val="007129BD"/>
    <w:rsid w:val="0071736B"/>
    <w:rsid w:val="00723A4C"/>
    <w:rsid w:val="00750357"/>
    <w:rsid w:val="007706D3"/>
    <w:rsid w:val="00772E16"/>
    <w:rsid w:val="007A6664"/>
    <w:rsid w:val="007B32A1"/>
    <w:rsid w:val="007B55D5"/>
    <w:rsid w:val="007B5B67"/>
    <w:rsid w:val="007B79B2"/>
    <w:rsid w:val="008253DE"/>
    <w:rsid w:val="00833C66"/>
    <w:rsid w:val="008531E6"/>
    <w:rsid w:val="008574AA"/>
    <w:rsid w:val="0086340F"/>
    <w:rsid w:val="008911F9"/>
    <w:rsid w:val="00894720"/>
    <w:rsid w:val="008A0273"/>
    <w:rsid w:val="008B1888"/>
    <w:rsid w:val="008C689C"/>
    <w:rsid w:val="008D75AA"/>
    <w:rsid w:val="008F1863"/>
    <w:rsid w:val="009109EF"/>
    <w:rsid w:val="00911F5A"/>
    <w:rsid w:val="00913934"/>
    <w:rsid w:val="009530FE"/>
    <w:rsid w:val="00976BD7"/>
    <w:rsid w:val="0098574E"/>
    <w:rsid w:val="009A09EA"/>
    <w:rsid w:val="009A5B6B"/>
    <w:rsid w:val="009C632B"/>
    <w:rsid w:val="009D0E10"/>
    <w:rsid w:val="009E1F46"/>
    <w:rsid w:val="009E7EE0"/>
    <w:rsid w:val="009F5F0E"/>
    <w:rsid w:val="00A01AE5"/>
    <w:rsid w:val="00A077CC"/>
    <w:rsid w:val="00A1031F"/>
    <w:rsid w:val="00A2023E"/>
    <w:rsid w:val="00A35296"/>
    <w:rsid w:val="00A36096"/>
    <w:rsid w:val="00A61193"/>
    <w:rsid w:val="00A77F70"/>
    <w:rsid w:val="00AA5842"/>
    <w:rsid w:val="00AB2F10"/>
    <w:rsid w:val="00AC709A"/>
    <w:rsid w:val="00AD1B81"/>
    <w:rsid w:val="00AE253A"/>
    <w:rsid w:val="00AE2DC4"/>
    <w:rsid w:val="00AE3CB3"/>
    <w:rsid w:val="00AF1E7F"/>
    <w:rsid w:val="00B16D93"/>
    <w:rsid w:val="00B430CD"/>
    <w:rsid w:val="00B57A4E"/>
    <w:rsid w:val="00B63ECC"/>
    <w:rsid w:val="00B8227E"/>
    <w:rsid w:val="00BB3431"/>
    <w:rsid w:val="00BD7637"/>
    <w:rsid w:val="00BE2C9C"/>
    <w:rsid w:val="00C01A21"/>
    <w:rsid w:val="00C17441"/>
    <w:rsid w:val="00C349F1"/>
    <w:rsid w:val="00C34D75"/>
    <w:rsid w:val="00C351C7"/>
    <w:rsid w:val="00C4110B"/>
    <w:rsid w:val="00C47CDE"/>
    <w:rsid w:val="00C5631B"/>
    <w:rsid w:val="00C65DE0"/>
    <w:rsid w:val="00C719BD"/>
    <w:rsid w:val="00C76F04"/>
    <w:rsid w:val="00C95CBC"/>
    <w:rsid w:val="00CA0A82"/>
    <w:rsid w:val="00CC5E07"/>
    <w:rsid w:val="00CC7C51"/>
    <w:rsid w:val="00CE01AD"/>
    <w:rsid w:val="00CE7E79"/>
    <w:rsid w:val="00CF0466"/>
    <w:rsid w:val="00D060B2"/>
    <w:rsid w:val="00D07774"/>
    <w:rsid w:val="00D124C4"/>
    <w:rsid w:val="00D35E83"/>
    <w:rsid w:val="00D4050A"/>
    <w:rsid w:val="00D547DA"/>
    <w:rsid w:val="00D55A38"/>
    <w:rsid w:val="00D57CE5"/>
    <w:rsid w:val="00D946AB"/>
    <w:rsid w:val="00DB464C"/>
    <w:rsid w:val="00DB678B"/>
    <w:rsid w:val="00DC53D2"/>
    <w:rsid w:val="00DD6D91"/>
    <w:rsid w:val="00DE7AF5"/>
    <w:rsid w:val="00DF5071"/>
    <w:rsid w:val="00E00C72"/>
    <w:rsid w:val="00E034BA"/>
    <w:rsid w:val="00E125E7"/>
    <w:rsid w:val="00E227BD"/>
    <w:rsid w:val="00E23E16"/>
    <w:rsid w:val="00E25825"/>
    <w:rsid w:val="00E43575"/>
    <w:rsid w:val="00E442AE"/>
    <w:rsid w:val="00E5561A"/>
    <w:rsid w:val="00E74509"/>
    <w:rsid w:val="00E81EAE"/>
    <w:rsid w:val="00E8206A"/>
    <w:rsid w:val="00E96EDE"/>
    <w:rsid w:val="00ED5555"/>
    <w:rsid w:val="00EE4FCF"/>
    <w:rsid w:val="00EF3402"/>
    <w:rsid w:val="00F05C93"/>
    <w:rsid w:val="00F25FEB"/>
    <w:rsid w:val="00F36D91"/>
    <w:rsid w:val="00F41B28"/>
    <w:rsid w:val="00F42DEA"/>
    <w:rsid w:val="00F504FD"/>
    <w:rsid w:val="00F529A2"/>
    <w:rsid w:val="00F545A5"/>
    <w:rsid w:val="00F577B1"/>
    <w:rsid w:val="00F90854"/>
    <w:rsid w:val="00F95C4E"/>
    <w:rsid w:val="00FB284E"/>
    <w:rsid w:val="00FB7776"/>
    <w:rsid w:val="00FC46CF"/>
    <w:rsid w:val="00FD34DA"/>
    <w:rsid w:val="00FE065C"/>
    <w:rsid w:val="00FE3CB3"/>
    <w:rsid w:val="00FF081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26" type="arc" idref="#_x0000_s1079"/>
        <o:r id="V:Rule27" type="arc" idref="#_x0000_s1080"/>
        <o:r id="V:Rule30" type="connector" idref="#_x0000_s1054"/>
        <o:r id="V:Rule31" type="connector" idref="#_x0000_s1069"/>
        <o:r id="V:Rule32" type="connector" idref="#_x0000_s1057"/>
        <o:r id="V:Rule33" type="connector" idref="#_x0000_s1076"/>
        <o:r id="V:Rule34" type="connector" idref="#_x0000_s1067"/>
        <o:r id="V:Rule35" type="connector" idref="#_x0000_s1070"/>
        <o:r id="V:Rule36" type="connector" idref="#_x0000_s1037"/>
        <o:r id="V:Rule37" type="connector" idref="#_x0000_s1058"/>
        <o:r id="V:Rule38" type="connector" idref="#_x0000_s1047"/>
        <o:r id="V:Rule39" type="connector" idref="#_x0000_s1041"/>
        <o:r id="V:Rule40" type="connector" idref="#_x0000_s1078"/>
        <o:r id="V:Rule41" type="connector" idref="#_x0000_s1085"/>
        <o:r id="V:Rule42" type="connector" idref="#_x0000_s1039"/>
        <o:r id="V:Rule43" type="connector" idref="#_x0000_s1035"/>
        <o:r id="V:Rule44" type="connector" idref="#_x0000_s1031"/>
        <o:r id="V:Rule45" type="connector" idref="#_x0000_s1029"/>
        <o:r id="V:Rule46" type="connector" idref="#_x0000_s1056"/>
        <o:r id="V:Rule47" type="connector" idref="#_x0000_s1060"/>
        <o:r id="V:Rule48" type="connector" idref="#_x0000_s1059"/>
        <o:r id="V:Rule49" type="connector" idref="#_x0000_s1075"/>
        <o:r id="V:Rule50" type="connector" idref="#_x0000_s1033"/>
        <o:r id="V:Rule51" type="connector" idref="#_x0000_s1086"/>
        <o:r id="V:Rule52" type="connector" idref="#_x0000_s1027"/>
        <o:r id="V:Rule53" type="connector" idref="#_x0000_s1046"/>
        <o:r id="V:Rule54" type="connector" idref="#_x0000_s1068"/>
        <o:r id="V:Rule55" type="connector" idref="#_x0000_s1043"/>
        <o:r id="V:Rule56" type="connector" idref="#_x0000_s105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74E"/>
    <w:rPr>
      <w:rFonts w:ascii="Cambria" w:hAnsi="Cambria"/>
    </w:rPr>
  </w:style>
  <w:style w:type="paragraph" w:styleId="Titre1">
    <w:name w:val="heading 1"/>
    <w:basedOn w:val="Normal"/>
    <w:next w:val="Normal"/>
    <w:link w:val="Titre1Car"/>
    <w:uiPriority w:val="9"/>
    <w:qFormat/>
    <w:rsid w:val="004C19A7"/>
    <w:pPr>
      <w:numPr>
        <w:numId w:val="2"/>
      </w:numPr>
      <w:outlineLvl w:val="0"/>
    </w:pPr>
    <w:rPr>
      <w:rFonts w:ascii="Quicksand Book" w:hAnsi="Quicksand Book"/>
      <w:b/>
      <w:bCs/>
      <w:color w:val="2A3A8C"/>
      <w:sz w:val="36"/>
      <w:szCs w:val="36"/>
    </w:rPr>
  </w:style>
  <w:style w:type="paragraph" w:styleId="Titre2">
    <w:name w:val="heading 2"/>
    <w:basedOn w:val="Normal"/>
    <w:next w:val="Normal"/>
    <w:link w:val="Titre2Car"/>
    <w:uiPriority w:val="9"/>
    <w:unhideWhenUsed/>
    <w:qFormat/>
    <w:rsid w:val="004C19A7"/>
    <w:pPr>
      <w:numPr>
        <w:ilvl w:val="1"/>
        <w:numId w:val="2"/>
      </w:numPr>
      <w:outlineLvl w:val="1"/>
    </w:pPr>
    <w:rPr>
      <w:rFonts w:ascii="Quicksand Book" w:hAnsi="Quicksand Book"/>
      <w:b/>
      <w:bCs/>
      <w:color w:val="4E97CD"/>
      <w:sz w:val="32"/>
      <w:szCs w:val="32"/>
    </w:rPr>
  </w:style>
  <w:style w:type="paragraph" w:styleId="Titre3">
    <w:name w:val="heading 3"/>
    <w:basedOn w:val="Normal"/>
    <w:next w:val="Normal"/>
    <w:link w:val="Titre3Car"/>
    <w:uiPriority w:val="9"/>
    <w:unhideWhenUsed/>
    <w:qFormat/>
    <w:rsid w:val="004C19A7"/>
    <w:pPr>
      <w:numPr>
        <w:ilvl w:val="2"/>
        <w:numId w:val="2"/>
      </w:numPr>
      <w:outlineLvl w:val="2"/>
    </w:pPr>
    <w:rPr>
      <w:rFonts w:ascii="Quicksand Book" w:hAnsi="Quicksand Book"/>
      <w:b/>
      <w:bCs/>
      <w:sz w:val="28"/>
      <w:szCs w:val="28"/>
    </w:rPr>
  </w:style>
  <w:style w:type="paragraph" w:styleId="Titre4">
    <w:name w:val="heading 4"/>
    <w:basedOn w:val="Normal"/>
    <w:next w:val="Normal"/>
    <w:link w:val="Titre4Car"/>
    <w:uiPriority w:val="9"/>
    <w:unhideWhenUsed/>
    <w:qFormat/>
    <w:rsid w:val="004C19A7"/>
    <w:pPr>
      <w:numPr>
        <w:ilvl w:val="3"/>
        <w:numId w:val="2"/>
      </w:numPr>
      <w:outlineLvl w:val="3"/>
    </w:pPr>
    <w:rPr>
      <w:rFonts w:ascii="Quicksand Book" w:hAnsi="Quicksand Book"/>
      <w:b/>
      <w:bCs/>
      <w:sz w:val="24"/>
      <w:szCs w:val="24"/>
    </w:rPr>
  </w:style>
  <w:style w:type="paragraph" w:styleId="Titre5">
    <w:name w:val="heading 5"/>
    <w:basedOn w:val="Normal"/>
    <w:next w:val="Normal"/>
    <w:link w:val="Titre5Car"/>
    <w:uiPriority w:val="9"/>
    <w:semiHidden/>
    <w:unhideWhenUsed/>
    <w:qFormat/>
    <w:rsid w:val="00CE01AD"/>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B5B67"/>
    <w:pPr>
      <w:tabs>
        <w:tab w:val="center" w:pos="4536"/>
        <w:tab w:val="right" w:pos="9072"/>
      </w:tabs>
      <w:spacing w:after="0" w:line="240" w:lineRule="auto"/>
    </w:pPr>
  </w:style>
  <w:style w:type="character" w:customStyle="1" w:styleId="En-tteCar">
    <w:name w:val="En-tête Car"/>
    <w:basedOn w:val="Policepardfaut"/>
    <w:link w:val="En-tte"/>
    <w:uiPriority w:val="99"/>
    <w:rsid w:val="007B5B67"/>
  </w:style>
  <w:style w:type="paragraph" w:styleId="Pieddepage">
    <w:name w:val="footer"/>
    <w:basedOn w:val="Normal"/>
    <w:link w:val="PieddepageCar"/>
    <w:uiPriority w:val="99"/>
    <w:unhideWhenUsed/>
    <w:rsid w:val="007B5B6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B5B67"/>
  </w:style>
  <w:style w:type="paragraph" w:customStyle="1" w:styleId="UPSTI-Titredepartie">
    <w:name w:val="UPSTI - Titre de partie"/>
    <w:basedOn w:val="Normal"/>
    <w:link w:val="UPSTI-TitredepartieCar"/>
    <w:rsid w:val="001D0D57"/>
    <w:pPr>
      <w:pBdr>
        <w:bottom w:val="single" w:sz="4" w:space="1" w:color="auto"/>
      </w:pBdr>
      <w:jc w:val="center"/>
    </w:pPr>
    <w:rPr>
      <w:rFonts w:ascii="Quicksand Bold" w:hAnsi="Quicksand Bold"/>
      <w:smallCaps/>
      <w:color w:val="2A3A8C"/>
      <w:sz w:val="40"/>
      <w:szCs w:val="36"/>
    </w:rPr>
  </w:style>
  <w:style w:type="character" w:customStyle="1" w:styleId="Titre1Car">
    <w:name w:val="Titre 1 Car"/>
    <w:basedOn w:val="Policepardfaut"/>
    <w:link w:val="Titre1"/>
    <w:uiPriority w:val="9"/>
    <w:rsid w:val="004C19A7"/>
    <w:rPr>
      <w:rFonts w:ascii="Quicksand Book" w:hAnsi="Quicksand Book"/>
      <w:b/>
      <w:bCs/>
      <w:color w:val="2A3A8C"/>
      <w:sz w:val="36"/>
      <w:szCs w:val="36"/>
    </w:rPr>
  </w:style>
  <w:style w:type="character" w:customStyle="1" w:styleId="UPSTI-TitredepartieCar">
    <w:name w:val="UPSTI - Titre de partie Car"/>
    <w:basedOn w:val="Policepardfaut"/>
    <w:link w:val="UPSTI-Titredepartie"/>
    <w:rsid w:val="001D0D57"/>
    <w:rPr>
      <w:rFonts w:ascii="Quicksand Bold" w:hAnsi="Quicksand Bold"/>
      <w:smallCaps/>
      <w:color w:val="2A3A8C"/>
      <w:sz w:val="40"/>
      <w:szCs w:val="36"/>
    </w:rPr>
  </w:style>
  <w:style w:type="character" w:customStyle="1" w:styleId="Titre2Car">
    <w:name w:val="Titre 2 Car"/>
    <w:basedOn w:val="Policepardfaut"/>
    <w:link w:val="Titre2"/>
    <w:uiPriority w:val="9"/>
    <w:rsid w:val="004C19A7"/>
    <w:rPr>
      <w:rFonts w:ascii="Quicksand Book" w:hAnsi="Quicksand Book"/>
      <w:b/>
      <w:bCs/>
      <w:color w:val="4E97CD"/>
      <w:sz w:val="32"/>
      <w:szCs w:val="32"/>
    </w:rPr>
  </w:style>
  <w:style w:type="character" w:customStyle="1" w:styleId="Titre3Car">
    <w:name w:val="Titre 3 Car"/>
    <w:basedOn w:val="Policepardfaut"/>
    <w:link w:val="Titre3"/>
    <w:uiPriority w:val="9"/>
    <w:rsid w:val="004C19A7"/>
    <w:rPr>
      <w:rFonts w:ascii="Quicksand Book" w:hAnsi="Quicksand Book"/>
      <w:b/>
      <w:bCs/>
      <w:sz w:val="28"/>
      <w:szCs w:val="28"/>
    </w:rPr>
  </w:style>
  <w:style w:type="paragraph" w:styleId="Titre">
    <w:name w:val="Title"/>
    <w:basedOn w:val="UPSTI-Titredepartie"/>
    <w:next w:val="Normal"/>
    <w:link w:val="TitreCar"/>
    <w:uiPriority w:val="10"/>
    <w:qFormat/>
    <w:rsid w:val="00C34D75"/>
  </w:style>
  <w:style w:type="character" w:customStyle="1" w:styleId="TitreCar">
    <w:name w:val="Titre Car"/>
    <w:basedOn w:val="Policepardfaut"/>
    <w:link w:val="Titre"/>
    <w:uiPriority w:val="10"/>
    <w:rsid w:val="00C34D75"/>
    <w:rPr>
      <w:rFonts w:ascii="Quicksand Bold" w:hAnsi="Quicksand Bold"/>
      <w:smallCaps/>
      <w:color w:val="2A3A8C"/>
      <w:sz w:val="40"/>
      <w:szCs w:val="36"/>
    </w:rPr>
  </w:style>
  <w:style w:type="paragraph" w:customStyle="1" w:styleId="UPSTIEn-tte">
    <w:name w:val="UPSTI En-tête"/>
    <w:basedOn w:val="En-tte"/>
    <w:link w:val="UPSTIEn-tteCar"/>
    <w:qFormat/>
    <w:rsid w:val="00C34D75"/>
    <w:pPr>
      <w:pBdr>
        <w:bottom w:val="single" w:sz="4" w:space="1" w:color="auto"/>
      </w:pBdr>
      <w:tabs>
        <w:tab w:val="clear" w:pos="4536"/>
        <w:tab w:val="clear" w:pos="9072"/>
        <w:tab w:val="center" w:pos="5245"/>
        <w:tab w:val="right" w:pos="10466"/>
      </w:tabs>
    </w:pPr>
    <w:rPr>
      <w:rFonts w:ascii="Quicksand Book" w:hAnsi="Quicksand Book"/>
      <w:noProof/>
    </w:rPr>
  </w:style>
  <w:style w:type="character" w:customStyle="1" w:styleId="Titre4Car">
    <w:name w:val="Titre 4 Car"/>
    <w:basedOn w:val="Policepardfaut"/>
    <w:link w:val="Titre4"/>
    <w:uiPriority w:val="9"/>
    <w:rsid w:val="004C19A7"/>
    <w:rPr>
      <w:rFonts w:ascii="Quicksand Book" w:hAnsi="Quicksand Book"/>
      <w:b/>
      <w:bCs/>
      <w:sz w:val="24"/>
      <w:szCs w:val="24"/>
    </w:rPr>
  </w:style>
  <w:style w:type="character" w:customStyle="1" w:styleId="UPSTIEn-tteCar">
    <w:name w:val="UPSTI En-tête Car"/>
    <w:basedOn w:val="En-tteCar"/>
    <w:link w:val="UPSTIEn-tte"/>
    <w:rsid w:val="00C34D75"/>
    <w:rPr>
      <w:rFonts w:ascii="Quicksand Book" w:hAnsi="Quicksand Book"/>
      <w:noProof/>
    </w:rPr>
  </w:style>
  <w:style w:type="paragraph" w:customStyle="1" w:styleId="Question">
    <w:name w:val="Question"/>
    <w:basedOn w:val="Normal"/>
    <w:next w:val="Corrig"/>
    <w:link w:val="QuestionCar"/>
    <w:qFormat/>
    <w:rsid w:val="009109EF"/>
    <w:pPr>
      <w:numPr>
        <w:numId w:val="1"/>
      </w:numPr>
      <w:overflowPunct w:val="0"/>
      <w:autoSpaceDE w:val="0"/>
      <w:autoSpaceDN w:val="0"/>
      <w:adjustRightInd w:val="0"/>
      <w:spacing w:before="240" w:after="120" w:line="240" w:lineRule="auto"/>
      <w:jc w:val="both"/>
      <w:textAlignment w:val="baseline"/>
    </w:pPr>
    <w:rPr>
      <w:rFonts w:eastAsia="Times New Roman" w:cs="Times New Roman"/>
      <w:szCs w:val="20"/>
      <w:lang w:eastAsia="fr-FR"/>
    </w:rPr>
  </w:style>
  <w:style w:type="character" w:customStyle="1" w:styleId="QuestionCar">
    <w:name w:val="Question Car"/>
    <w:basedOn w:val="Policepardfaut"/>
    <w:link w:val="Question"/>
    <w:rsid w:val="009109EF"/>
    <w:rPr>
      <w:rFonts w:ascii="Cambria" w:eastAsia="Times New Roman" w:hAnsi="Cambria" w:cs="Times New Roman"/>
      <w:szCs w:val="20"/>
      <w:lang w:eastAsia="fr-FR"/>
    </w:rPr>
  </w:style>
  <w:style w:type="character" w:customStyle="1" w:styleId="Titre5Car">
    <w:name w:val="Titre 5 Car"/>
    <w:basedOn w:val="Policepardfaut"/>
    <w:link w:val="Titre5"/>
    <w:uiPriority w:val="9"/>
    <w:semiHidden/>
    <w:rsid w:val="00CE01AD"/>
    <w:rPr>
      <w:rFonts w:asciiTheme="majorHAnsi" w:eastAsiaTheme="majorEastAsia" w:hAnsiTheme="majorHAnsi" w:cstheme="majorBidi"/>
      <w:color w:val="2F5496" w:themeColor="accent1" w:themeShade="BF"/>
    </w:rPr>
  </w:style>
  <w:style w:type="paragraph" w:customStyle="1" w:styleId="Corrig">
    <w:name w:val="Corrigé"/>
    <w:basedOn w:val="Question"/>
    <w:link w:val="CorrigCar"/>
    <w:qFormat/>
    <w:rsid w:val="00F42DEA"/>
    <w:pPr>
      <w:numPr>
        <w:numId w:val="0"/>
      </w:numPr>
      <w:spacing w:before="0"/>
    </w:pPr>
    <w:rPr>
      <w:color w:val="9D0000"/>
    </w:rPr>
  </w:style>
  <w:style w:type="character" w:customStyle="1" w:styleId="CorrigCar">
    <w:name w:val="Corrigé Car"/>
    <w:basedOn w:val="QuestionCar"/>
    <w:link w:val="Corrig"/>
    <w:rsid w:val="00F42DEA"/>
    <w:rPr>
      <w:rFonts w:ascii="Cambria" w:eastAsia="Times New Roman" w:hAnsi="Cambria" w:cs="Times New Roman"/>
      <w:color w:val="9D0000"/>
      <w:szCs w:val="20"/>
      <w:lang w:eastAsia="fr-FR"/>
    </w:rPr>
  </w:style>
  <w:style w:type="paragraph" w:customStyle="1" w:styleId="Objectif">
    <w:name w:val="Objectif"/>
    <w:basedOn w:val="Normal"/>
    <w:link w:val="ObjectifCar"/>
    <w:qFormat/>
    <w:rsid w:val="00AA5842"/>
    <w:pPr>
      <w:pBdr>
        <w:top w:val="single" w:sz="4" w:space="5" w:color="auto"/>
        <w:bottom w:val="single" w:sz="4" w:space="5" w:color="auto"/>
      </w:pBdr>
    </w:pPr>
  </w:style>
  <w:style w:type="character" w:customStyle="1" w:styleId="ObjectifCar">
    <w:name w:val="Objectif Car"/>
    <w:basedOn w:val="Policepardfaut"/>
    <w:link w:val="Objectif"/>
    <w:rsid w:val="00AA5842"/>
    <w:rPr>
      <w:rFonts w:ascii="Cambria" w:hAnsi="Cambria"/>
    </w:rPr>
  </w:style>
  <w:style w:type="character" w:styleId="Lienhypertexte">
    <w:name w:val="Hyperlink"/>
    <w:basedOn w:val="Policepardfaut"/>
    <w:uiPriority w:val="99"/>
    <w:unhideWhenUsed/>
    <w:rsid w:val="00317C81"/>
    <w:rPr>
      <w:color w:val="0563C1" w:themeColor="hyperlink"/>
      <w:u w:val="single"/>
    </w:rPr>
  </w:style>
  <w:style w:type="character" w:customStyle="1" w:styleId="Mentionnonrsolue1">
    <w:name w:val="Mention non résolue1"/>
    <w:basedOn w:val="Policepardfaut"/>
    <w:uiPriority w:val="99"/>
    <w:semiHidden/>
    <w:unhideWhenUsed/>
    <w:rsid w:val="00317C81"/>
    <w:rPr>
      <w:color w:val="605E5C"/>
      <w:shd w:val="clear" w:color="auto" w:fill="E1DFDD"/>
    </w:rPr>
  </w:style>
  <w:style w:type="character" w:customStyle="1" w:styleId="fontstyle01">
    <w:name w:val="fontstyle01"/>
    <w:basedOn w:val="Policepardfaut"/>
    <w:rsid w:val="00CA0A82"/>
    <w:rPr>
      <w:rFonts w:ascii="LMRoman10-BoldItalic-Identity-H" w:hAnsi="LMRoman10-BoldItalic-Identity-H" w:hint="default"/>
      <w:b/>
      <w:bCs/>
      <w:i/>
      <w:iCs/>
      <w:color w:val="000000"/>
      <w:sz w:val="34"/>
      <w:szCs w:val="34"/>
    </w:rPr>
  </w:style>
  <w:style w:type="paragraph" w:styleId="Textedebulles">
    <w:name w:val="Balloon Text"/>
    <w:basedOn w:val="Normal"/>
    <w:link w:val="TextedebullesCar"/>
    <w:uiPriority w:val="99"/>
    <w:semiHidden/>
    <w:unhideWhenUsed/>
    <w:rsid w:val="0098574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8574E"/>
    <w:rPr>
      <w:rFonts w:ascii="Tahoma" w:hAnsi="Tahoma" w:cs="Tahoma"/>
      <w:sz w:val="16"/>
      <w:szCs w:val="16"/>
    </w:rPr>
  </w:style>
  <w:style w:type="table" w:styleId="Grilledutableau">
    <w:name w:val="Table Grid"/>
    <w:basedOn w:val="TableauNormal"/>
    <w:uiPriority w:val="39"/>
    <w:rsid w:val="00723A4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Textedelespacerserv">
    <w:name w:val="Placeholder Text"/>
    <w:basedOn w:val="Policepardfaut"/>
    <w:uiPriority w:val="99"/>
    <w:semiHidden/>
    <w:rsid w:val="00C5631B"/>
    <w:rPr>
      <w:color w:val="808080"/>
    </w:rPr>
  </w:style>
  <w:style w:type="character" w:customStyle="1" w:styleId="fontstyle21">
    <w:name w:val="fontstyle21"/>
    <w:basedOn w:val="Policepardfaut"/>
    <w:rsid w:val="004F5088"/>
    <w:rPr>
      <w:b w:val="0"/>
      <w:bCs w:val="0"/>
      <w:i w:val="0"/>
      <w:iCs w:val="0"/>
      <w:color w:val="000000"/>
      <w:sz w:val="20"/>
      <w:szCs w:val="20"/>
    </w:rPr>
  </w:style>
  <w:style w:type="character" w:customStyle="1" w:styleId="fontstyle31">
    <w:name w:val="fontstyle31"/>
    <w:basedOn w:val="Policepardfaut"/>
    <w:rsid w:val="00E23E16"/>
    <w:rPr>
      <w:rFonts w:ascii="LMRoman6-Regular-Identity-H" w:hAnsi="LMRoman6-Regular-Identity-H" w:hint="default"/>
      <w:b w:val="0"/>
      <w:bCs w:val="0"/>
      <w:i w:val="0"/>
      <w:iCs w:val="0"/>
      <w:color w:val="000000"/>
      <w:sz w:val="12"/>
      <w:szCs w:val="12"/>
    </w:rPr>
  </w:style>
</w:styles>
</file>

<file path=word/webSettings.xml><?xml version="1.0" encoding="utf-8"?>
<w:webSettings xmlns:r="http://schemas.openxmlformats.org/officeDocument/2006/relationships" xmlns:w="http://schemas.openxmlformats.org/wordprocessingml/2006/main">
  <w:divs>
    <w:div w:id="27805398">
      <w:bodyDiv w:val="1"/>
      <w:marLeft w:val="0"/>
      <w:marRight w:val="0"/>
      <w:marTop w:val="0"/>
      <w:marBottom w:val="0"/>
      <w:divBdr>
        <w:top w:val="none" w:sz="0" w:space="0" w:color="auto"/>
        <w:left w:val="none" w:sz="0" w:space="0" w:color="auto"/>
        <w:bottom w:val="none" w:sz="0" w:space="0" w:color="auto"/>
        <w:right w:val="none" w:sz="0" w:space="0" w:color="auto"/>
      </w:divBdr>
    </w:div>
    <w:div w:id="46995482">
      <w:bodyDiv w:val="1"/>
      <w:marLeft w:val="0"/>
      <w:marRight w:val="0"/>
      <w:marTop w:val="0"/>
      <w:marBottom w:val="0"/>
      <w:divBdr>
        <w:top w:val="none" w:sz="0" w:space="0" w:color="auto"/>
        <w:left w:val="none" w:sz="0" w:space="0" w:color="auto"/>
        <w:bottom w:val="none" w:sz="0" w:space="0" w:color="auto"/>
        <w:right w:val="none" w:sz="0" w:space="0" w:color="auto"/>
      </w:divBdr>
    </w:div>
    <w:div w:id="379790929">
      <w:bodyDiv w:val="1"/>
      <w:marLeft w:val="0"/>
      <w:marRight w:val="0"/>
      <w:marTop w:val="0"/>
      <w:marBottom w:val="0"/>
      <w:divBdr>
        <w:top w:val="none" w:sz="0" w:space="0" w:color="auto"/>
        <w:left w:val="none" w:sz="0" w:space="0" w:color="auto"/>
        <w:bottom w:val="none" w:sz="0" w:space="0" w:color="auto"/>
        <w:right w:val="none" w:sz="0" w:space="0" w:color="auto"/>
      </w:divBdr>
    </w:div>
    <w:div w:id="399907515">
      <w:bodyDiv w:val="1"/>
      <w:marLeft w:val="0"/>
      <w:marRight w:val="0"/>
      <w:marTop w:val="0"/>
      <w:marBottom w:val="0"/>
      <w:divBdr>
        <w:top w:val="none" w:sz="0" w:space="0" w:color="auto"/>
        <w:left w:val="none" w:sz="0" w:space="0" w:color="auto"/>
        <w:bottom w:val="none" w:sz="0" w:space="0" w:color="auto"/>
        <w:right w:val="none" w:sz="0" w:space="0" w:color="auto"/>
      </w:divBdr>
    </w:div>
    <w:div w:id="476384915">
      <w:bodyDiv w:val="1"/>
      <w:marLeft w:val="0"/>
      <w:marRight w:val="0"/>
      <w:marTop w:val="0"/>
      <w:marBottom w:val="0"/>
      <w:divBdr>
        <w:top w:val="none" w:sz="0" w:space="0" w:color="auto"/>
        <w:left w:val="none" w:sz="0" w:space="0" w:color="auto"/>
        <w:bottom w:val="none" w:sz="0" w:space="0" w:color="auto"/>
        <w:right w:val="none" w:sz="0" w:space="0" w:color="auto"/>
      </w:divBdr>
    </w:div>
    <w:div w:id="575483294">
      <w:bodyDiv w:val="1"/>
      <w:marLeft w:val="0"/>
      <w:marRight w:val="0"/>
      <w:marTop w:val="0"/>
      <w:marBottom w:val="0"/>
      <w:divBdr>
        <w:top w:val="none" w:sz="0" w:space="0" w:color="auto"/>
        <w:left w:val="none" w:sz="0" w:space="0" w:color="auto"/>
        <w:bottom w:val="none" w:sz="0" w:space="0" w:color="auto"/>
        <w:right w:val="none" w:sz="0" w:space="0" w:color="auto"/>
      </w:divBdr>
    </w:div>
    <w:div w:id="1054239151">
      <w:bodyDiv w:val="1"/>
      <w:marLeft w:val="0"/>
      <w:marRight w:val="0"/>
      <w:marTop w:val="0"/>
      <w:marBottom w:val="0"/>
      <w:divBdr>
        <w:top w:val="none" w:sz="0" w:space="0" w:color="auto"/>
        <w:left w:val="none" w:sz="0" w:space="0" w:color="auto"/>
        <w:bottom w:val="none" w:sz="0" w:space="0" w:color="auto"/>
        <w:right w:val="none" w:sz="0" w:space="0" w:color="auto"/>
      </w:divBdr>
    </w:div>
    <w:div w:id="1268074996">
      <w:bodyDiv w:val="1"/>
      <w:marLeft w:val="0"/>
      <w:marRight w:val="0"/>
      <w:marTop w:val="0"/>
      <w:marBottom w:val="0"/>
      <w:divBdr>
        <w:top w:val="none" w:sz="0" w:space="0" w:color="auto"/>
        <w:left w:val="none" w:sz="0" w:space="0" w:color="auto"/>
        <w:bottom w:val="none" w:sz="0" w:space="0" w:color="auto"/>
        <w:right w:val="none" w:sz="0" w:space="0" w:color="auto"/>
      </w:divBdr>
    </w:div>
    <w:div w:id="1634097817">
      <w:bodyDiv w:val="1"/>
      <w:marLeft w:val="0"/>
      <w:marRight w:val="0"/>
      <w:marTop w:val="0"/>
      <w:marBottom w:val="0"/>
      <w:divBdr>
        <w:top w:val="none" w:sz="0" w:space="0" w:color="auto"/>
        <w:left w:val="none" w:sz="0" w:space="0" w:color="auto"/>
        <w:bottom w:val="none" w:sz="0" w:space="0" w:color="auto"/>
        <w:right w:val="none" w:sz="0" w:space="0" w:color="auto"/>
      </w:divBdr>
    </w:div>
    <w:div w:id="1717007469">
      <w:bodyDiv w:val="1"/>
      <w:marLeft w:val="0"/>
      <w:marRight w:val="0"/>
      <w:marTop w:val="0"/>
      <w:marBottom w:val="0"/>
      <w:divBdr>
        <w:top w:val="none" w:sz="0" w:space="0" w:color="auto"/>
        <w:left w:val="none" w:sz="0" w:space="0" w:color="auto"/>
        <w:bottom w:val="none" w:sz="0" w:space="0" w:color="auto"/>
        <w:right w:val="none" w:sz="0" w:space="0" w:color="auto"/>
      </w:divBdr>
    </w:div>
    <w:div w:id="1735733105">
      <w:bodyDiv w:val="1"/>
      <w:marLeft w:val="0"/>
      <w:marRight w:val="0"/>
      <w:marTop w:val="0"/>
      <w:marBottom w:val="0"/>
      <w:divBdr>
        <w:top w:val="none" w:sz="0" w:space="0" w:color="auto"/>
        <w:left w:val="none" w:sz="0" w:space="0" w:color="auto"/>
        <w:bottom w:val="none" w:sz="0" w:space="0" w:color="auto"/>
        <w:right w:val="none" w:sz="0" w:space="0" w:color="auto"/>
      </w:divBdr>
    </w:div>
    <w:div w:id="1804929283">
      <w:bodyDiv w:val="1"/>
      <w:marLeft w:val="0"/>
      <w:marRight w:val="0"/>
      <w:marTop w:val="0"/>
      <w:marBottom w:val="0"/>
      <w:divBdr>
        <w:top w:val="none" w:sz="0" w:space="0" w:color="auto"/>
        <w:left w:val="none" w:sz="0" w:space="0" w:color="auto"/>
        <w:bottom w:val="none" w:sz="0" w:space="0" w:color="auto"/>
        <w:right w:val="none" w:sz="0" w:space="0" w:color="auto"/>
      </w:divBdr>
    </w:div>
    <w:div w:id="1850682904">
      <w:bodyDiv w:val="1"/>
      <w:marLeft w:val="0"/>
      <w:marRight w:val="0"/>
      <w:marTop w:val="0"/>
      <w:marBottom w:val="0"/>
      <w:divBdr>
        <w:top w:val="none" w:sz="0" w:space="0" w:color="auto"/>
        <w:left w:val="none" w:sz="0" w:space="0" w:color="auto"/>
        <w:bottom w:val="none" w:sz="0" w:space="0" w:color="auto"/>
        <w:right w:val="none" w:sz="0" w:space="0" w:color="auto"/>
      </w:divBdr>
    </w:div>
    <w:div w:id="1891307423">
      <w:bodyDiv w:val="1"/>
      <w:marLeft w:val="0"/>
      <w:marRight w:val="0"/>
      <w:marTop w:val="0"/>
      <w:marBottom w:val="0"/>
      <w:divBdr>
        <w:top w:val="none" w:sz="0" w:space="0" w:color="auto"/>
        <w:left w:val="none" w:sz="0" w:space="0" w:color="auto"/>
        <w:bottom w:val="none" w:sz="0" w:space="0" w:color="auto"/>
        <w:right w:val="none" w:sz="0" w:space="0" w:color="auto"/>
      </w:divBdr>
    </w:div>
    <w:div w:id="1951082640">
      <w:bodyDiv w:val="1"/>
      <w:marLeft w:val="0"/>
      <w:marRight w:val="0"/>
      <w:marTop w:val="0"/>
      <w:marBottom w:val="0"/>
      <w:divBdr>
        <w:top w:val="none" w:sz="0" w:space="0" w:color="auto"/>
        <w:left w:val="none" w:sz="0" w:space="0" w:color="auto"/>
        <w:bottom w:val="none" w:sz="0" w:space="0" w:color="auto"/>
        <w:right w:val="none" w:sz="0" w:space="0" w:color="auto"/>
      </w:divBdr>
    </w:div>
    <w:div w:id="1952544245">
      <w:bodyDiv w:val="1"/>
      <w:marLeft w:val="0"/>
      <w:marRight w:val="0"/>
      <w:marTop w:val="0"/>
      <w:marBottom w:val="0"/>
      <w:divBdr>
        <w:top w:val="none" w:sz="0" w:space="0" w:color="auto"/>
        <w:left w:val="none" w:sz="0" w:space="0" w:color="auto"/>
        <w:bottom w:val="none" w:sz="0" w:space="0" w:color="auto"/>
        <w:right w:val="none" w:sz="0" w:space="0" w:color="auto"/>
      </w:divBdr>
    </w:div>
    <w:div w:id="210340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3.xml"/><Relationship Id="rId27" Type="http://schemas.openxmlformats.org/officeDocument/2006/relationships/customXml" Target="../customXml/item4.xml"/></Relationships>
</file>

<file path=word/_rels/footer2.xml.rels><?xml version="1.0" encoding="UTF-8" standalone="yes"?>
<Relationships xmlns="http://schemas.openxmlformats.org/package/2006/relationships"><Relationship Id="rId3" Type="http://schemas.openxmlformats.org/officeDocument/2006/relationships/hyperlink" Target="https://www.upsti.fr" TargetMode="External"/><Relationship Id="rId2" Type="http://schemas.openxmlformats.org/officeDocument/2006/relationships/image" Target="media/image12.png"/><Relationship Id="rId1" Type="http://schemas.openxmlformats.org/officeDocument/2006/relationships/hyperlink" Target="https://www.upsti.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BA8062A839F97489A3B7D027B814F3C" ma:contentTypeVersion="11" ma:contentTypeDescription="Crée un document." ma:contentTypeScope="" ma:versionID="60fe0014c1e1062835a71659bb6859bf">
  <xsd:schema xmlns:xsd="http://www.w3.org/2001/XMLSchema" xmlns:xs="http://www.w3.org/2001/XMLSchema" xmlns:p="http://schemas.microsoft.com/office/2006/metadata/properties" xmlns:ns2="f2bfd11c-7e57-4eea-bf2a-bbdd70bf38e7" xmlns:ns3="2fbfdf55-4fce-433e-b8d2-188793e4beb8" targetNamespace="http://schemas.microsoft.com/office/2006/metadata/properties" ma:root="true" ma:fieldsID="1c520b1187aca2e49e0d512483452588" ns2:_="" ns3:_="">
    <xsd:import namespace="f2bfd11c-7e57-4eea-bf2a-bbdd70bf38e7"/>
    <xsd:import namespace="2fbfdf55-4fce-433e-b8d2-188793e4beb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fd11c-7e57-4eea-bf2a-bbdd70bf38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bfdf55-4fce-433e-b8d2-188793e4beb8"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77CB48-875E-42BF-B638-8418465636A8}">
  <ds:schemaRefs>
    <ds:schemaRef ds:uri="http://schemas.openxmlformats.org/officeDocument/2006/bibliography"/>
  </ds:schemaRefs>
</ds:datastoreItem>
</file>

<file path=customXml/itemProps2.xml><?xml version="1.0" encoding="utf-8"?>
<ds:datastoreItem xmlns:ds="http://schemas.openxmlformats.org/officeDocument/2006/customXml" ds:itemID="{BA4FDEF9-ABEE-4F9E-871B-46E6D6635DCB}"/>
</file>

<file path=customXml/itemProps3.xml><?xml version="1.0" encoding="utf-8"?>
<ds:datastoreItem xmlns:ds="http://schemas.openxmlformats.org/officeDocument/2006/customXml" ds:itemID="{F0CE190A-ABC8-4651-A89D-1162D0B3E261}"/>
</file>

<file path=customXml/itemProps4.xml><?xml version="1.0" encoding="utf-8"?>
<ds:datastoreItem xmlns:ds="http://schemas.openxmlformats.org/officeDocument/2006/customXml" ds:itemID="{B64B94D0-AF29-4892-A354-8C28FB4BFF61}"/>
</file>

<file path=docProps/app.xml><?xml version="1.0" encoding="utf-8"?>
<Properties xmlns="http://schemas.openxmlformats.org/officeDocument/2006/extended-properties" xmlns:vt="http://schemas.openxmlformats.org/officeDocument/2006/docPropsVTypes">
  <Template>Normal.dotm</Template>
  <TotalTime>127</TotalTime>
  <Pages>13</Pages>
  <Words>4176</Words>
  <Characters>22971</Characters>
  <Application>Microsoft Office Word</Application>
  <DocSecurity>0</DocSecurity>
  <Lines>191</Lines>
  <Paragraphs>54</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27093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 PINAULT-BIGEARD</dc:creator>
  <cp:lastModifiedBy>Maison</cp:lastModifiedBy>
  <cp:revision>8</cp:revision>
  <cp:lastPrinted>2020-04-19T22:43:00Z</cp:lastPrinted>
  <dcterms:created xsi:type="dcterms:W3CDTF">2021-06-09T21:09:00Z</dcterms:created>
  <dcterms:modified xsi:type="dcterms:W3CDTF">2021-06-14T07:45:00Z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0x0101009BA8062A839F97489A3B7D027B814F3C</vt:lpwstr>
  </property>
</Properties>
</file>